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numbering+xml" PartName="/word/numbering.xml"/>
  <Override ContentType="application/vnd.openxmlformats-officedocument.wordprocessingml.styles+xml" PartName="/word/styles.xml"/>
  <Override ContentType="application/vnd.ms-word.stylesWithEffects+xml" PartName="/word/stylesWithEffects.xml"/>
  <Override ContentType="application/vnd.openxmlformats-officedocument.wordprocessingml.settings+xml" PartName="/word/settings.xml"/>
  <Override ContentType="application/vnd.openxmlformats-officedocument.wordprocessingml.webSettings+xml" PartName="/word/webSettings.xml"/>
  <Override ContentType="application/vnd.openxmlformats-officedocument.wordprocessingml.fontTable+xml" PartName="/word/fontTable.xml"/>
  <Override ContentType="application/vnd.openxmlformats-officedocument.theme+xml" PartName="/word/theme/theme1.xml"/>
  <Override ContentType="application/vnd.openxmlformats-package.core-properties+xml" PartName="/docProps/core.xml"/>
  <Override ContentType="application/vnd.openxmlformats-officedocument.extended-properties+xml" PartName="/docProps/app.xml"/>
  <Override ContentType="application/vnd.openxmlformats-officedocument.custom-properties+xml" PartName="/docProps/custom.xml"/>
</Types>
</file>

<file path=_rels/.rels><?xml version="1.0" encoding="UTF-8" standalone="yes" ?><Relationships xmlns="http://schemas.openxmlformats.org/package/2006/relationships"><Relationship Id="rId3" Target="docProps/app.xml" Type="http://schemas.openxmlformats.org/officeDocument/2006/relationships/extended-properties"/><Relationship Id="rId2" Target="docProps/core.xml" Type="http://schemas.openxmlformats.org/package/2006/relationships/metadata/core-properties"/><Relationship Id="rId1" Target="word/document.xml" Type="http://schemas.openxmlformats.org/officeDocument/2006/relationships/officeDocument"/><Relationship Id="rId4" Target="docProps/custom.xml" Type="http://schemas.openxmlformats.org/officeDocument/2006/relationships/custom-propertie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34F7" w:rsidRPr="00041CF8" w:rsidRDefault="000E34F7" w:rsidP="000E34F7">
      <w:pPr>
        <w:spacing w:after="0" w:line="240" w:lineRule="auto"/>
        <w:ind w:left="-539"/>
        <w:jc w:val="center"/>
        <w:rPr>
          <w:rFonts w:ascii="Verdana" w:hAnsi="Verdana"/>
          <w:b/>
          <w:sz w:val="24"/>
          <w:szCs w:val="24"/>
        </w:rPr>
      </w:pPr>
      <w:r w:rsidRPr="00041CF8">
        <w:rPr>
          <w:rFonts w:ascii="Verdana" w:hAnsi="Verdana"/>
          <w:b/>
          <w:sz w:val="24"/>
          <w:szCs w:val="24"/>
        </w:rPr>
        <w:t>Итоговая промежуточная аттестация по русскому языку в 8 классе.</w:t>
      </w:r>
    </w:p>
    <w:p w:rsidR="000E34F7" w:rsidRPr="00041CF8" w:rsidRDefault="000E34F7" w:rsidP="000E34F7">
      <w:pPr>
        <w:spacing w:after="0" w:line="240" w:lineRule="auto"/>
        <w:ind w:left="-539"/>
        <w:jc w:val="center"/>
        <w:rPr>
          <w:rFonts w:ascii="Verdana" w:hAnsi="Verdana"/>
          <w:b/>
          <w:sz w:val="24"/>
          <w:szCs w:val="24"/>
        </w:rPr>
      </w:pPr>
      <w:r w:rsidRPr="00041CF8">
        <w:rPr>
          <w:rFonts w:ascii="Verdana" w:hAnsi="Verdana"/>
          <w:b/>
          <w:sz w:val="24"/>
          <w:szCs w:val="24"/>
        </w:rPr>
        <w:t>Тестовые задания</w:t>
      </w:r>
      <w:r w:rsidR="00F42591" w:rsidRPr="00041CF8">
        <w:rPr>
          <w:rFonts w:ascii="Verdana" w:hAnsi="Verdana"/>
          <w:b/>
          <w:sz w:val="24"/>
          <w:szCs w:val="24"/>
        </w:rPr>
        <w:t xml:space="preserve"> </w:t>
      </w:r>
      <w:r w:rsidR="00041CF8" w:rsidRPr="00041CF8">
        <w:rPr>
          <w:rFonts w:ascii="Verdana" w:hAnsi="Verdana"/>
          <w:b/>
          <w:sz w:val="24"/>
          <w:szCs w:val="24"/>
        </w:rPr>
        <w:t xml:space="preserve"> и сжатое изложение</w:t>
      </w:r>
    </w:p>
    <w:p w:rsidR="000E34F7" w:rsidRPr="00041CF8" w:rsidRDefault="000E34F7" w:rsidP="000E34F7">
      <w:pPr>
        <w:spacing w:after="0" w:line="240" w:lineRule="auto"/>
        <w:ind w:left="-539"/>
        <w:jc w:val="center"/>
        <w:rPr>
          <w:rFonts w:ascii="Verdana" w:hAnsi="Verdana"/>
          <w:b/>
          <w:sz w:val="24"/>
          <w:szCs w:val="24"/>
        </w:rPr>
      </w:pPr>
      <w:r w:rsidRPr="00041CF8">
        <w:rPr>
          <w:rFonts w:ascii="Verdana" w:hAnsi="Verdana"/>
          <w:b/>
          <w:sz w:val="24"/>
          <w:szCs w:val="24"/>
        </w:rPr>
        <w:t>Пояснительная записка.</w:t>
      </w:r>
    </w:p>
    <w:p w:rsidR="000E34F7" w:rsidRPr="00041CF8" w:rsidRDefault="00565B3D" w:rsidP="00B17049">
      <w:pPr>
        <w:spacing w:after="0"/>
        <w:ind w:left="-567" w:firstLine="567"/>
        <w:jc w:val="both"/>
        <w:rPr>
          <w:rFonts w:ascii="Verdana" w:hAnsi="Verdana"/>
          <w:sz w:val="24"/>
          <w:szCs w:val="24"/>
        </w:rPr>
      </w:pPr>
      <w:r>
        <w:rPr>
          <w:rFonts w:ascii="Verdana" w:hAnsi="Verdana"/>
          <w:sz w:val="24"/>
          <w:szCs w:val="24"/>
        </w:rPr>
        <w:t xml:space="preserve">Цель: </w:t>
      </w:r>
      <w:r w:rsidR="000E34F7" w:rsidRPr="00041CF8">
        <w:rPr>
          <w:rFonts w:ascii="Verdana" w:hAnsi="Verdana"/>
          <w:sz w:val="24"/>
          <w:szCs w:val="24"/>
        </w:rPr>
        <w:t>оценить уровень общеобразовательной подготовки по русскому языку обучающихся 8  классов общеобразовательных учреждений с целью итогового контроля (итоговой промежуточной аттестации). В экзаменационной работе проверяются знания и умени</w:t>
      </w:r>
      <w:bookmarkStart w:id="0" w:name="_GoBack"/>
      <w:bookmarkEnd w:id="0"/>
      <w:r w:rsidR="000E34F7" w:rsidRPr="00041CF8">
        <w:rPr>
          <w:rFonts w:ascii="Verdana" w:hAnsi="Verdana"/>
          <w:sz w:val="24"/>
          <w:szCs w:val="24"/>
        </w:rPr>
        <w:t xml:space="preserve">я, приобретенные в результате </w:t>
      </w:r>
      <w:r w:rsidR="000E34F7" w:rsidRPr="00041CF8">
        <w:rPr>
          <w:rFonts w:ascii="Verdana" w:hAnsi="Verdana"/>
          <w:b/>
          <w:i/>
          <w:sz w:val="24"/>
          <w:szCs w:val="24"/>
        </w:rPr>
        <w:t xml:space="preserve"> </w:t>
      </w:r>
      <w:r w:rsidR="000E34F7" w:rsidRPr="00041CF8">
        <w:rPr>
          <w:rFonts w:ascii="Verdana" w:hAnsi="Verdana"/>
          <w:sz w:val="24"/>
          <w:szCs w:val="24"/>
        </w:rPr>
        <w:t>освоения следующих разделов курса русского языка 8  класса:</w:t>
      </w:r>
    </w:p>
    <w:p w:rsidR="00B17049" w:rsidRPr="00041CF8" w:rsidRDefault="000E34F7" w:rsidP="000E34F7">
      <w:pPr>
        <w:numPr>
          <w:ilvl w:val="0"/>
          <w:numId w:val="2"/>
        </w:numPr>
        <w:spacing w:after="0" w:line="240" w:lineRule="auto"/>
        <w:jc w:val="both"/>
        <w:rPr>
          <w:rFonts w:ascii="Verdana" w:hAnsi="Verdana"/>
          <w:b/>
          <w:sz w:val="24"/>
          <w:szCs w:val="24"/>
        </w:rPr>
      </w:pPr>
      <w:r w:rsidRPr="00041CF8">
        <w:rPr>
          <w:rFonts w:ascii="Verdana" w:hAnsi="Verdana"/>
          <w:b/>
          <w:i/>
          <w:sz w:val="24"/>
          <w:szCs w:val="24"/>
        </w:rPr>
        <w:t xml:space="preserve">Морфология. </w:t>
      </w:r>
    </w:p>
    <w:p w:rsidR="000E34F7" w:rsidRPr="00041CF8" w:rsidRDefault="000E34F7" w:rsidP="000E34F7">
      <w:pPr>
        <w:numPr>
          <w:ilvl w:val="0"/>
          <w:numId w:val="2"/>
        </w:numPr>
        <w:spacing w:after="0" w:line="240" w:lineRule="auto"/>
        <w:jc w:val="both"/>
        <w:rPr>
          <w:rFonts w:ascii="Verdana" w:hAnsi="Verdana"/>
          <w:b/>
          <w:sz w:val="24"/>
          <w:szCs w:val="24"/>
        </w:rPr>
      </w:pPr>
      <w:r w:rsidRPr="00041CF8">
        <w:rPr>
          <w:rFonts w:ascii="Verdana" w:hAnsi="Verdana"/>
          <w:b/>
          <w:i/>
          <w:sz w:val="24"/>
          <w:szCs w:val="24"/>
        </w:rPr>
        <w:t>Орфография.</w:t>
      </w:r>
    </w:p>
    <w:p w:rsidR="00B17049" w:rsidRPr="00041CF8" w:rsidRDefault="000E34F7" w:rsidP="000E34F7">
      <w:pPr>
        <w:numPr>
          <w:ilvl w:val="0"/>
          <w:numId w:val="2"/>
        </w:numPr>
        <w:spacing w:after="0" w:line="240" w:lineRule="auto"/>
        <w:jc w:val="both"/>
        <w:rPr>
          <w:rFonts w:ascii="Verdana" w:hAnsi="Verdana"/>
          <w:b/>
          <w:sz w:val="24"/>
          <w:szCs w:val="24"/>
        </w:rPr>
      </w:pPr>
      <w:r w:rsidRPr="00041CF8">
        <w:rPr>
          <w:rFonts w:ascii="Verdana" w:hAnsi="Verdana"/>
          <w:b/>
          <w:i/>
          <w:sz w:val="24"/>
          <w:szCs w:val="24"/>
        </w:rPr>
        <w:t xml:space="preserve">Синтаксис. </w:t>
      </w:r>
    </w:p>
    <w:p w:rsidR="000E34F7" w:rsidRPr="00041CF8" w:rsidRDefault="000E34F7" w:rsidP="000E34F7">
      <w:pPr>
        <w:numPr>
          <w:ilvl w:val="0"/>
          <w:numId w:val="2"/>
        </w:numPr>
        <w:spacing w:after="0" w:line="240" w:lineRule="auto"/>
        <w:jc w:val="both"/>
        <w:rPr>
          <w:rFonts w:ascii="Verdana" w:hAnsi="Verdana"/>
          <w:b/>
          <w:sz w:val="24"/>
          <w:szCs w:val="24"/>
        </w:rPr>
      </w:pPr>
      <w:r w:rsidRPr="00041CF8">
        <w:rPr>
          <w:rFonts w:ascii="Verdana" w:hAnsi="Verdana"/>
          <w:b/>
          <w:i/>
          <w:sz w:val="24"/>
          <w:szCs w:val="24"/>
        </w:rPr>
        <w:t>Пунктуация.</w:t>
      </w:r>
    </w:p>
    <w:p w:rsidR="00523292" w:rsidRPr="00041CF8" w:rsidRDefault="00523292" w:rsidP="00523292">
      <w:pPr>
        <w:spacing w:after="0" w:line="240" w:lineRule="auto"/>
        <w:jc w:val="both"/>
        <w:rPr>
          <w:rFonts w:ascii="Verdana" w:hAnsi="Verdana"/>
          <w:sz w:val="24"/>
          <w:szCs w:val="24"/>
        </w:rPr>
      </w:pPr>
      <w:r w:rsidRPr="00041CF8">
        <w:rPr>
          <w:rFonts w:ascii="Verdana" w:hAnsi="Verdana"/>
          <w:sz w:val="24"/>
          <w:szCs w:val="24"/>
        </w:rPr>
        <w:t>На выполнение экзаменационной работы отводится 90 минут (2 урока).</w:t>
      </w:r>
    </w:p>
    <w:p w:rsidR="000E34F7" w:rsidRPr="00041CF8" w:rsidRDefault="00523292" w:rsidP="000E34F7">
      <w:pPr>
        <w:spacing w:after="0" w:line="240" w:lineRule="auto"/>
        <w:ind w:left="-567" w:firstLine="567"/>
        <w:jc w:val="both"/>
        <w:rPr>
          <w:rFonts w:ascii="Verdana" w:hAnsi="Verdana"/>
          <w:sz w:val="24"/>
          <w:szCs w:val="24"/>
        </w:rPr>
      </w:pPr>
      <w:r w:rsidRPr="00041CF8">
        <w:rPr>
          <w:rFonts w:ascii="Verdana" w:hAnsi="Verdana"/>
          <w:sz w:val="24"/>
          <w:szCs w:val="24"/>
        </w:rPr>
        <w:t xml:space="preserve">Экзаменационная работа </w:t>
      </w:r>
      <w:r w:rsidR="000D1BC0" w:rsidRPr="00041CF8">
        <w:rPr>
          <w:rFonts w:ascii="Verdana" w:hAnsi="Verdana"/>
          <w:sz w:val="24"/>
          <w:szCs w:val="24"/>
        </w:rPr>
        <w:t xml:space="preserve">представлена в 2 вариантах и </w:t>
      </w:r>
      <w:r w:rsidRPr="00041CF8">
        <w:rPr>
          <w:rFonts w:ascii="Verdana" w:hAnsi="Verdana"/>
          <w:sz w:val="24"/>
          <w:szCs w:val="24"/>
        </w:rPr>
        <w:t>состоит из 2 частей, включающей в себя 14 заданий.</w:t>
      </w:r>
    </w:p>
    <w:p w:rsidR="000E34F7" w:rsidRPr="00041CF8" w:rsidRDefault="00523292" w:rsidP="000E34F7">
      <w:pPr>
        <w:spacing w:after="0" w:line="240" w:lineRule="auto"/>
        <w:ind w:left="-567" w:firstLine="567"/>
        <w:jc w:val="both"/>
        <w:rPr>
          <w:rFonts w:ascii="Verdana" w:hAnsi="Verdana"/>
          <w:sz w:val="24"/>
          <w:szCs w:val="24"/>
        </w:rPr>
      </w:pPr>
      <w:r w:rsidRPr="00041CF8">
        <w:rPr>
          <w:rFonts w:ascii="Verdana" w:hAnsi="Verdana"/>
          <w:sz w:val="24"/>
          <w:szCs w:val="24"/>
        </w:rPr>
        <w:t>ЧАСТЬ 1 выполняется на основе прочитанного текста. Она состоит из 13 заданий. Ответы к заданиям 1-13 записываются в виде слова (словосочетания), числа или последовательности цифр.</w:t>
      </w:r>
    </w:p>
    <w:p w:rsidR="000E34F7" w:rsidRPr="00041CF8" w:rsidRDefault="00523292" w:rsidP="000E34F7">
      <w:pPr>
        <w:spacing w:after="0" w:line="240" w:lineRule="auto"/>
        <w:ind w:left="-567" w:firstLine="567"/>
        <w:jc w:val="both"/>
        <w:rPr>
          <w:rFonts w:ascii="Verdana" w:hAnsi="Verdana"/>
          <w:sz w:val="24"/>
          <w:szCs w:val="24"/>
        </w:rPr>
      </w:pPr>
      <w:r w:rsidRPr="00041CF8">
        <w:rPr>
          <w:rFonts w:ascii="Verdana" w:hAnsi="Verdana"/>
          <w:sz w:val="24"/>
          <w:szCs w:val="24"/>
        </w:rPr>
        <w:t xml:space="preserve">ЧАСТЬ 2 </w:t>
      </w:r>
      <w:r w:rsidR="00E60CF2">
        <w:rPr>
          <w:rFonts w:ascii="Verdana" w:hAnsi="Verdana"/>
          <w:sz w:val="24"/>
          <w:szCs w:val="24"/>
        </w:rPr>
        <w:t>написание сжатого изложения.</w:t>
      </w:r>
      <w:r w:rsidR="0095128E" w:rsidRPr="00041CF8">
        <w:rPr>
          <w:rFonts w:ascii="Verdana" w:hAnsi="Verdana"/>
          <w:sz w:val="24"/>
          <w:szCs w:val="24"/>
        </w:rPr>
        <w:t xml:space="preserve"> В работе части 2 необходимо дать развернутый аргументированный ответ на вопрос.</w:t>
      </w:r>
    </w:p>
    <w:p w:rsidR="000E34F7" w:rsidRPr="00041CF8" w:rsidRDefault="000E34F7" w:rsidP="000E34F7">
      <w:pPr>
        <w:spacing w:after="0" w:line="240" w:lineRule="auto"/>
        <w:ind w:left="-567" w:firstLine="567"/>
        <w:jc w:val="both"/>
        <w:rPr>
          <w:rFonts w:ascii="Verdana" w:hAnsi="Verdana"/>
          <w:sz w:val="24"/>
          <w:szCs w:val="24"/>
        </w:rPr>
      </w:pPr>
      <w:r w:rsidRPr="00041CF8">
        <w:rPr>
          <w:rFonts w:ascii="Verdana" w:hAnsi="Verdana"/>
          <w:sz w:val="24"/>
          <w:szCs w:val="24"/>
        </w:rPr>
        <w:t>В экзаменационной работе представлены задания разного уровня сложности: базового и повышенного. Задания базового уровня включены в первую часть рабо</w:t>
      </w:r>
      <w:r w:rsidR="0095128E" w:rsidRPr="00041CF8">
        <w:rPr>
          <w:rFonts w:ascii="Verdana" w:hAnsi="Verdana"/>
          <w:sz w:val="24"/>
          <w:szCs w:val="24"/>
        </w:rPr>
        <w:t>ты. Задание второй части   относи</w:t>
      </w:r>
      <w:r w:rsidRPr="00041CF8">
        <w:rPr>
          <w:rFonts w:ascii="Verdana" w:hAnsi="Verdana"/>
          <w:sz w:val="24"/>
          <w:szCs w:val="24"/>
        </w:rPr>
        <w:t>тся к повышенному уровню сложности.</w:t>
      </w:r>
    </w:p>
    <w:p w:rsidR="00F42591" w:rsidRPr="00041CF8" w:rsidRDefault="00F42591" w:rsidP="000E34F7">
      <w:pPr>
        <w:spacing w:after="0" w:line="240" w:lineRule="auto"/>
        <w:ind w:left="-567" w:firstLine="567"/>
        <w:jc w:val="both"/>
        <w:rPr>
          <w:rFonts w:ascii="Verdana" w:hAnsi="Verdana"/>
          <w:sz w:val="24"/>
          <w:szCs w:val="24"/>
        </w:rPr>
      </w:pPr>
    </w:p>
    <w:p w:rsidR="00F42591" w:rsidRPr="00041CF8" w:rsidRDefault="00F42591" w:rsidP="00F42591">
      <w:pPr>
        <w:autoSpaceDE w:val="0"/>
        <w:autoSpaceDN w:val="0"/>
        <w:adjustRightInd w:val="0"/>
        <w:jc w:val="center"/>
        <w:rPr>
          <w:rFonts w:ascii="Verdana" w:hAnsi="Verdana"/>
          <w:b/>
          <w:bCs/>
          <w:sz w:val="24"/>
          <w:szCs w:val="24"/>
        </w:rPr>
      </w:pPr>
      <w:r w:rsidRPr="00041CF8">
        <w:rPr>
          <w:rFonts w:ascii="Verdana" w:hAnsi="Verdana"/>
          <w:b/>
          <w:bCs/>
          <w:sz w:val="24"/>
          <w:szCs w:val="24"/>
        </w:rPr>
        <w:t>Перечень элементов содержания, проверяемых на экзамене по русскому языку</w:t>
      </w: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0"/>
        <w:gridCol w:w="8942"/>
      </w:tblGrid>
      <w:tr w:rsidR="00F42591" w:rsidRPr="00041CF8" w:rsidTr="00645D39">
        <w:trPr>
          <w:trHeight w:val="673"/>
        </w:trPr>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 задания</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Проверяемые элементы содержания</w:t>
            </w:r>
          </w:p>
          <w:p w:rsidR="00F42591" w:rsidRPr="00041CF8" w:rsidRDefault="00F42591" w:rsidP="00645D39">
            <w:pPr>
              <w:spacing w:after="0" w:line="240" w:lineRule="auto"/>
              <w:rPr>
                <w:rFonts w:ascii="Verdana" w:eastAsia="Times New Roman" w:hAnsi="Verdana"/>
                <w:sz w:val="24"/>
                <w:szCs w:val="24"/>
                <w:lang w:eastAsia="ru-RU"/>
              </w:rPr>
            </w:pPr>
          </w:p>
        </w:tc>
      </w:tr>
      <w:tr w:rsidR="00F42591" w:rsidRPr="00041CF8" w:rsidTr="00645D39">
        <w:trPr>
          <w:trHeight w:val="299"/>
        </w:trPr>
        <w:tc>
          <w:tcPr>
            <w:tcW w:w="10172" w:type="dxa"/>
            <w:gridSpan w:val="2"/>
          </w:tcPr>
          <w:p w:rsidR="00F42591" w:rsidRPr="00041CF8" w:rsidRDefault="00F42591" w:rsidP="00645D39">
            <w:pPr>
              <w:spacing w:after="0" w:line="240" w:lineRule="auto"/>
              <w:jc w:val="center"/>
              <w:rPr>
                <w:rFonts w:ascii="Verdana" w:eastAsia="Times New Roman" w:hAnsi="Verdana"/>
                <w:b/>
                <w:sz w:val="24"/>
                <w:szCs w:val="24"/>
                <w:lang w:eastAsia="ru-RU"/>
              </w:rPr>
            </w:pPr>
            <w:r w:rsidRPr="00041CF8">
              <w:rPr>
                <w:rFonts w:ascii="Verdana" w:eastAsia="Times New Roman" w:hAnsi="Verdana"/>
                <w:b/>
                <w:sz w:val="24"/>
                <w:szCs w:val="24"/>
                <w:lang w:eastAsia="ru-RU"/>
              </w:rPr>
              <w:t>Часть 1</w:t>
            </w:r>
          </w:p>
        </w:tc>
      </w:tr>
      <w:tr w:rsidR="00F42591" w:rsidRPr="00041CF8" w:rsidTr="00645D39">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1</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Текст как продукт речевой деятельности. Смысловая и композиционная целостность текста.</w:t>
            </w:r>
          </w:p>
        </w:tc>
      </w:tr>
      <w:tr w:rsidR="00F42591" w:rsidRPr="00041CF8" w:rsidTr="00645D39">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2</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Извлечение информации из прочитанного текста.</w:t>
            </w:r>
          </w:p>
        </w:tc>
      </w:tr>
      <w:tr w:rsidR="00F42591" w:rsidRPr="00041CF8" w:rsidTr="00645D39">
        <w:tc>
          <w:tcPr>
            <w:tcW w:w="1147" w:type="dxa"/>
          </w:tcPr>
          <w:p w:rsidR="00F42591" w:rsidRPr="00041CF8" w:rsidRDefault="00F42591" w:rsidP="00645D39">
            <w:pPr>
              <w:spacing w:after="0" w:line="240" w:lineRule="auto"/>
              <w:rPr>
                <w:rFonts w:ascii="Verdana" w:eastAsia="Times New Roman" w:hAnsi="Verdana"/>
                <w:sz w:val="24"/>
                <w:szCs w:val="24"/>
                <w:lang w:eastAsia="ru-RU"/>
              </w:rPr>
            </w:pPr>
            <w:proofErr w:type="gramStart"/>
            <w:r w:rsidRPr="00041CF8">
              <w:rPr>
                <w:rFonts w:ascii="Verdana" w:eastAsia="Times New Roman" w:hAnsi="Verdana"/>
                <w:sz w:val="24"/>
                <w:szCs w:val="24"/>
                <w:lang w:eastAsia="ru-RU"/>
              </w:rPr>
              <w:t>З</w:t>
            </w:r>
            <w:proofErr w:type="gramEnd"/>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Выбор и организация языковых сре</w:t>
            </w:r>
            <w:proofErr w:type="gramStart"/>
            <w:r w:rsidRPr="00041CF8">
              <w:rPr>
                <w:rFonts w:ascii="Verdana" w:eastAsia="Times New Roman" w:hAnsi="Verdana"/>
                <w:sz w:val="24"/>
                <w:szCs w:val="24"/>
                <w:lang w:eastAsia="ru-RU"/>
              </w:rPr>
              <w:t>дств в с</w:t>
            </w:r>
            <w:proofErr w:type="gramEnd"/>
            <w:r w:rsidRPr="00041CF8">
              <w:rPr>
                <w:rFonts w:ascii="Verdana" w:eastAsia="Times New Roman" w:hAnsi="Verdana"/>
                <w:sz w:val="24"/>
                <w:szCs w:val="24"/>
                <w:lang w:eastAsia="ru-RU"/>
              </w:rPr>
              <w:t>оответствии с темой, целями, сферой и ситуацией общения.</w:t>
            </w:r>
          </w:p>
        </w:tc>
      </w:tr>
      <w:tr w:rsidR="00F42591" w:rsidRPr="00041CF8" w:rsidTr="00645D39">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4</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Правописание корней.</w:t>
            </w:r>
          </w:p>
        </w:tc>
      </w:tr>
      <w:tr w:rsidR="00F42591" w:rsidRPr="00041CF8" w:rsidTr="00645D39">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5</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Правописание приставок.</w:t>
            </w:r>
          </w:p>
        </w:tc>
      </w:tr>
      <w:tr w:rsidR="00F42591" w:rsidRPr="00041CF8" w:rsidTr="00645D39">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6</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Правописание суффиксов.</w:t>
            </w:r>
          </w:p>
        </w:tc>
      </w:tr>
      <w:tr w:rsidR="00F42591" w:rsidRPr="00041CF8" w:rsidTr="00645D39">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7</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Знаки препинания в простом осложненном предложении.</w:t>
            </w:r>
          </w:p>
        </w:tc>
      </w:tr>
      <w:tr w:rsidR="00F42591" w:rsidRPr="00041CF8" w:rsidTr="00645D39">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8</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Знаки препинания в простом осложненном предложении.</w:t>
            </w:r>
          </w:p>
        </w:tc>
      </w:tr>
      <w:tr w:rsidR="00F42591" w:rsidRPr="00041CF8" w:rsidTr="00645D39">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9</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Словосочетание</w:t>
            </w:r>
          </w:p>
        </w:tc>
      </w:tr>
      <w:tr w:rsidR="00F42591" w:rsidRPr="00041CF8" w:rsidTr="00645D39">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10</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Предложение. Грамматическая  основа предложения. Подлежащее и сказуемое как главные члены предложения.</w:t>
            </w:r>
          </w:p>
        </w:tc>
      </w:tr>
      <w:tr w:rsidR="00F42591" w:rsidRPr="00041CF8" w:rsidTr="00645D39">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11</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Простое осложненное предложение.</w:t>
            </w:r>
          </w:p>
        </w:tc>
      </w:tr>
      <w:tr w:rsidR="00F42591" w:rsidRPr="00041CF8" w:rsidTr="00645D39">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12</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Предложение. Грамматическая  основа предложения. Подлежащее и сказуемое как главные члены предложения.</w:t>
            </w:r>
          </w:p>
        </w:tc>
      </w:tr>
      <w:tr w:rsidR="00F42591" w:rsidRPr="00041CF8" w:rsidTr="00645D39">
        <w:trPr>
          <w:trHeight w:val="355"/>
        </w:trPr>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13</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Односоставные предложения.</w:t>
            </w:r>
          </w:p>
        </w:tc>
      </w:tr>
      <w:tr w:rsidR="00F42591" w:rsidRPr="00041CF8" w:rsidTr="00645D39">
        <w:trPr>
          <w:trHeight w:val="281"/>
        </w:trPr>
        <w:tc>
          <w:tcPr>
            <w:tcW w:w="10172" w:type="dxa"/>
            <w:gridSpan w:val="2"/>
          </w:tcPr>
          <w:p w:rsidR="00F42591" w:rsidRPr="00041CF8" w:rsidRDefault="00F42591" w:rsidP="00645D39">
            <w:pPr>
              <w:spacing w:after="0" w:line="240" w:lineRule="auto"/>
              <w:jc w:val="center"/>
              <w:rPr>
                <w:rFonts w:ascii="Verdana" w:eastAsia="Times New Roman" w:hAnsi="Verdana"/>
                <w:b/>
                <w:sz w:val="24"/>
                <w:szCs w:val="24"/>
                <w:lang w:eastAsia="ru-RU"/>
              </w:rPr>
            </w:pPr>
            <w:r w:rsidRPr="00041CF8">
              <w:rPr>
                <w:rFonts w:ascii="Verdana" w:eastAsia="Times New Roman" w:hAnsi="Verdana"/>
                <w:b/>
                <w:sz w:val="24"/>
                <w:szCs w:val="24"/>
                <w:lang w:eastAsia="ru-RU"/>
              </w:rPr>
              <w:lastRenderedPageBreak/>
              <w:t>Часть 2</w:t>
            </w:r>
          </w:p>
        </w:tc>
      </w:tr>
      <w:tr w:rsidR="00F42591" w:rsidRPr="00041CF8" w:rsidTr="00645D39">
        <w:tc>
          <w:tcPr>
            <w:tcW w:w="1147"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14</w:t>
            </w:r>
          </w:p>
        </w:tc>
        <w:tc>
          <w:tcPr>
            <w:tcW w:w="9025" w:type="dxa"/>
          </w:tcPr>
          <w:p w:rsidR="00F42591" w:rsidRPr="00041CF8" w:rsidRDefault="00F42591" w:rsidP="00645D39">
            <w:pPr>
              <w:spacing w:after="0" w:line="240" w:lineRule="auto"/>
              <w:rPr>
                <w:rFonts w:ascii="Verdana" w:eastAsia="Times New Roman" w:hAnsi="Verdana"/>
                <w:sz w:val="24"/>
                <w:szCs w:val="24"/>
                <w:lang w:eastAsia="ru-RU"/>
              </w:rPr>
            </w:pPr>
            <w:r w:rsidRPr="00041CF8">
              <w:rPr>
                <w:rFonts w:ascii="Verdana" w:eastAsia="Times New Roman" w:hAnsi="Verdana"/>
                <w:sz w:val="24"/>
                <w:szCs w:val="24"/>
                <w:lang w:eastAsia="ru-RU"/>
              </w:rPr>
              <w:t>Создание текста в соответствии с заданной темой и функционально-смысловым типом речи.</w:t>
            </w:r>
          </w:p>
        </w:tc>
      </w:tr>
    </w:tbl>
    <w:p w:rsidR="00F42591" w:rsidRPr="00041CF8" w:rsidRDefault="00F42591" w:rsidP="00F42591">
      <w:pPr>
        <w:spacing w:after="0" w:line="240" w:lineRule="auto"/>
        <w:jc w:val="both"/>
        <w:rPr>
          <w:rFonts w:ascii="Verdana" w:hAnsi="Verdana"/>
          <w:sz w:val="24"/>
          <w:szCs w:val="24"/>
        </w:rPr>
      </w:pPr>
    </w:p>
    <w:p w:rsidR="005C1E8D" w:rsidRPr="00041CF8" w:rsidRDefault="005C1E8D" w:rsidP="005C1E8D">
      <w:pPr>
        <w:spacing w:after="0" w:line="240" w:lineRule="auto"/>
        <w:ind w:left="-567" w:firstLine="567"/>
        <w:jc w:val="center"/>
        <w:rPr>
          <w:rFonts w:ascii="Verdana" w:hAnsi="Verdana"/>
          <w:b/>
          <w:sz w:val="24"/>
          <w:szCs w:val="24"/>
        </w:rPr>
      </w:pPr>
      <w:r w:rsidRPr="00041CF8">
        <w:rPr>
          <w:rFonts w:ascii="Verdana" w:hAnsi="Verdana"/>
          <w:b/>
          <w:sz w:val="24"/>
          <w:szCs w:val="24"/>
        </w:rPr>
        <w:t xml:space="preserve">Система оценивания </w:t>
      </w:r>
      <w:r w:rsidR="00F42591" w:rsidRPr="00041CF8">
        <w:rPr>
          <w:rFonts w:ascii="Verdana" w:hAnsi="Verdana"/>
          <w:b/>
          <w:sz w:val="24"/>
          <w:szCs w:val="24"/>
        </w:rPr>
        <w:t>экзаменационной работы.</w:t>
      </w:r>
    </w:p>
    <w:p w:rsidR="00B056CD" w:rsidRPr="00041CF8" w:rsidRDefault="00B056CD" w:rsidP="005C1E8D">
      <w:pPr>
        <w:spacing w:after="0" w:line="240" w:lineRule="auto"/>
        <w:ind w:left="-567" w:firstLine="567"/>
        <w:jc w:val="center"/>
        <w:rPr>
          <w:rFonts w:ascii="Verdana" w:hAnsi="Verdana"/>
          <w:b/>
          <w:sz w:val="24"/>
          <w:szCs w:val="24"/>
        </w:rPr>
      </w:pPr>
      <w:r w:rsidRPr="00041CF8">
        <w:rPr>
          <w:rFonts w:ascii="Verdana" w:hAnsi="Verdana"/>
          <w:b/>
          <w:sz w:val="24"/>
          <w:szCs w:val="24"/>
        </w:rPr>
        <w:t>Часть 1</w:t>
      </w:r>
    </w:p>
    <w:p w:rsidR="000E34F7" w:rsidRPr="00041CF8" w:rsidRDefault="000E34F7" w:rsidP="000E34F7">
      <w:pPr>
        <w:spacing w:after="0" w:line="240" w:lineRule="auto"/>
        <w:ind w:left="-567" w:firstLine="567"/>
        <w:jc w:val="both"/>
        <w:rPr>
          <w:rFonts w:ascii="Verdana" w:hAnsi="Verdana"/>
          <w:b/>
          <w:sz w:val="24"/>
          <w:szCs w:val="24"/>
        </w:rPr>
      </w:pPr>
      <w:r w:rsidRPr="00041CF8">
        <w:rPr>
          <w:rFonts w:ascii="Verdana" w:hAnsi="Verdana"/>
          <w:sz w:val="24"/>
          <w:szCs w:val="24"/>
        </w:rPr>
        <w:t>З</w:t>
      </w:r>
      <w:r w:rsidR="0095128E" w:rsidRPr="00041CF8">
        <w:rPr>
          <w:rFonts w:ascii="Verdana" w:hAnsi="Verdana"/>
          <w:sz w:val="24"/>
          <w:szCs w:val="24"/>
        </w:rPr>
        <w:t>а каждое задание части 1 (1-13) – 1 балл</w:t>
      </w:r>
      <w:r w:rsidR="00F273AF" w:rsidRPr="00041CF8">
        <w:rPr>
          <w:rFonts w:ascii="Verdana" w:hAnsi="Verdana"/>
          <w:sz w:val="24"/>
          <w:szCs w:val="24"/>
        </w:rPr>
        <w:t xml:space="preserve">. Максимально количество баллов за задания части 1 – </w:t>
      </w:r>
      <w:r w:rsidR="00F273AF" w:rsidRPr="00041CF8">
        <w:rPr>
          <w:rFonts w:ascii="Verdana" w:hAnsi="Verdana"/>
          <w:b/>
          <w:sz w:val="24"/>
          <w:szCs w:val="24"/>
        </w:rPr>
        <w:t>13 баллов.</w:t>
      </w:r>
    </w:p>
    <w:p w:rsidR="00E94EE5" w:rsidRPr="00041CF8" w:rsidRDefault="00E94EE5" w:rsidP="00E94EE5">
      <w:pPr>
        <w:autoSpaceDE w:val="0"/>
        <w:autoSpaceDN w:val="0"/>
        <w:adjustRightInd w:val="0"/>
        <w:jc w:val="center"/>
        <w:rPr>
          <w:rFonts w:ascii="Verdana" w:hAnsi="Verdana"/>
          <w:b/>
          <w:sz w:val="24"/>
          <w:szCs w:val="24"/>
        </w:rPr>
      </w:pPr>
      <w:r w:rsidRPr="00041CF8">
        <w:rPr>
          <w:rFonts w:ascii="Verdana" w:hAnsi="Verdana"/>
          <w:b/>
          <w:sz w:val="24"/>
          <w:szCs w:val="24"/>
        </w:rPr>
        <w:t>Эталон ответов на задания части 1</w:t>
      </w:r>
    </w:p>
    <w:tbl>
      <w:tblPr>
        <w:tblW w:w="10173"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5"/>
        <w:gridCol w:w="4568"/>
        <w:gridCol w:w="4820"/>
      </w:tblGrid>
      <w:tr w:rsidR="00E94EE5" w:rsidRPr="00041CF8" w:rsidTr="00645D39">
        <w:tc>
          <w:tcPr>
            <w:tcW w:w="785" w:type="dxa"/>
          </w:tcPr>
          <w:p w:rsidR="00E94EE5" w:rsidRPr="00041CF8" w:rsidRDefault="00E94EE5" w:rsidP="00645D39">
            <w:pPr>
              <w:spacing w:after="0" w:line="240" w:lineRule="auto"/>
              <w:jc w:val="center"/>
              <w:rPr>
                <w:rFonts w:ascii="Verdana" w:eastAsia="Times New Roman" w:hAnsi="Verdana"/>
                <w:b/>
                <w:sz w:val="24"/>
                <w:szCs w:val="24"/>
                <w:lang w:eastAsia="ru-RU"/>
              </w:rPr>
            </w:pPr>
            <w:r w:rsidRPr="00041CF8">
              <w:rPr>
                <w:rFonts w:ascii="Verdana" w:eastAsia="Times New Roman" w:hAnsi="Verdana"/>
                <w:b/>
                <w:sz w:val="24"/>
                <w:szCs w:val="24"/>
                <w:lang w:eastAsia="ru-RU"/>
              </w:rPr>
              <w:t>№</w:t>
            </w:r>
          </w:p>
        </w:tc>
        <w:tc>
          <w:tcPr>
            <w:tcW w:w="4568" w:type="dxa"/>
          </w:tcPr>
          <w:p w:rsidR="00E94EE5" w:rsidRPr="00041CF8" w:rsidRDefault="00E94EE5" w:rsidP="00645D39">
            <w:pPr>
              <w:spacing w:after="0" w:line="240" w:lineRule="auto"/>
              <w:jc w:val="center"/>
              <w:rPr>
                <w:rFonts w:ascii="Verdana" w:eastAsia="Times New Roman" w:hAnsi="Verdana"/>
                <w:b/>
                <w:sz w:val="24"/>
                <w:szCs w:val="24"/>
                <w:lang w:eastAsia="ru-RU"/>
              </w:rPr>
            </w:pPr>
            <w:r w:rsidRPr="00041CF8">
              <w:rPr>
                <w:rFonts w:ascii="Verdana" w:eastAsia="Times New Roman" w:hAnsi="Verdana"/>
                <w:b/>
                <w:sz w:val="24"/>
                <w:szCs w:val="24"/>
                <w:lang w:eastAsia="ru-RU"/>
              </w:rPr>
              <w:t>Вариант 1</w:t>
            </w:r>
          </w:p>
        </w:tc>
        <w:tc>
          <w:tcPr>
            <w:tcW w:w="4820" w:type="dxa"/>
          </w:tcPr>
          <w:p w:rsidR="00E94EE5" w:rsidRPr="00041CF8" w:rsidRDefault="00E94EE5" w:rsidP="00645D39">
            <w:pPr>
              <w:spacing w:after="0" w:line="240" w:lineRule="auto"/>
              <w:jc w:val="center"/>
              <w:rPr>
                <w:rFonts w:ascii="Verdana" w:eastAsia="Times New Roman" w:hAnsi="Verdana"/>
                <w:b/>
                <w:sz w:val="24"/>
                <w:szCs w:val="24"/>
                <w:lang w:eastAsia="ru-RU"/>
              </w:rPr>
            </w:pPr>
            <w:r w:rsidRPr="00041CF8">
              <w:rPr>
                <w:rFonts w:ascii="Verdana" w:eastAsia="Times New Roman" w:hAnsi="Verdana"/>
                <w:b/>
                <w:sz w:val="24"/>
                <w:szCs w:val="24"/>
                <w:lang w:eastAsia="ru-RU"/>
              </w:rPr>
              <w:t>Вариант 2</w:t>
            </w:r>
          </w:p>
        </w:tc>
      </w:tr>
      <w:tr w:rsidR="00E94EE5" w:rsidRPr="00041CF8" w:rsidTr="00645D39">
        <w:tc>
          <w:tcPr>
            <w:tcW w:w="785"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1</w:t>
            </w:r>
          </w:p>
        </w:tc>
        <w:tc>
          <w:tcPr>
            <w:tcW w:w="4568"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2</w:t>
            </w:r>
          </w:p>
        </w:tc>
        <w:tc>
          <w:tcPr>
            <w:tcW w:w="4820"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3</w:t>
            </w:r>
          </w:p>
        </w:tc>
      </w:tr>
      <w:tr w:rsidR="00E94EE5" w:rsidRPr="00041CF8" w:rsidTr="00645D39">
        <w:tc>
          <w:tcPr>
            <w:tcW w:w="785"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2</w:t>
            </w:r>
          </w:p>
        </w:tc>
        <w:tc>
          <w:tcPr>
            <w:tcW w:w="4568"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2</w:t>
            </w:r>
          </w:p>
        </w:tc>
        <w:tc>
          <w:tcPr>
            <w:tcW w:w="4820"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2</w:t>
            </w:r>
          </w:p>
        </w:tc>
      </w:tr>
      <w:tr w:rsidR="00E94EE5" w:rsidRPr="00041CF8" w:rsidTr="00645D39">
        <w:tc>
          <w:tcPr>
            <w:tcW w:w="785"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3</w:t>
            </w:r>
          </w:p>
        </w:tc>
        <w:tc>
          <w:tcPr>
            <w:tcW w:w="4568"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взлетает</w:t>
            </w:r>
          </w:p>
        </w:tc>
        <w:tc>
          <w:tcPr>
            <w:tcW w:w="4820"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навсегда</w:t>
            </w:r>
          </w:p>
        </w:tc>
      </w:tr>
      <w:tr w:rsidR="00E94EE5" w:rsidRPr="00041CF8" w:rsidTr="00645D39">
        <w:tc>
          <w:tcPr>
            <w:tcW w:w="785"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4</w:t>
            </w:r>
          </w:p>
        </w:tc>
        <w:tc>
          <w:tcPr>
            <w:tcW w:w="4568"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сложил</w:t>
            </w:r>
          </w:p>
        </w:tc>
        <w:tc>
          <w:tcPr>
            <w:tcW w:w="4820"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положила</w:t>
            </w:r>
          </w:p>
        </w:tc>
      </w:tr>
      <w:tr w:rsidR="00E94EE5" w:rsidRPr="00041CF8" w:rsidTr="00645D39">
        <w:tc>
          <w:tcPr>
            <w:tcW w:w="785"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5</w:t>
            </w:r>
          </w:p>
        </w:tc>
        <w:tc>
          <w:tcPr>
            <w:tcW w:w="4568"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прекрасным</w:t>
            </w:r>
          </w:p>
        </w:tc>
        <w:tc>
          <w:tcPr>
            <w:tcW w:w="4820"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придет</w:t>
            </w:r>
          </w:p>
        </w:tc>
      </w:tr>
      <w:tr w:rsidR="00E94EE5" w:rsidRPr="00041CF8" w:rsidTr="00645D39">
        <w:tc>
          <w:tcPr>
            <w:tcW w:w="785"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6</w:t>
            </w:r>
          </w:p>
        </w:tc>
        <w:tc>
          <w:tcPr>
            <w:tcW w:w="4568" w:type="dxa"/>
          </w:tcPr>
          <w:p w:rsidR="00E94EE5" w:rsidRPr="00041CF8" w:rsidRDefault="00E94EE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задумано</w:t>
            </w:r>
          </w:p>
        </w:tc>
        <w:tc>
          <w:tcPr>
            <w:tcW w:w="4820" w:type="dxa"/>
          </w:tcPr>
          <w:p w:rsidR="00E94EE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мгновенно</w:t>
            </w:r>
          </w:p>
        </w:tc>
      </w:tr>
      <w:tr w:rsidR="00855E45" w:rsidRPr="00041CF8" w:rsidTr="00645D39">
        <w:tc>
          <w:tcPr>
            <w:tcW w:w="785"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7</w:t>
            </w:r>
          </w:p>
        </w:tc>
        <w:tc>
          <w:tcPr>
            <w:tcW w:w="4568"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6</w:t>
            </w:r>
          </w:p>
        </w:tc>
        <w:tc>
          <w:tcPr>
            <w:tcW w:w="4820"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5</w:t>
            </w:r>
          </w:p>
        </w:tc>
      </w:tr>
      <w:tr w:rsidR="00855E45" w:rsidRPr="00041CF8" w:rsidTr="00645D39">
        <w:tc>
          <w:tcPr>
            <w:tcW w:w="785"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8</w:t>
            </w:r>
          </w:p>
        </w:tc>
        <w:tc>
          <w:tcPr>
            <w:tcW w:w="4568"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9</w:t>
            </w:r>
          </w:p>
        </w:tc>
        <w:tc>
          <w:tcPr>
            <w:tcW w:w="4820"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8</w:t>
            </w:r>
          </w:p>
        </w:tc>
      </w:tr>
      <w:tr w:rsidR="00855E45" w:rsidRPr="00041CF8" w:rsidTr="00645D39">
        <w:tc>
          <w:tcPr>
            <w:tcW w:w="785"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9</w:t>
            </w:r>
          </w:p>
        </w:tc>
        <w:tc>
          <w:tcPr>
            <w:tcW w:w="4568"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был вначале</w:t>
            </w:r>
          </w:p>
        </w:tc>
        <w:tc>
          <w:tcPr>
            <w:tcW w:w="4820"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покрывал навсегда</w:t>
            </w:r>
          </w:p>
        </w:tc>
      </w:tr>
      <w:tr w:rsidR="00855E45" w:rsidRPr="00041CF8" w:rsidTr="00645D39">
        <w:tc>
          <w:tcPr>
            <w:tcW w:w="785"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10</w:t>
            </w:r>
          </w:p>
        </w:tc>
        <w:tc>
          <w:tcPr>
            <w:tcW w:w="4568"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никто не соприкоснулся</w:t>
            </w:r>
          </w:p>
        </w:tc>
        <w:tc>
          <w:tcPr>
            <w:tcW w:w="4820"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я целую</w:t>
            </w:r>
          </w:p>
        </w:tc>
      </w:tr>
      <w:tr w:rsidR="00855E45" w:rsidRPr="00041CF8" w:rsidTr="00645D39">
        <w:tc>
          <w:tcPr>
            <w:tcW w:w="785"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11</w:t>
            </w:r>
          </w:p>
        </w:tc>
        <w:tc>
          <w:tcPr>
            <w:tcW w:w="4568"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3,4</w:t>
            </w:r>
          </w:p>
        </w:tc>
        <w:tc>
          <w:tcPr>
            <w:tcW w:w="4820"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1,2,3</w:t>
            </w:r>
          </w:p>
        </w:tc>
      </w:tr>
      <w:tr w:rsidR="00855E45" w:rsidRPr="00041CF8" w:rsidTr="00645D39">
        <w:tc>
          <w:tcPr>
            <w:tcW w:w="785"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12</w:t>
            </w:r>
          </w:p>
        </w:tc>
        <w:tc>
          <w:tcPr>
            <w:tcW w:w="4568"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3</w:t>
            </w:r>
          </w:p>
        </w:tc>
        <w:tc>
          <w:tcPr>
            <w:tcW w:w="4820"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4</w:t>
            </w:r>
          </w:p>
        </w:tc>
      </w:tr>
      <w:tr w:rsidR="00855E45" w:rsidRPr="00041CF8" w:rsidTr="00645D39">
        <w:tc>
          <w:tcPr>
            <w:tcW w:w="785"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13</w:t>
            </w:r>
          </w:p>
        </w:tc>
        <w:tc>
          <w:tcPr>
            <w:tcW w:w="4568"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1</w:t>
            </w:r>
          </w:p>
        </w:tc>
        <w:tc>
          <w:tcPr>
            <w:tcW w:w="4820" w:type="dxa"/>
          </w:tcPr>
          <w:p w:rsidR="00855E45" w:rsidRPr="00041CF8" w:rsidRDefault="00855E45" w:rsidP="00645D39">
            <w:pPr>
              <w:spacing w:after="0" w:line="240" w:lineRule="auto"/>
              <w:jc w:val="center"/>
              <w:rPr>
                <w:rFonts w:ascii="Verdana" w:eastAsia="Times New Roman" w:hAnsi="Verdana"/>
                <w:sz w:val="24"/>
                <w:szCs w:val="24"/>
                <w:lang w:eastAsia="ru-RU"/>
              </w:rPr>
            </w:pPr>
            <w:r w:rsidRPr="00041CF8">
              <w:rPr>
                <w:rFonts w:ascii="Verdana" w:eastAsia="Times New Roman" w:hAnsi="Verdana"/>
                <w:sz w:val="24"/>
                <w:szCs w:val="24"/>
                <w:lang w:eastAsia="ru-RU"/>
              </w:rPr>
              <w:t>3</w:t>
            </w:r>
          </w:p>
        </w:tc>
      </w:tr>
    </w:tbl>
    <w:p w:rsidR="00514003" w:rsidRPr="00041CF8" w:rsidRDefault="00514003" w:rsidP="000E34F7">
      <w:pPr>
        <w:spacing w:after="0" w:line="240" w:lineRule="auto"/>
        <w:ind w:left="-567" w:firstLine="567"/>
        <w:jc w:val="both"/>
        <w:rPr>
          <w:rFonts w:ascii="Verdana" w:hAnsi="Verdana"/>
          <w:sz w:val="24"/>
          <w:szCs w:val="24"/>
        </w:rPr>
      </w:pPr>
    </w:p>
    <w:p w:rsidR="00B056CD" w:rsidRPr="00041CF8" w:rsidRDefault="00B056CD" w:rsidP="00B056CD">
      <w:pPr>
        <w:spacing w:after="0" w:line="240" w:lineRule="auto"/>
        <w:ind w:left="-567" w:firstLine="567"/>
        <w:jc w:val="center"/>
        <w:rPr>
          <w:rFonts w:ascii="Verdana" w:hAnsi="Verdana"/>
          <w:b/>
          <w:sz w:val="24"/>
          <w:szCs w:val="24"/>
        </w:rPr>
      </w:pPr>
      <w:r w:rsidRPr="00041CF8">
        <w:rPr>
          <w:rFonts w:ascii="Verdana" w:hAnsi="Verdana"/>
          <w:b/>
          <w:sz w:val="24"/>
          <w:szCs w:val="24"/>
        </w:rPr>
        <w:t>Часть 2</w:t>
      </w:r>
    </w:p>
    <w:p w:rsidR="00041CF8" w:rsidRPr="00041CF8" w:rsidRDefault="00041CF8" w:rsidP="00F273AF">
      <w:pPr>
        <w:spacing w:after="0" w:line="240" w:lineRule="auto"/>
        <w:ind w:left="-567" w:hanging="142"/>
        <w:jc w:val="both"/>
        <w:rPr>
          <w:rFonts w:ascii="Verdana" w:hAnsi="Verdana" w:cs="Arial"/>
          <w:sz w:val="24"/>
          <w:szCs w:val="24"/>
          <w:shd w:val="clear" w:color="auto" w:fill="F9F8EF"/>
        </w:rPr>
      </w:pPr>
    </w:p>
    <w:tbl>
      <w:tblPr>
        <w:tblW w:w="10012" w:type="dxa"/>
        <w:shd w:val="clear" w:color="auto" w:fill="FFFFFF"/>
        <w:tblCellMar>
          <w:left w:w="0" w:type="dxa"/>
          <w:right w:w="0" w:type="dxa"/>
        </w:tblCellMar>
        <w:tblLook w:val="04A0" w:firstRow="1" w:lastRow="0" w:firstColumn="1" w:lastColumn="0" w:noHBand="0" w:noVBand="1"/>
      </w:tblPr>
      <w:tblGrid>
        <w:gridCol w:w="720"/>
        <w:gridCol w:w="8358"/>
        <w:gridCol w:w="934"/>
      </w:tblGrid>
      <w:tr w:rsidR="00041CF8" w:rsidRPr="00041CF8" w:rsidTr="00041CF8">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jc w:val="center"/>
              <w:rPr>
                <w:rFonts w:ascii="Verdana" w:eastAsia="Times New Roman" w:hAnsi="Verdana" w:cs="Arial"/>
                <w:sz w:val="24"/>
                <w:szCs w:val="24"/>
                <w:lang w:eastAsia="ru-RU"/>
              </w:rPr>
            </w:pPr>
            <w:r w:rsidRPr="00041CF8">
              <w:rPr>
                <w:rFonts w:ascii="Verdana" w:eastAsia="Times New Roman" w:hAnsi="Verdana" w:cs="Arial"/>
                <w:sz w:val="24"/>
                <w:szCs w:val="24"/>
                <w:lang w:eastAsia="ru-RU"/>
              </w:rPr>
              <w:t>Критерии оценивания сжатого изложения</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Баллы</w:t>
            </w:r>
          </w:p>
        </w:tc>
      </w:tr>
      <w:tr w:rsidR="00041CF8" w:rsidRPr="00041CF8" w:rsidTr="00041CF8">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ИК</w:t>
            </w:r>
            <w:proofErr w:type="gramStart"/>
            <w:r w:rsidRPr="00041CF8">
              <w:rPr>
                <w:rFonts w:ascii="Verdana" w:eastAsia="Times New Roman" w:hAnsi="Verdana" w:cs="Arial"/>
                <w:sz w:val="24"/>
                <w:szCs w:val="24"/>
                <w:lang w:eastAsia="ru-RU"/>
              </w:rPr>
              <w:t>1</w:t>
            </w:r>
            <w:proofErr w:type="gramEnd"/>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Содержание изложения</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 </w:t>
            </w:r>
          </w:p>
        </w:tc>
      </w:tr>
      <w:tr w:rsidR="00041CF8" w:rsidRPr="00041CF8" w:rsidTr="00041CF8">
        <w:tc>
          <w:tcPr>
            <w:tcW w:w="0" w:type="auto"/>
            <w:vMerge w:val="restart"/>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   </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roofErr w:type="gramStart"/>
            <w:r w:rsidRPr="00041CF8">
              <w:rPr>
                <w:rFonts w:ascii="Verdana" w:eastAsia="Times New Roman" w:hAnsi="Verdana" w:cs="Arial"/>
                <w:sz w:val="24"/>
                <w:szCs w:val="24"/>
                <w:lang w:eastAsia="ru-RU"/>
              </w:rPr>
              <w:t>Экзаменуемый</w:t>
            </w:r>
            <w:proofErr w:type="gramEnd"/>
            <w:r w:rsidRPr="00041CF8">
              <w:rPr>
                <w:rFonts w:ascii="Verdana" w:eastAsia="Times New Roman" w:hAnsi="Verdana" w:cs="Arial"/>
                <w:sz w:val="24"/>
                <w:szCs w:val="24"/>
                <w:lang w:eastAsia="ru-RU"/>
              </w:rPr>
              <w:t xml:space="preserve"> определил и изложил основное содержание предоставленного текста, отразил все основные под темы, указанные в таблице*.</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jc w:val="center"/>
              <w:rPr>
                <w:rFonts w:ascii="Verdana" w:eastAsia="Times New Roman" w:hAnsi="Verdana" w:cs="Arial"/>
                <w:sz w:val="24"/>
                <w:szCs w:val="24"/>
                <w:lang w:eastAsia="ru-RU"/>
              </w:rPr>
            </w:pPr>
            <w:r w:rsidRPr="00041CF8">
              <w:rPr>
                <w:rFonts w:ascii="Verdana" w:eastAsia="Times New Roman" w:hAnsi="Verdana" w:cs="Arial"/>
                <w:sz w:val="24"/>
                <w:szCs w:val="24"/>
                <w:lang w:eastAsia="ru-RU"/>
              </w:rPr>
              <w:t>2 </w:t>
            </w:r>
          </w:p>
        </w:tc>
      </w:tr>
      <w:tr w:rsidR="00041CF8" w:rsidRPr="00041CF8" w:rsidTr="00041CF8">
        <w:tc>
          <w:tcPr>
            <w:tcW w:w="0" w:type="auto"/>
            <w:vMerge/>
            <w:tcBorders>
              <w:top w:val="single" w:sz="6" w:space="0" w:color="C0C0C0"/>
              <w:left w:val="single" w:sz="6" w:space="0" w:color="C0C0C0"/>
              <w:bottom w:val="single" w:sz="6" w:space="0" w:color="C0C0C0"/>
              <w:right w:val="single" w:sz="6" w:space="0" w:color="C0C0C0"/>
            </w:tcBorders>
            <w:shd w:val="clear" w:color="auto" w:fill="FFFFFF"/>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roofErr w:type="gramStart"/>
            <w:r w:rsidRPr="00041CF8">
              <w:rPr>
                <w:rFonts w:ascii="Verdana" w:eastAsia="Times New Roman" w:hAnsi="Verdana" w:cs="Arial"/>
                <w:sz w:val="24"/>
                <w:szCs w:val="24"/>
                <w:lang w:eastAsia="ru-RU"/>
              </w:rPr>
              <w:t>Экзаменуемый</w:t>
            </w:r>
            <w:proofErr w:type="gramEnd"/>
            <w:r w:rsidRPr="00041CF8">
              <w:rPr>
                <w:rFonts w:ascii="Verdana" w:eastAsia="Times New Roman" w:hAnsi="Verdana" w:cs="Arial"/>
                <w:sz w:val="24"/>
                <w:szCs w:val="24"/>
                <w:lang w:eastAsia="ru-RU"/>
              </w:rPr>
              <w:t> </w:t>
            </w:r>
            <w:r w:rsidRPr="00041CF8">
              <w:rPr>
                <w:rFonts w:ascii="Verdana" w:eastAsia="Times New Roman" w:hAnsi="Verdana" w:cs="Arial"/>
                <w:sz w:val="24"/>
                <w:szCs w:val="24"/>
                <w:bdr w:val="none" w:sz="0" w:space="0" w:color="auto" w:frame="1"/>
                <w:lang w:eastAsia="ru-RU"/>
              </w:rPr>
              <w:t>определил и изложил основное содержание предоставленного текста</w:t>
            </w:r>
            <w:r w:rsidRPr="00041CF8">
              <w:rPr>
                <w:rFonts w:ascii="Verdana" w:eastAsia="Times New Roman" w:hAnsi="Verdana" w:cs="Arial"/>
                <w:sz w:val="24"/>
                <w:szCs w:val="24"/>
                <w:lang w:eastAsia="ru-RU"/>
              </w:rPr>
              <w:t>, но пропустил или добавил одну лишнюю под тему.</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jc w:val="center"/>
              <w:rPr>
                <w:rFonts w:ascii="Verdana" w:eastAsia="Times New Roman" w:hAnsi="Verdana" w:cs="Arial"/>
                <w:sz w:val="24"/>
                <w:szCs w:val="24"/>
                <w:lang w:eastAsia="ru-RU"/>
              </w:rPr>
            </w:pPr>
            <w:r w:rsidRPr="00041CF8">
              <w:rPr>
                <w:rFonts w:ascii="Verdana" w:eastAsia="Times New Roman" w:hAnsi="Verdana" w:cs="Arial"/>
                <w:sz w:val="24"/>
                <w:szCs w:val="24"/>
                <w:lang w:eastAsia="ru-RU"/>
              </w:rPr>
              <w:t>1</w:t>
            </w:r>
          </w:p>
        </w:tc>
      </w:tr>
      <w:tr w:rsidR="00041CF8" w:rsidRPr="00041CF8" w:rsidTr="00041CF8">
        <w:tc>
          <w:tcPr>
            <w:tcW w:w="0" w:type="auto"/>
            <w:vMerge/>
            <w:tcBorders>
              <w:top w:val="single" w:sz="6" w:space="0" w:color="C0C0C0"/>
              <w:left w:val="single" w:sz="6" w:space="0" w:color="C0C0C0"/>
              <w:bottom w:val="single" w:sz="6" w:space="0" w:color="C0C0C0"/>
              <w:right w:val="single" w:sz="6" w:space="0" w:color="C0C0C0"/>
            </w:tcBorders>
            <w:shd w:val="clear" w:color="auto" w:fill="FFFFFF"/>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roofErr w:type="gramStart"/>
            <w:r w:rsidRPr="00041CF8">
              <w:rPr>
                <w:rFonts w:ascii="Verdana" w:eastAsia="Times New Roman" w:hAnsi="Verdana" w:cs="Arial"/>
                <w:sz w:val="24"/>
                <w:szCs w:val="24"/>
                <w:lang w:eastAsia="ru-RU"/>
              </w:rPr>
              <w:t>Экзаменуемый</w:t>
            </w:r>
            <w:proofErr w:type="gramEnd"/>
            <w:r w:rsidRPr="00041CF8">
              <w:rPr>
                <w:rFonts w:ascii="Verdana" w:eastAsia="Times New Roman" w:hAnsi="Verdana" w:cs="Arial"/>
                <w:sz w:val="24"/>
                <w:szCs w:val="24"/>
                <w:lang w:eastAsia="ru-RU"/>
              </w:rPr>
              <w:t> </w:t>
            </w:r>
            <w:r w:rsidRPr="00041CF8">
              <w:rPr>
                <w:rFonts w:ascii="Verdana" w:eastAsia="Times New Roman" w:hAnsi="Verdana" w:cs="Arial"/>
                <w:sz w:val="24"/>
                <w:szCs w:val="24"/>
                <w:bdr w:val="none" w:sz="0" w:space="0" w:color="auto" w:frame="1"/>
                <w:lang w:eastAsia="ru-RU"/>
              </w:rPr>
              <w:t>определил и изложил основное содержание предоставленного текста</w:t>
            </w:r>
            <w:r w:rsidRPr="00041CF8">
              <w:rPr>
                <w:rFonts w:ascii="Verdana" w:eastAsia="Times New Roman" w:hAnsi="Verdana" w:cs="Arial"/>
                <w:sz w:val="24"/>
                <w:szCs w:val="24"/>
                <w:lang w:eastAsia="ru-RU"/>
              </w:rPr>
              <w:t>, но пропустил или добавил более одной под темы.</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jc w:val="center"/>
              <w:rPr>
                <w:rFonts w:ascii="Verdana" w:eastAsia="Times New Roman" w:hAnsi="Verdana" w:cs="Arial"/>
                <w:sz w:val="24"/>
                <w:szCs w:val="24"/>
                <w:lang w:eastAsia="ru-RU"/>
              </w:rPr>
            </w:pPr>
            <w:r w:rsidRPr="00041CF8">
              <w:rPr>
                <w:rFonts w:ascii="Verdana" w:eastAsia="Times New Roman" w:hAnsi="Verdana" w:cs="Arial"/>
                <w:sz w:val="24"/>
                <w:szCs w:val="24"/>
                <w:lang w:eastAsia="ru-RU"/>
              </w:rPr>
              <w:t>0</w:t>
            </w:r>
          </w:p>
        </w:tc>
      </w:tr>
      <w:tr w:rsidR="00041CF8" w:rsidRPr="00041CF8" w:rsidTr="00041CF8">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ИК</w:t>
            </w:r>
            <w:proofErr w:type="gramStart"/>
            <w:r w:rsidRPr="00041CF8">
              <w:rPr>
                <w:rFonts w:ascii="Verdana" w:eastAsia="Times New Roman" w:hAnsi="Verdana" w:cs="Arial"/>
                <w:sz w:val="24"/>
                <w:szCs w:val="24"/>
                <w:lang w:eastAsia="ru-RU"/>
              </w:rPr>
              <w:t>2</w:t>
            </w:r>
            <w:proofErr w:type="gramEnd"/>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Сжатие предоставленного текста</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 </w:t>
            </w:r>
          </w:p>
        </w:tc>
      </w:tr>
      <w:tr w:rsidR="00041CF8" w:rsidRPr="00041CF8" w:rsidTr="00041CF8">
        <w:tc>
          <w:tcPr>
            <w:tcW w:w="0" w:type="auto"/>
            <w:vMerge w:val="restart"/>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    </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roofErr w:type="gramStart"/>
            <w:r w:rsidRPr="00041CF8">
              <w:rPr>
                <w:rFonts w:ascii="Verdana" w:eastAsia="Times New Roman" w:hAnsi="Verdana" w:cs="Arial"/>
                <w:sz w:val="24"/>
                <w:szCs w:val="24"/>
                <w:lang w:eastAsia="ru-RU"/>
              </w:rPr>
              <w:t>Экзаменуемый</w:t>
            </w:r>
            <w:proofErr w:type="gramEnd"/>
            <w:r w:rsidRPr="00041CF8">
              <w:rPr>
                <w:rFonts w:ascii="Verdana" w:eastAsia="Times New Roman" w:hAnsi="Verdana" w:cs="Arial"/>
                <w:sz w:val="24"/>
                <w:szCs w:val="24"/>
                <w:lang w:eastAsia="ru-RU"/>
              </w:rPr>
              <w:t xml:space="preserve"> воспользовался одним или несколькими приёмами сжатия текста, применял их на протяжении всего изложения</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jc w:val="center"/>
              <w:rPr>
                <w:rFonts w:ascii="Verdana" w:eastAsia="Times New Roman" w:hAnsi="Verdana" w:cs="Arial"/>
                <w:sz w:val="24"/>
                <w:szCs w:val="24"/>
                <w:lang w:eastAsia="ru-RU"/>
              </w:rPr>
            </w:pPr>
            <w:r w:rsidRPr="00041CF8">
              <w:rPr>
                <w:rFonts w:ascii="Verdana" w:eastAsia="Times New Roman" w:hAnsi="Verdana" w:cs="Arial"/>
                <w:sz w:val="24"/>
                <w:szCs w:val="24"/>
                <w:lang w:eastAsia="ru-RU"/>
              </w:rPr>
              <w:t>3</w:t>
            </w:r>
          </w:p>
        </w:tc>
      </w:tr>
      <w:tr w:rsidR="00041CF8" w:rsidRPr="00041CF8" w:rsidTr="00041CF8">
        <w:tc>
          <w:tcPr>
            <w:tcW w:w="0" w:type="auto"/>
            <w:vMerge/>
            <w:tcBorders>
              <w:top w:val="single" w:sz="6" w:space="0" w:color="C0C0C0"/>
              <w:left w:val="single" w:sz="6" w:space="0" w:color="C0C0C0"/>
              <w:bottom w:val="single" w:sz="6" w:space="0" w:color="C0C0C0"/>
              <w:right w:val="single" w:sz="6" w:space="0" w:color="C0C0C0"/>
            </w:tcBorders>
            <w:shd w:val="clear" w:color="auto" w:fill="FFFFFF"/>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roofErr w:type="gramStart"/>
            <w:r w:rsidRPr="00041CF8">
              <w:rPr>
                <w:rFonts w:ascii="Verdana" w:eastAsia="Times New Roman" w:hAnsi="Verdana" w:cs="Arial"/>
                <w:sz w:val="24"/>
                <w:szCs w:val="24"/>
                <w:lang w:eastAsia="ru-RU"/>
              </w:rPr>
              <w:t>Экзаменуемый</w:t>
            </w:r>
            <w:proofErr w:type="gramEnd"/>
            <w:r w:rsidRPr="00041CF8">
              <w:rPr>
                <w:rFonts w:ascii="Verdana" w:eastAsia="Times New Roman" w:hAnsi="Verdana" w:cs="Arial"/>
                <w:sz w:val="24"/>
                <w:szCs w:val="24"/>
                <w:lang w:eastAsia="ru-RU"/>
              </w:rPr>
              <w:t> </w:t>
            </w:r>
            <w:r w:rsidRPr="00041CF8">
              <w:rPr>
                <w:rFonts w:ascii="Verdana" w:eastAsia="Times New Roman" w:hAnsi="Verdana" w:cs="Arial"/>
                <w:sz w:val="24"/>
                <w:szCs w:val="24"/>
                <w:bdr w:val="none" w:sz="0" w:space="0" w:color="auto" w:frame="1"/>
                <w:lang w:eastAsia="ru-RU"/>
              </w:rPr>
              <w:t xml:space="preserve"> воспользовался одним или несколькими </w:t>
            </w:r>
            <w:r w:rsidRPr="00041CF8">
              <w:rPr>
                <w:rFonts w:ascii="Verdana" w:eastAsia="Times New Roman" w:hAnsi="Verdana" w:cs="Arial"/>
                <w:sz w:val="24"/>
                <w:szCs w:val="24"/>
                <w:bdr w:val="none" w:sz="0" w:space="0" w:color="auto" w:frame="1"/>
                <w:lang w:eastAsia="ru-RU"/>
              </w:rPr>
              <w:lastRenderedPageBreak/>
              <w:t>приёмами</w:t>
            </w:r>
            <w:r w:rsidRPr="00041CF8">
              <w:rPr>
                <w:rFonts w:ascii="Verdana" w:eastAsia="Times New Roman" w:hAnsi="Verdana" w:cs="Arial"/>
                <w:sz w:val="24"/>
                <w:szCs w:val="24"/>
                <w:lang w:eastAsia="ru-RU"/>
              </w:rPr>
              <w:t> сжатия двух под тем</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jc w:val="center"/>
              <w:rPr>
                <w:rFonts w:ascii="Verdana" w:eastAsia="Times New Roman" w:hAnsi="Verdana" w:cs="Arial"/>
                <w:sz w:val="24"/>
                <w:szCs w:val="24"/>
                <w:lang w:eastAsia="ru-RU"/>
              </w:rPr>
            </w:pPr>
            <w:r w:rsidRPr="00041CF8">
              <w:rPr>
                <w:rFonts w:ascii="Verdana" w:eastAsia="Times New Roman" w:hAnsi="Verdana" w:cs="Arial"/>
                <w:sz w:val="24"/>
                <w:szCs w:val="24"/>
                <w:lang w:eastAsia="ru-RU"/>
              </w:rPr>
              <w:lastRenderedPageBreak/>
              <w:t>2 </w:t>
            </w:r>
          </w:p>
        </w:tc>
      </w:tr>
      <w:tr w:rsidR="00041CF8" w:rsidRPr="00041CF8" w:rsidTr="00041CF8">
        <w:tc>
          <w:tcPr>
            <w:tcW w:w="0" w:type="auto"/>
            <w:vMerge/>
            <w:tcBorders>
              <w:top w:val="single" w:sz="6" w:space="0" w:color="C0C0C0"/>
              <w:left w:val="single" w:sz="6" w:space="0" w:color="C0C0C0"/>
              <w:bottom w:val="single" w:sz="6" w:space="0" w:color="C0C0C0"/>
              <w:right w:val="single" w:sz="6" w:space="0" w:color="C0C0C0"/>
            </w:tcBorders>
            <w:shd w:val="clear" w:color="auto" w:fill="FFFFFF"/>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roofErr w:type="gramStart"/>
            <w:r w:rsidRPr="00041CF8">
              <w:rPr>
                <w:rFonts w:ascii="Verdana" w:eastAsia="Times New Roman" w:hAnsi="Verdana" w:cs="Arial"/>
                <w:sz w:val="24"/>
                <w:szCs w:val="24"/>
                <w:lang w:eastAsia="ru-RU"/>
              </w:rPr>
              <w:t>Экзаменуемый</w:t>
            </w:r>
            <w:proofErr w:type="gramEnd"/>
            <w:r w:rsidRPr="00041CF8">
              <w:rPr>
                <w:rFonts w:ascii="Verdana" w:eastAsia="Times New Roman" w:hAnsi="Verdana" w:cs="Arial"/>
                <w:sz w:val="24"/>
                <w:szCs w:val="24"/>
                <w:lang w:eastAsia="ru-RU"/>
              </w:rPr>
              <w:t xml:space="preserve"> воспользовался только одним или несколькими приёмами сжатия одной под темы</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jc w:val="center"/>
              <w:rPr>
                <w:rFonts w:ascii="Verdana" w:eastAsia="Times New Roman" w:hAnsi="Verdana" w:cs="Arial"/>
                <w:sz w:val="24"/>
                <w:szCs w:val="24"/>
                <w:lang w:eastAsia="ru-RU"/>
              </w:rPr>
            </w:pPr>
            <w:r w:rsidRPr="00041CF8">
              <w:rPr>
                <w:rFonts w:ascii="Verdana" w:eastAsia="Times New Roman" w:hAnsi="Verdana" w:cs="Arial"/>
                <w:sz w:val="24"/>
                <w:szCs w:val="24"/>
                <w:lang w:eastAsia="ru-RU"/>
              </w:rPr>
              <w:t>1 </w:t>
            </w:r>
          </w:p>
        </w:tc>
      </w:tr>
      <w:tr w:rsidR="00041CF8" w:rsidRPr="00041CF8" w:rsidTr="00041CF8">
        <w:tc>
          <w:tcPr>
            <w:tcW w:w="0" w:type="auto"/>
            <w:vMerge/>
            <w:tcBorders>
              <w:top w:val="single" w:sz="6" w:space="0" w:color="C0C0C0"/>
              <w:left w:val="single" w:sz="6" w:space="0" w:color="C0C0C0"/>
              <w:bottom w:val="single" w:sz="6" w:space="0" w:color="C0C0C0"/>
              <w:right w:val="single" w:sz="6" w:space="0" w:color="C0C0C0"/>
            </w:tcBorders>
            <w:shd w:val="clear" w:color="auto" w:fill="FFFFFF"/>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roofErr w:type="gramStart"/>
            <w:r w:rsidRPr="00041CF8">
              <w:rPr>
                <w:rFonts w:ascii="Verdana" w:eastAsia="Times New Roman" w:hAnsi="Verdana" w:cs="Arial"/>
                <w:sz w:val="24"/>
                <w:szCs w:val="24"/>
                <w:lang w:eastAsia="ru-RU"/>
              </w:rPr>
              <w:t>Экзаменуемый</w:t>
            </w:r>
            <w:proofErr w:type="gramEnd"/>
            <w:r w:rsidRPr="00041CF8">
              <w:rPr>
                <w:rFonts w:ascii="Verdana" w:eastAsia="Times New Roman" w:hAnsi="Verdana" w:cs="Arial"/>
                <w:sz w:val="24"/>
                <w:szCs w:val="24"/>
                <w:lang w:eastAsia="ru-RU"/>
              </w:rPr>
              <w:t xml:space="preserve"> не воспользовался приёмами сжатия текста</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jc w:val="center"/>
              <w:rPr>
                <w:rFonts w:ascii="Verdana" w:eastAsia="Times New Roman" w:hAnsi="Verdana" w:cs="Arial"/>
                <w:sz w:val="24"/>
                <w:szCs w:val="24"/>
                <w:lang w:eastAsia="ru-RU"/>
              </w:rPr>
            </w:pPr>
            <w:r w:rsidRPr="00041CF8">
              <w:rPr>
                <w:rFonts w:ascii="Verdana" w:eastAsia="Times New Roman" w:hAnsi="Verdana" w:cs="Arial"/>
                <w:sz w:val="24"/>
                <w:szCs w:val="24"/>
                <w:lang w:eastAsia="ru-RU"/>
              </w:rPr>
              <w:t>0 </w:t>
            </w:r>
          </w:p>
        </w:tc>
      </w:tr>
      <w:tr w:rsidR="00041CF8" w:rsidRPr="00041CF8" w:rsidTr="00041CF8">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ИК3 </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Смысловая цельность, речевая связность и последовательность изложения текста</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jc w:val="center"/>
              <w:rPr>
                <w:rFonts w:ascii="Verdana" w:eastAsia="Times New Roman" w:hAnsi="Verdana" w:cs="Arial"/>
                <w:sz w:val="24"/>
                <w:szCs w:val="24"/>
                <w:lang w:eastAsia="ru-RU"/>
              </w:rPr>
            </w:pPr>
            <w:r w:rsidRPr="00041CF8">
              <w:rPr>
                <w:rFonts w:ascii="Verdana" w:eastAsia="Times New Roman" w:hAnsi="Verdana" w:cs="Arial"/>
                <w:sz w:val="24"/>
                <w:szCs w:val="24"/>
                <w:lang w:eastAsia="ru-RU"/>
              </w:rPr>
              <w:t> </w:t>
            </w:r>
          </w:p>
        </w:tc>
      </w:tr>
      <w:tr w:rsidR="00041CF8" w:rsidRPr="00041CF8" w:rsidTr="00041CF8">
        <w:tc>
          <w:tcPr>
            <w:tcW w:w="0" w:type="auto"/>
            <w:vMerge w:val="restart"/>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 </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Работа ученика имеет смысловую цельность, речевую связность и последовательность изложения:</w:t>
            </w:r>
            <w:r w:rsidRPr="00041CF8">
              <w:rPr>
                <w:rFonts w:ascii="Verdana" w:eastAsia="Times New Roman" w:hAnsi="Verdana" w:cs="Arial"/>
                <w:sz w:val="24"/>
                <w:szCs w:val="24"/>
                <w:lang w:eastAsia="ru-RU"/>
              </w:rPr>
              <w:br/>
            </w:r>
          </w:p>
          <w:p w:rsidR="00041CF8" w:rsidRPr="00041CF8" w:rsidRDefault="00041CF8" w:rsidP="00041CF8">
            <w:pPr>
              <w:numPr>
                <w:ilvl w:val="0"/>
                <w:numId w:val="4"/>
              </w:numPr>
              <w:spacing w:after="0" w:line="240" w:lineRule="auto"/>
              <w:ind w:left="408"/>
              <w:rPr>
                <w:rFonts w:ascii="Verdana" w:eastAsia="Times New Roman" w:hAnsi="Verdana" w:cs="Arial"/>
                <w:sz w:val="24"/>
                <w:szCs w:val="24"/>
                <w:lang w:eastAsia="ru-RU"/>
              </w:rPr>
            </w:pPr>
            <w:r w:rsidRPr="00041CF8">
              <w:rPr>
                <w:rFonts w:ascii="Verdana" w:eastAsia="Times New Roman" w:hAnsi="Verdana" w:cs="Arial"/>
                <w:sz w:val="24"/>
                <w:szCs w:val="24"/>
                <w:lang w:eastAsia="ru-RU"/>
              </w:rPr>
              <w:t>логических ошибок нет, последовательность текста не нарушена;</w:t>
            </w:r>
          </w:p>
          <w:p w:rsidR="00041CF8" w:rsidRPr="00041CF8" w:rsidRDefault="00041CF8" w:rsidP="00041CF8">
            <w:pPr>
              <w:numPr>
                <w:ilvl w:val="0"/>
                <w:numId w:val="4"/>
              </w:numPr>
              <w:spacing w:after="0" w:line="240" w:lineRule="auto"/>
              <w:ind w:left="408"/>
              <w:rPr>
                <w:rFonts w:ascii="Verdana" w:eastAsia="Times New Roman" w:hAnsi="Verdana" w:cs="Arial"/>
                <w:sz w:val="24"/>
                <w:szCs w:val="24"/>
                <w:lang w:eastAsia="ru-RU"/>
              </w:rPr>
            </w:pPr>
            <w:r w:rsidRPr="00041CF8">
              <w:rPr>
                <w:rFonts w:ascii="Verdana" w:eastAsia="Times New Roman" w:hAnsi="Verdana" w:cs="Arial"/>
                <w:sz w:val="24"/>
                <w:szCs w:val="24"/>
                <w:lang w:eastAsia="ru-RU"/>
              </w:rPr>
              <w:t>в изложении нет нарушений абзацного разделения текста</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jc w:val="center"/>
              <w:rPr>
                <w:rFonts w:ascii="Verdana" w:eastAsia="Times New Roman" w:hAnsi="Verdana" w:cs="Arial"/>
                <w:sz w:val="24"/>
                <w:szCs w:val="24"/>
                <w:lang w:eastAsia="ru-RU"/>
              </w:rPr>
            </w:pPr>
            <w:r w:rsidRPr="00041CF8">
              <w:rPr>
                <w:rFonts w:ascii="Verdana" w:eastAsia="Times New Roman" w:hAnsi="Verdana" w:cs="Arial"/>
                <w:sz w:val="24"/>
                <w:szCs w:val="24"/>
                <w:lang w:eastAsia="ru-RU"/>
              </w:rPr>
              <w:t>2</w:t>
            </w:r>
          </w:p>
        </w:tc>
      </w:tr>
      <w:tr w:rsidR="00041CF8" w:rsidRPr="00041CF8" w:rsidTr="00041CF8">
        <w:tc>
          <w:tcPr>
            <w:tcW w:w="0" w:type="auto"/>
            <w:vMerge/>
            <w:tcBorders>
              <w:top w:val="single" w:sz="6" w:space="0" w:color="C0C0C0"/>
              <w:left w:val="single" w:sz="6" w:space="0" w:color="C0C0C0"/>
              <w:bottom w:val="single" w:sz="6" w:space="0" w:color="C0C0C0"/>
              <w:right w:val="single" w:sz="6" w:space="0" w:color="C0C0C0"/>
            </w:tcBorders>
            <w:shd w:val="clear" w:color="auto" w:fill="FFFFFF"/>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Работа</w:t>
            </w:r>
            <w:r w:rsidRPr="00041CF8">
              <w:rPr>
                <w:rFonts w:ascii="Verdana" w:eastAsia="Times New Roman" w:hAnsi="Verdana" w:cs="Arial"/>
                <w:sz w:val="24"/>
                <w:szCs w:val="24"/>
                <w:bdr w:val="none" w:sz="0" w:space="0" w:color="auto" w:frame="1"/>
                <w:lang w:eastAsia="ru-RU"/>
              </w:rPr>
              <w:t> ученика имеет смысловую цельность</w:t>
            </w:r>
            <w:r w:rsidRPr="00041CF8">
              <w:rPr>
                <w:rFonts w:ascii="Verdana" w:eastAsia="Times New Roman" w:hAnsi="Verdana" w:cs="Arial"/>
                <w:sz w:val="24"/>
                <w:szCs w:val="24"/>
                <w:lang w:eastAsia="ru-RU"/>
              </w:rPr>
              <w:t>, связность и последовательность изложения,</w:t>
            </w:r>
            <w:r w:rsidRPr="00041CF8">
              <w:rPr>
                <w:rFonts w:ascii="Verdana" w:eastAsia="Times New Roman" w:hAnsi="Verdana" w:cs="Arial"/>
                <w:sz w:val="24"/>
                <w:szCs w:val="24"/>
                <w:lang w:eastAsia="ru-RU"/>
              </w:rPr>
              <w:br/>
              <w:t>однако</w:t>
            </w:r>
            <w:r w:rsidRPr="00041CF8">
              <w:rPr>
                <w:rFonts w:ascii="Verdana" w:eastAsia="Times New Roman" w:hAnsi="Verdana" w:cs="Arial"/>
                <w:sz w:val="24"/>
                <w:szCs w:val="24"/>
                <w:lang w:eastAsia="ru-RU"/>
              </w:rPr>
              <w:br/>
              <w:t>присутствует одна логическая ошибка,</w:t>
            </w:r>
            <w:r w:rsidRPr="00041CF8">
              <w:rPr>
                <w:rFonts w:ascii="Verdana" w:eastAsia="Times New Roman" w:hAnsi="Verdana" w:cs="Arial"/>
                <w:sz w:val="24"/>
                <w:szCs w:val="24"/>
                <w:lang w:eastAsia="ru-RU"/>
              </w:rPr>
              <w:br/>
              <w:t>и/или</w:t>
            </w:r>
            <w:r w:rsidRPr="00041CF8">
              <w:rPr>
                <w:rFonts w:ascii="Verdana" w:eastAsia="Times New Roman" w:hAnsi="Verdana" w:cs="Arial"/>
                <w:sz w:val="24"/>
                <w:szCs w:val="24"/>
                <w:lang w:eastAsia="ru-RU"/>
              </w:rPr>
              <w:br/>
              <w:t>в работе присутствует одно нарушение абзацного разделения текста</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jc w:val="center"/>
              <w:rPr>
                <w:rFonts w:ascii="Verdana" w:eastAsia="Times New Roman" w:hAnsi="Verdana" w:cs="Arial"/>
                <w:sz w:val="24"/>
                <w:szCs w:val="24"/>
                <w:lang w:eastAsia="ru-RU"/>
              </w:rPr>
            </w:pPr>
            <w:r w:rsidRPr="00041CF8">
              <w:rPr>
                <w:rFonts w:ascii="Verdana" w:eastAsia="Times New Roman" w:hAnsi="Verdana" w:cs="Arial"/>
                <w:sz w:val="24"/>
                <w:szCs w:val="24"/>
                <w:lang w:eastAsia="ru-RU"/>
              </w:rPr>
              <w:t>1</w:t>
            </w:r>
          </w:p>
        </w:tc>
      </w:tr>
      <w:tr w:rsidR="00041CF8" w:rsidRPr="00041CF8" w:rsidTr="00041CF8">
        <w:tc>
          <w:tcPr>
            <w:tcW w:w="0" w:type="auto"/>
            <w:vMerge/>
            <w:tcBorders>
              <w:top w:val="single" w:sz="6" w:space="0" w:color="C0C0C0"/>
              <w:left w:val="single" w:sz="6" w:space="0" w:color="C0C0C0"/>
              <w:bottom w:val="single" w:sz="6" w:space="0" w:color="C0C0C0"/>
              <w:right w:val="single" w:sz="6" w:space="0" w:color="C0C0C0"/>
            </w:tcBorders>
            <w:shd w:val="clear" w:color="auto" w:fill="FFFFFF"/>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bdr w:val="none" w:sz="0" w:space="0" w:color="auto" w:frame="1"/>
                <w:lang w:eastAsia="ru-RU"/>
              </w:rPr>
              <w:t>Работа ученика имеет смысловую цельность, связность и последовательность изложения</w:t>
            </w:r>
            <w:r w:rsidRPr="00041CF8">
              <w:rPr>
                <w:rFonts w:ascii="Verdana" w:eastAsia="Times New Roman" w:hAnsi="Verdana" w:cs="Arial"/>
                <w:sz w:val="24"/>
                <w:szCs w:val="24"/>
                <w:lang w:eastAsia="ru-RU"/>
              </w:rPr>
              <w:t>,</w:t>
            </w:r>
            <w:r w:rsidRPr="00041CF8">
              <w:rPr>
                <w:rFonts w:ascii="Verdana" w:eastAsia="Times New Roman" w:hAnsi="Verdana" w:cs="Arial"/>
                <w:sz w:val="24"/>
                <w:szCs w:val="24"/>
                <w:lang w:eastAsia="ru-RU"/>
              </w:rPr>
              <w:br/>
            </w:r>
            <w:r w:rsidRPr="00041CF8">
              <w:rPr>
                <w:rFonts w:ascii="Verdana" w:eastAsia="Times New Roman" w:hAnsi="Verdana" w:cs="Arial"/>
                <w:sz w:val="24"/>
                <w:szCs w:val="24"/>
                <w:bdr w:val="none" w:sz="0" w:space="0" w:color="auto" w:frame="1"/>
                <w:lang w:eastAsia="ru-RU"/>
              </w:rPr>
              <w:t>однако</w:t>
            </w:r>
            <w:r w:rsidRPr="00041CF8">
              <w:rPr>
                <w:rFonts w:ascii="Verdana" w:eastAsia="Times New Roman" w:hAnsi="Verdana" w:cs="Arial"/>
                <w:sz w:val="24"/>
                <w:szCs w:val="24"/>
                <w:lang w:eastAsia="ru-RU"/>
              </w:rPr>
              <w:br/>
            </w:r>
            <w:proofErr w:type="gramStart"/>
            <w:r w:rsidRPr="00041CF8">
              <w:rPr>
                <w:rFonts w:ascii="Verdana" w:eastAsia="Times New Roman" w:hAnsi="Verdana" w:cs="Arial"/>
                <w:sz w:val="24"/>
                <w:szCs w:val="24"/>
                <w:lang w:eastAsia="ru-RU"/>
              </w:rPr>
              <w:t>допущена</w:t>
            </w:r>
            <w:proofErr w:type="gramEnd"/>
            <w:r w:rsidRPr="00041CF8">
              <w:rPr>
                <w:rFonts w:ascii="Verdana" w:eastAsia="Times New Roman" w:hAnsi="Verdana" w:cs="Arial"/>
                <w:sz w:val="24"/>
                <w:szCs w:val="24"/>
                <w:lang w:eastAsia="ru-RU"/>
              </w:rPr>
              <w:t xml:space="preserve"> есть логическая ошибка,</w:t>
            </w:r>
            <w:r w:rsidRPr="00041CF8">
              <w:rPr>
                <w:rFonts w:ascii="Verdana" w:eastAsia="Times New Roman" w:hAnsi="Verdana" w:cs="Arial"/>
                <w:sz w:val="24"/>
                <w:szCs w:val="24"/>
                <w:lang w:eastAsia="ru-RU"/>
              </w:rPr>
              <w:br/>
              <w:t>и/или</w:t>
            </w:r>
            <w:r w:rsidRPr="00041CF8">
              <w:rPr>
                <w:rFonts w:ascii="Verdana" w:eastAsia="Times New Roman" w:hAnsi="Verdana" w:cs="Arial"/>
                <w:sz w:val="24"/>
                <w:szCs w:val="24"/>
                <w:lang w:eastAsia="ru-RU"/>
              </w:rPr>
              <w:br/>
              <w:t>в работе имеется более одного нарушения абзацного членения текста</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jc w:val="center"/>
              <w:rPr>
                <w:rFonts w:ascii="Verdana" w:eastAsia="Times New Roman" w:hAnsi="Verdana" w:cs="Arial"/>
                <w:sz w:val="24"/>
                <w:szCs w:val="24"/>
                <w:lang w:eastAsia="ru-RU"/>
              </w:rPr>
            </w:pPr>
            <w:r w:rsidRPr="00041CF8">
              <w:rPr>
                <w:rFonts w:ascii="Verdana" w:eastAsia="Times New Roman" w:hAnsi="Verdana" w:cs="Arial"/>
                <w:sz w:val="24"/>
                <w:szCs w:val="24"/>
                <w:lang w:eastAsia="ru-RU"/>
              </w:rPr>
              <w:t>0</w:t>
            </w:r>
          </w:p>
        </w:tc>
      </w:tr>
      <w:tr w:rsidR="00041CF8" w:rsidRPr="00041CF8" w:rsidTr="00041CF8">
        <w:tc>
          <w:tcPr>
            <w:tcW w:w="0" w:type="auto"/>
            <w:gridSpan w:val="2"/>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rPr>
                <w:rFonts w:ascii="Verdana" w:eastAsia="Times New Roman" w:hAnsi="Verdana" w:cs="Arial"/>
                <w:sz w:val="24"/>
                <w:szCs w:val="24"/>
                <w:lang w:eastAsia="ru-RU"/>
              </w:rPr>
            </w:pPr>
            <w:r w:rsidRPr="00041CF8">
              <w:rPr>
                <w:rFonts w:ascii="Verdana" w:eastAsia="Times New Roman" w:hAnsi="Verdana" w:cs="Arial"/>
                <w:sz w:val="24"/>
                <w:szCs w:val="24"/>
                <w:lang w:eastAsia="ru-RU"/>
              </w:rPr>
              <w:t>Максимальная сумма баллов за сжатое изложение по критериям ИК1–ИК3</w:t>
            </w:r>
          </w:p>
        </w:tc>
        <w:tc>
          <w:tcPr>
            <w:tcW w:w="0" w:type="auto"/>
            <w:tcBorders>
              <w:top w:val="single" w:sz="6" w:space="0" w:color="C0C0C0"/>
              <w:left w:val="single" w:sz="6" w:space="0" w:color="C0C0C0"/>
              <w:bottom w:val="single" w:sz="6" w:space="0" w:color="C0C0C0"/>
              <w:right w:val="single" w:sz="6" w:space="0" w:color="C0C0C0"/>
            </w:tcBorders>
            <w:shd w:val="clear" w:color="auto" w:fill="FFFFFF"/>
            <w:tcMar>
              <w:top w:w="109" w:type="dxa"/>
              <w:left w:w="68" w:type="dxa"/>
              <w:bottom w:w="109" w:type="dxa"/>
              <w:right w:w="68" w:type="dxa"/>
            </w:tcMar>
            <w:vAlign w:val="center"/>
            <w:hideMark/>
          </w:tcPr>
          <w:p w:rsidR="00041CF8" w:rsidRPr="00041CF8" w:rsidRDefault="00041CF8" w:rsidP="00041CF8">
            <w:pPr>
              <w:spacing w:after="0" w:line="240" w:lineRule="auto"/>
              <w:jc w:val="center"/>
              <w:rPr>
                <w:rFonts w:ascii="Verdana" w:eastAsia="Times New Roman" w:hAnsi="Verdana" w:cs="Arial"/>
                <w:sz w:val="24"/>
                <w:szCs w:val="24"/>
                <w:lang w:eastAsia="ru-RU"/>
              </w:rPr>
            </w:pPr>
            <w:r w:rsidRPr="00041CF8">
              <w:rPr>
                <w:rFonts w:ascii="Verdana" w:eastAsia="Times New Roman" w:hAnsi="Verdana" w:cs="Arial"/>
                <w:sz w:val="24"/>
                <w:szCs w:val="24"/>
                <w:lang w:eastAsia="ru-RU"/>
              </w:rPr>
              <w:t>7</w:t>
            </w:r>
          </w:p>
        </w:tc>
      </w:tr>
    </w:tbl>
    <w:p w:rsidR="00041CF8" w:rsidRPr="00041CF8" w:rsidRDefault="00041CF8" w:rsidP="00F273AF">
      <w:pPr>
        <w:spacing w:after="0" w:line="240" w:lineRule="auto"/>
        <w:ind w:left="-567" w:hanging="142"/>
        <w:jc w:val="both"/>
        <w:rPr>
          <w:rFonts w:ascii="Verdana" w:hAnsi="Verdana" w:cs="Arial"/>
          <w:sz w:val="24"/>
          <w:szCs w:val="24"/>
          <w:shd w:val="clear" w:color="auto" w:fill="F9F8EF"/>
        </w:rPr>
      </w:pPr>
    </w:p>
    <w:p w:rsidR="00041CF8" w:rsidRPr="00041CF8" w:rsidRDefault="00041CF8" w:rsidP="00F273AF">
      <w:pPr>
        <w:spacing w:after="0" w:line="240" w:lineRule="auto"/>
        <w:ind w:left="-567" w:hanging="142"/>
        <w:jc w:val="both"/>
        <w:rPr>
          <w:rFonts w:ascii="Verdana" w:hAnsi="Verdana"/>
          <w:sz w:val="24"/>
          <w:szCs w:val="24"/>
        </w:rPr>
      </w:pPr>
    </w:p>
    <w:p w:rsidR="00041CF8" w:rsidRPr="00041CF8" w:rsidRDefault="00041CF8" w:rsidP="00F273AF">
      <w:pPr>
        <w:spacing w:after="0" w:line="240" w:lineRule="auto"/>
        <w:ind w:left="-567" w:hanging="142"/>
        <w:jc w:val="both"/>
        <w:rPr>
          <w:rFonts w:ascii="Verdana" w:hAnsi="Verdana"/>
          <w:sz w:val="24"/>
          <w:szCs w:val="24"/>
          <w:lang w:val="en-US"/>
        </w:rPr>
      </w:pPr>
      <w:r w:rsidRPr="00041CF8">
        <w:rPr>
          <w:rFonts w:ascii="Verdana" w:hAnsi="Verdana"/>
          <w:sz w:val="24"/>
          <w:szCs w:val="24"/>
        </w:rPr>
        <w:t>Изложение</w:t>
      </w:r>
      <w:r w:rsidRPr="00041CF8">
        <w:rPr>
          <w:rFonts w:ascii="Verdana" w:hAnsi="Verdana"/>
          <w:sz w:val="24"/>
          <w:szCs w:val="24"/>
          <w:lang w:val="en-US"/>
        </w:rPr>
        <w:t xml:space="preserve"> </w:t>
      </w:r>
      <w:hyperlink r:id="rId6" w:anchor="https://nsportal.ru/sites/default/files/audio/2020/08/esli_otnyat_u_cheloveka_sposobnost_mechtat.mp3" w:tgtFrame="_blank" w:history="1">
        <w:r w:rsidRPr="00041CF8">
          <w:rPr>
            <w:rStyle w:val="a7"/>
            <w:rFonts w:ascii="Verdana" w:hAnsi="Verdana" w:cs="Arial"/>
            <w:color w:val="27638C"/>
            <w:sz w:val="24"/>
            <w:szCs w:val="24"/>
            <w:shd w:val="clear" w:color="auto" w:fill="F9F8EF"/>
            <w:lang w:val="en-US"/>
          </w:rPr>
          <w:t>esli_otnyat_u_cheloveka_sposobnost_mechtat.mp3</w:t>
        </w:r>
      </w:hyperlink>
    </w:p>
    <w:p w:rsidR="00041CF8" w:rsidRPr="00041CF8" w:rsidRDefault="00041CF8" w:rsidP="00041CF8">
      <w:pPr>
        <w:jc w:val="center"/>
        <w:rPr>
          <w:rFonts w:ascii="Verdana" w:hAnsi="Verdana"/>
          <w:b/>
          <w:sz w:val="24"/>
          <w:szCs w:val="24"/>
        </w:rPr>
      </w:pPr>
      <w:r w:rsidRPr="00041CF8">
        <w:rPr>
          <w:rFonts w:ascii="Verdana" w:hAnsi="Verdana"/>
          <w:b/>
          <w:sz w:val="24"/>
          <w:szCs w:val="24"/>
        </w:rPr>
        <w:t>Текст подробного изложения</w:t>
      </w:r>
    </w:p>
    <w:p w:rsidR="00041CF8" w:rsidRPr="00041CF8" w:rsidRDefault="00041CF8" w:rsidP="00041CF8">
      <w:pPr>
        <w:jc w:val="both"/>
        <w:rPr>
          <w:rFonts w:ascii="Verdana" w:hAnsi="Verdana"/>
          <w:sz w:val="24"/>
          <w:szCs w:val="24"/>
        </w:rPr>
      </w:pPr>
      <w:r w:rsidRPr="00041CF8">
        <w:rPr>
          <w:rFonts w:ascii="Verdana" w:hAnsi="Verdana"/>
          <w:sz w:val="24"/>
          <w:szCs w:val="24"/>
        </w:rPr>
        <w:tab/>
        <w:t>Если отнять у человека способность мечтать, то отпадёт одна из самых мощных побудительных причин, рождающих культуру, искусство, науку, и желание борьбы во имя прекрасного будущего. Но мечты не должны быть оторваны от действительности. Они должны предугадывать будущее и создавать у нас ощущение, что мы уже живём в этом будущем и сами становимся иными.</w:t>
      </w:r>
    </w:p>
    <w:p w:rsidR="00041CF8" w:rsidRPr="00041CF8" w:rsidRDefault="00041CF8" w:rsidP="00041CF8">
      <w:pPr>
        <w:jc w:val="both"/>
        <w:rPr>
          <w:rFonts w:ascii="Verdana" w:hAnsi="Verdana"/>
          <w:sz w:val="24"/>
          <w:szCs w:val="24"/>
        </w:rPr>
      </w:pPr>
      <w:r w:rsidRPr="00041CF8">
        <w:rPr>
          <w:rFonts w:ascii="Verdana" w:hAnsi="Verdana"/>
          <w:sz w:val="24"/>
          <w:szCs w:val="24"/>
        </w:rPr>
        <w:tab/>
        <w:t xml:space="preserve">Мечта нужна не только детям, но и взрослым. Она вызывает волнение, источник высоких чувств. Она не даёт нам успокоиться и </w:t>
      </w:r>
      <w:r w:rsidRPr="00041CF8">
        <w:rPr>
          <w:rFonts w:ascii="Verdana" w:hAnsi="Verdana"/>
          <w:sz w:val="24"/>
          <w:szCs w:val="24"/>
        </w:rPr>
        <w:lastRenderedPageBreak/>
        <w:t>показывает всегда новые сверкающие дали, иную жизнь. Она тревожит и заставляет страстно желать этой жизни. В этом её ценность.</w:t>
      </w:r>
    </w:p>
    <w:p w:rsidR="00041CF8" w:rsidRPr="00041CF8" w:rsidRDefault="00041CF8" w:rsidP="00041CF8">
      <w:pPr>
        <w:jc w:val="both"/>
        <w:rPr>
          <w:rFonts w:ascii="Verdana" w:hAnsi="Verdana"/>
          <w:sz w:val="24"/>
          <w:szCs w:val="24"/>
        </w:rPr>
      </w:pPr>
      <w:r w:rsidRPr="00041CF8">
        <w:rPr>
          <w:rFonts w:ascii="Verdana" w:hAnsi="Verdana"/>
          <w:sz w:val="24"/>
          <w:szCs w:val="24"/>
        </w:rPr>
        <w:tab/>
        <w:t xml:space="preserve">Только лицемер может сказать, что надо успокоиться на </w:t>
      </w:r>
      <w:proofErr w:type="gramStart"/>
      <w:r w:rsidRPr="00041CF8">
        <w:rPr>
          <w:rFonts w:ascii="Verdana" w:hAnsi="Verdana"/>
          <w:sz w:val="24"/>
          <w:szCs w:val="24"/>
        </w:rPr>
        <w:t>достигнутом</w:t>
      </w:r>
      <w:proofErr w:type="gramEnd"/>
      <w:r w:rsidRPr="00041CF8">
        <w:rPr>
          <w:rFonts w:ascii="Verdana" w:hAnsi="Verdana"/>
          <w:sz w:val="24"/>
          <w:szCs w:val="24"/>
        </w:rPr>
        <w:t xml:space="preserve"> и остановиться. Чтобы бороться за будущее, нужно уметь мечтать страстно, глубоко и действенно. Нужно воспитать в себе непрерывное желание </w:t>
      </w:r>
      <w:proofErr w:type="gramStart"/>
      <w:r w:rsidRPr="00041CF8">
        <w:rPr>
          <w:rFonts w:ascii="Verdana" w:hAnsi="Verdana"/>
          <w:sz w:val="24"/>
          <w:szCs w:val="24"/>
        </w:rPr>
        <w:t>осмысленного</w:t>
      </w:r>
      <w:proofErr w:type="gramEnd"/>
      <w:r w:rsidRPr="00041CF8">
        <w:rPr>
          <w:rFonts w:ascii="Verdana" w:hAnsi="Verdana"/>
          <w:sz w:val="24"/>
          <w:szCs w:val="24"/>
        </w:rPr>
        <w:t xml:space="preserve"> и прекрасного.</w:t>
      </w:r>
    </w:p>
    <w:p w:rsidR="00041CF8" w:rsidRPr="00041CF8" w:rsidRDefault="00041CF8" w:rsidP="00041CF8">
      <w:pPr>
        <w:shd w:val="clear" w:color="auto" w:fill="FFFFFF"/>
        <w:spacing w:after="0" w:line="240" w:lineRule="auto"/>
        <w:ind w:right="68" w:firstLine="709"/>
        <w:jc w:val="center"/>
        <w:rPr>
          <w:rFonts w:ascii="Verdana" w:hAnsi="Verdana"/>
          <w:sz w:val="24"/>
          <w:szCs w:val="24"/>
        </w:rPr>
      </w:pPr>
    </w:p>
    <w:p w:rsidR="00041CF8" w:rsidRPr="00041CF8" w:rsidRDefault="00041CF8" w:rsidP="00041CF8">
      <w:pPr>
        <w:shd w:val="clear" w:color="auto" w:fill="FFFFFF"/>
        <w:spacing w:after="0" w:line="240" w:lineRule="auto"/>
        <w:ind w:right="68" w:firstLine="709"/>
        <w:jc w:val="center"/>
        <w:rPr>
          <w:rFonts w:ascii="Verdana" w:hAnsi="Verdana"/>
          <w:b/>
          <w:sz w:val="24"/>
          <w:szCs w:val="24"/>
        </w:rPr>
      </w:pPr>
      <w:r w:rsidRPr="00041CF8">
        <w:rPr>
          <w:rFonts w:ascii="Verdana" w:hAnsi="Verdana"/>
          <w:b/>
          <w:sz w:val="24"/>
          <w:szCs w:val="24"/>
        </w:rPr>
        <w:t>Сжатое изложение</w:t>
      </w:r>
    </w:p>
    <w:p w:rsidR="00041CF8" w:rsidRPr="00041CF8" w:rsidRDefault="00041CF8" w:rsidP="00041CF8">
      <w:pPr>
        <w:shd w:val="clear" w:color="auto" w:fill="FFFFFF"/>
        <w:spacing w:after="0" w:line="240" w:lineRule="auto"/>
        <w:ind w:right="68" w:firstLine="709"/>
        <w:jc w:val="both"/>
        <w:rPr>
          <w:rFonts w:ascii="Verdana" w:eastAsia="Times New Roman" w:hAnsi="Verdana"/>
          <w:sz w:val="24"/>
          <w:szCs w:val="24"/>
          <w:lang w:eastAsia="ru-RU"/>
        </w:rPr>
      </w:pPr>
      <w:r w:rsidRPr="00041CF8">
        <w:rPr>
          <w:rFonts w:ascii="Verdana" w:eastAsia="Times New Roman" w:hAnsi="Verdana"/>
          <w:sz w:val="24"/>
          <w:szCs w:val="24"/>
          <w:lang w:eastAsia="ru-RU"/>
        </w:rPr>
        <w:t>Если отнять у человека способность мечтать, то отпадёт одна из побудительных причин, рождающих культуру, искусство, науку и желание борьбы во имя будущего. Но мечты не должны быть оторваны от действительности. Они должны предугадывать будущее.</w:t>
      </w:r>
    </w:p>
    <w:p w:rsidR="00041CF8" w:rsidRPr="00041CF8" w:rsidRDefault="00041CF8" w:rsidP="00041CF8">
      <w:pPr>
        <w:shd w:val="clear" w:color="auto" w:fill="FFFFFF"/>
        <w:spacing w:after="0" w:line="240" w:lineRule="auto"/>
        <w:ind w:right="68" w:firstLine="709"/>
        <w:jc w:val="both"/>
        <w:rPr>
          <w:rFonts w:ascii="Verdana" w:eastAsia="Times New Roman" w:hAnsi="Verdana"/>
          <w:sz w:val="24"/>
          <w:szCs w:val="24"/>
          <w:lang w:eastAsia="ru-RU"/>
        </w:rPr>
      </w:pPr>
      <w:r w:rsidRPr="00041CF8">
        <w:rPr>
          <w:rFonts w:ascii="Verdana" w:eastAsia="Times New Roman" w:hAnsi="Verdana"/>
          <w:sz w:val="24"/>
          <w:szCs w:val="24"/>
          <w:lang w:eastAsia="ru-RU"/>
        </w:rPr>
        <w:t xml:space="preserve">Мечта нужна не только детям, но и взрослым. Она вызывает источник высоких чувств, не даёт нам успокоиться и показывает иную жизнь. Она заставляет страстно желать этой жизни. В этом её ценность. </w:t>
      </w:r>
    </w:p>
    <w:p w:rsidR="00041CF8" w:rsidRPr="00041CF8" w:rsidRDefault="00041CF8" w:rsidP="00041CF8">
      <w:pPr>
        <w:shd w:val="clear" w:color="auto" w:fill="FFFFFF"/>
        <w:spacing w:after="0" w:line="240" w:lineRule="auto"/>
        <w:ind w:right="68" w:firstLine="709"/>
        <w:jc w:val="both"/>
        <w:rPr>
          <w:rFonts w:ascii="Verdana" w:eastAsia="Times New Roman" w:hAnsi="Verdana"/>
          <w:sz w:val="24"/>
          <w:szCs w:val="24"/>
          <w:lang w:eastAsia="ru-RU"/>
        </w:rPr>
      </w:pPr>
      <w:r w:rsidRPr="00041CF8">
        <w:rPr>
          <w:rFonts w:ascii="Verdana" w:eastAsia="Times New Roman" w:hAnsi="Verdana"/>
          <w:sz w:val="24"/>
          <w:szCs w:val="24"/>
          <w:lang w:eastAsia="ru-RU"/>
        </w:rPr>
        <w:t xml:space="preserve">Только лицемер может сказать, что надо успокоиться на </w:t>
      </w:r>
      <w:proofErr w:type="gramStart"/>
      <w:r w:rsidRPr="00041CF8">
        <w:rPr>
          <w:rFonts w:ascii="Verdana" w:eastAsia="Times New Roman" w:hAnsi="Verdana"/>
          <w:sz w:val="24"/>
          <w:szCs w:val="24"/>
          <w:lang w:eastAsia="ru-RU"/>
        </w:rPr>
        <w:t>достигнутом</w:t>
      </w:r>
      <w:proofErr w:type="gramEnd"/>
      <w:r w:rsidRPr="00041CF8">
        <w:rPr>
          <w:rFonts w:ascii="Verdana" w:eastAsia="Times New Roman" w:hAnsi="Verdana"/>
          <w:sz w:val="24"/>
          <w:szCs w:val="24"/>
          <w:lang w:eastAsia="ru-RU"/>
        </w:rPr>
        <w:t xml:space="preserve">. Чтобы бороться за будущее, нужно уметь мечтать страстно и действенно. Нужно воспитать в себе непрерывное желание </w:t>
      </w:r>
      <w:proofErr w:type="gramStart"/>
      <w:r w:rsidRPr="00041CF8">
        <w:rPr>
          <w:rFonts w:ascii="Verdana" w:eastAsia="Times New Roman" w:hAnsi="Verdana"/>
          <w:sz w:val="24"/>
          <w:szCs w:val="24"/>
          <w:lang w:eastAsia="ru-RU"/>
        </w:rPr>
        <w:t>прекрасного</w:t>
      </w:r>
      <w:proofErr w:type="gramEnd"/>
      <w:r w:rsidRPr="00041CF8">
        <w:rPr>
          <w:rFonts w:ascii="Verdana" w:eastAsia="Times New Roman" w:hAnsi="Verdana"/>
          <w:sz w:val="24"/>
          <w:szCs w:val="24"/>
          <w:lang w:eastAsia="ru-RU"/>
        </w:rPr>
        <w:t>.</w:t>
      </w:r>
    </w:p>
    <w:p w:rsidR="00041CF8" w:rsidRPr="00041CF8" w:rsidRDefault="00041CF8" w:rsidP="00041CF8">
      <w:pPr>
        <w:spacing w:after="0" w:line="240" w:lineRule="auto"/>
        <w:ind w:left="-567"/>
        <w:rPr>
          <w:rFonts w:ascii="Verdana" w:hAnsi="Verdana"/>
          <w:sz w:val="24"/>
          <w:szCs w:val="24"/>
        </w:rPr>
      </w:pPr>
    </w:p>
    <w:p w:rsidR="00AF7C01" w:rsidRPr="00AF7C01" w:rsidRDefault="00AF7C01" w:rsidP="00AF7C01">
      <w:pPr>
        <w:spacing w:after="0" w:line="240" w:lineRule="auto"/>
        <w:jc w:val="center"/>
        <w:rPr>
          <w:rFonts w:ascii="Open Sans" w:eastAsia="Times New Roman" w:hAnsi="Open Sans"/>
          <w:color w:val="111111"/>
          <w:sz w:val="36"/>
          <w:szCs w:val="36"/>
          <w:lang w:eastAsia="ru-RU"/>
        </w:rPr>
      </w:pPr>
      <w:r w:rsidRPr="00AF7C01">
        <w:rPr>
          <w:rFonts w:ascii="inherit" w:eastAsia="Times New Roman" w:hAnsi="inherit"/>
          <w:b/>
          <w:bCs/>
          <w:color w:val="111111"/>
          <w:sz w:val="36"/>
          <w:szCs w:val="36"/>
          <w:lang w:eastAsia="ru-RU"/>
        </w:rPr>
        <w:t>Критерии оценки грамотности и фактической</w:t>
      </w:r>
    </w:p>
    <w:p w:rsidR="00041CF8" w:rsidRDefault="00AF7C01" w:rsidP="00AF7C01">
      <w:pPr>
        <w:spacing w:after="0" w:line="240" w:lineRule="auto"/>
        <w:ind w:left="-567" w:hanging="142"/>
        <w:jc w:val="center"/>
        <w:rPr>
          <w:rFonts w:ascii="inherit" w:eastAsia="Times New Roman" w:hAnsi="inherit"/>
          <w:b/>
          <w:bCs/>
          <w:color w:val="111111"/>
          <w:sz w:val="36"/>
          <w:szCs w:val="36"/>
          <w:lang w:eastAsia="ru-RU"/>
        </w:rPr>
      </w:pPr>
      <w:r w:rsidRPr="00AF7C01">
        <w:rPr>
          <w:rFonts w:ascii="inherit" w:eastAsia="Times New Roman" w:hAnsi="inherit"/>
          <w:b/>
          <w:bCs/>
          <w:color w:val="111111"/>
          <w:sz w:val="36"/>
          <w:szCs w:val="36"/>
          <w:lang w:eastAsia="ru-RU"/>
        </w:rPr>
        <w:t>точности речи</w:t>
      </w:r>
      <w:r>
        <w:rPr>
          <w:rFonts w:ascii="inherit" w:eastAsia="Times New Roman" w:hAnsi="inherit"/>
          <w:b/>
          <w:bCs/>
          <w:color w:val="111111"/>
          <w:sz w:val="36"/>
          <w:szCs w:val="36"/>
          <w:lang w:eastAsia="ru-RU"/>
        </w:rPr>
        <w:t xml:space="preserve"> (только изложение, поэтому баллы мак 5)</w:t>
      </w:r>
    </w:p>
    <w:p w:rsidR="00AF7C01" w:rsidRPr="00AF7C01" w:rsidRDefault="00AF7C01" w:rsidP="00AF7C01">
      <w:pPr>
        <w:spacing w:after="0" w:line="240" w:lineRule="auto"/>
        <w:ind w:left="-567" w:hanging="142"/>
        <w:rPr>
          <w:rFonts w:ascii="Verdana" w:hAnsi="Verdana"/>
          <w:sz w:val="24"/>
          <w:szCs w:val="24"/>
        </w:rPr>
      </w:pPr>
    </w:p>
    <w:tbl>
      <w:tblPr>
        <w:tblW w:w="10021" w:type="dxa"/>
        <w:tblBorders>
          <w:top w:val="single" w:sz="6" w:space="0" w:color="DDDDDD"/>
          <w:left w:val="single" w:sz="6" w:space="0" w:color="DDDDDD"/>
          <w:bottom w:val="single" w:sz="6" w:space="0" w:color="DDDDDD"/>
          <w:right w:val="single" w:sz="6" w:space="0" w:color="DDDDDD"/>
        </w:tblBorders>
        <w:shd w:val="clear" w:color="auto" w:fill="FFFFFF"/>
        <w:tblCellMar>
          <w:left w:w="0" w:type="dxa"/>
          <w:right w:w="0" w:type="dxa"/>
        </w:tblCellMar>
        <w:tblLook w:val="04A0" w:firstRow="1" w:lastRow="0" w:firstColumn="1" w:lastColumn="0" w:noHBand="0" w:noVBand="1"/>
      </w:tblPr>
      <w:tblGrid>
        <w:gridCol w:w="1821"/>
        <w:gridCol w:w="6641"/>
        <w:gridCol w:w="1559"/>
      </w:tblGrid>
      <w:tr w:rsidR="00AF7C01" w:rsidRPr="00AF7C01" w:rsidTr="00AF7C01">
        <w:tc>
          <w:tcPr>
            <w:tcW w:w="182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color w:val="111111"/>
                <w:sz w:val="21"/>
                <w:lang w:eastAsia="ru-RU"/>
              </w:rPr>
              <w:t>Критерии</w:t>
            </w:r>
          </w:p>
        </w:tc>
        <w:tc>
          <w:tcPr>
            <w:tcW w:w="664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color w:val="111111"/>
                <w:sz w:val="21"/>
                <w:lang w:eastAsia="ru-RU"/>
              </w:rPr>
              <w:t>  Критерии оценки грамотности и фактической</w:t>
            </w:r>
          </w:p>
          <w:p w:rsidR="00AF7C01" w:rsidRPr="00AF7C01" w:rsidRDefault="00AF7C01" w:rsidP="00AF7C01">
            <w:pPr>
              <w:spacing w:after="0" w:line="240" w:lineRule="auto"/>
              <w:textAlignment w:val="baseline"/>
              <w:rPr>
                <w:rFonts w:ascii="Open Sans" w:eastAsia="Times New Roman" w:hAnsi="Open Sans"/>
                <w:color w:val="111111"/>
                <w:sz w:val="21"/>
                <w:szCs w:val="21"/>
                <w:lang w:eastAsia="ru-RU"/>
              </w:rPr>
            </w:pPr>
            <w:r w:rsidRPr="00AF7C01">
              <w:rPr>
                <w:rFonts w:ascii="inherit" w:eastAsia="Times New Roman" w:hAnsi="inherit"/>
                <w:b/>
                <w:bCs/>
                <w:color w:val="111111"/>
                <w:sz w:val="21"/>
                <w:lang w:eastAsia="ru-RU"/>
              </w:rPr>
              <w:t xml:space="preserve">точности речи </w:t>
            </w:r>
            <w:proofErr w:type="gramStart"/>
            <w:r w:rsidRPr="00AF7C01">
              <w:rPr>
                <w:rFonts w:ascii="inherit" w:eastAsia="Times New Roman" w:hAnsi="inherit"/>
                <w:b/>
                <w:bCs/>
                <w:color w:val="111111"/>
                <w:sz w:val="21"/>
                <w:lang w:eastAsia="ru-RU"/>
              </w:rPr>
              <w:t>экзаменуемого</w:t>
            </w:r>
            <w:proofErr w:type="gramEnd"/>
          </w:p>
        </w:tc>
        <w:tc>
          <w:tcPr>
            <w:tcW w:w="1559"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color w:val="111111"/>
                <w:sz w:val="21"/>
                <w:lang w:eastAsia="ru-RU"/>
              </w:rPr>
              <w:t>Баллы</w:t>
            </w:r>
          </w:p>
        </w:tc>
      </w:tr>
      <w:tr w:rsidR="00AF7C01" w:rsidRPr="00AF7C01" w:rsidTr="00AF7C01">
        <w:tc>
          <w:tcPr>
            <w:tcW w:w="182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color w:val="111111"/>
                <w:sz w:val="21"/>
                <w:lang w:eastAsia="ru-RU"/>
              </w:rPr>
              <w:t>ГК</w:t>
            </w:r>
            <w:proofErr w:type="gramStart"/>
            <w:r w:rsidRPr="00AF7C01">
              <w:rPr>
                <w:rFonts w:ascii="inherit" w:eastAsia="Times New Roman" w:hAnsi="inherit"/>
                <w:b/>
                <w:bCs/>
                <w:color w:val="111111"/>
                <w:sz w:val="21"/>
                <w:lang w:eastAsia="ru-RU"/>
              </w:rPr>
              <w:t>1</w:t>
            </w:r>
            <w:proofErr w:type="gramEnd"/>
          </w:p>
        </w:tc>
        <w:tc>
          <w:tcPr>
            <w:tcW w:w="664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i/>
                <w:iCs/>
                <w:color w:val="111111"/>
                <w:sz w:val="21"/>
                <w:lang w:eastAsia="ru-RU"/>
              </w:rPr>
              <w:t>Соблюдение орфографических норм</w:t>
            </w:r>
            <w:r w:rsidRPr="00AF7C01">
              <w:rPr>
                <w:rFonts w:ascii="Open Sans" w:eastAsia="Times New Roman" w:hAnsi="Open Sans"/>
                <w:color w:val="111111"/>
                <w:sz w:val="21"/>
                <w:szCs w:val="21"/>
                <w:lang w:eastAsia="ru-RU"/>
              </w:rPr>
              <w:t>.</w:t>
            </w:r>
          </w:p>
          <w:p w:rsidR="00AF7C01" w:rsidRPr="00AF7C01" w:rsidRDefault="00AF7C01" w:rsidP="00AF7C01">
            <w:pPr>
              <w:spacing w:after="0" w:line="240" w:lineRule="auto"/>
              <w:textAlignment w:val="baseline"/>
              <w:rPr>
                <w:rFonts w:ascii="Open Sans" w:eastAsia="Times New Roman" w:hAnsi="Open Sans"/>
                <w:color w:val="111111"/>
                <w:sz w:val="21"/>
                <w:szCs w:val="21"/>
                <w:lang w:eastAsia="ru-RU"/>
              </w:rPr>
            </w:pPr>
            <w:r w:rsidRPr="00AF7C01">
              <w:rPr>
                <w:rFonts w:ascii="Open Sans" w:eastAsia="Times New Roman" w:hAnsi="Open Sans"/>
                <w:color w:val="111111"/>
                <w:sz w:val="21"/>
                <w:szCs w:val="21"/>
                <w:lang w:eastAsia="ru-RU"/>
              </w:rPr>
              <w:t>Орфографических ошибок нет, или допущено </w:t>
            </w:r>
            <w:r w:rsidRPr="00AF7C01">
              <w:rPr>
                <w:rFonts w:ascii="inherit" w:eastAsia="Times New Roman" w:hAnsi="inherit"/>
                <w:b/>
                <w:bCs/>
                <w:i/>
                <w:iCs/>
                <w:color w:val="111111"/>
                <w:sz w:val="21"/>
                <w:lang w:eastAsia="ru-RU"/>
              </w:rPr>
              <w:t>не более одной ошибки</w:t>
            </w:r>
          </w:p>
        </w:tc>
        <w:tc>
          <w:tcPr>
            <w:tcW w:w="1559"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Pr>
                <w:rFonts w:ascii="Open Sans" w:eastAsia="Times New Roman" w:hAnsi="Open Sans"/>
                <w:color w:val="111111"/>
                <w:sz w:val="21"/>
                <w:szCs w:val="21"/>
                <w:lang w:eastAsia="ru-RU"/>
              </w:rPr>
              <w:t>1</w:t>
            </w:r>
          </w:p>
        </w:tc>
      </w:tr>
      <w:tr w:rsidR="00AF7C01" w:rsidRPr="00AF7C01" w:rsidTr="00AF7C01">
        <w:tc>
          <w:tcPr>
            <w:tcW w:w="182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p>
        </w:tc>
        <w:tc>
          <w:tcPr>
            <w:tcW w:w="664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Open Sans" w:eastAsia="Times New Roman" w:hAnsi="Open Sans"/>
                <w:color w:val="111111"/>
                <w:sz w:val="21"/>
                <w:szCs w:val="21"/>
                <w:lang w:eastAsia="ru-RU"/>
              </w:rPr>
              <w:t>Допущено </w:t>
            </w:r>
            <w:r w:rsidRPr="00AF7C01">
              <w:rPr>
                <w:rFonts w:ascii="inherit" w:eastAsia="Times New Roman" w:hAnsi="inherit"/>
                <w:b/>
                <w:bCs/>
                <w:color w:val="111111"/>
                <w:sz w:val="21"/>
                <w:lang w:eastAsia="ru-RU"/>
              </w:rPr>
              <w:t>две-три</w:t>
            </w:r>
            <w:r w:rsidRPr="00AF7C01">
              <w:rPr>
                <w:rFonts w:ascii="Open Sans" w:eastAsia="Times New Roman" w:hAnsi="Open Sans"/>
                <w:color w:val="111111"/>
                <w:sz w:val="21"/>
                <w:szCs w:val="21"/>
                <w:lang w:eastAsia="ru-RU"/>
              </w:rPr>
              <w:t> ошибки</w:t>
            </w:r>
          </w:p>
        </w:tc>
        <w:tc>
          <w:tcPr>
            <w:tcW w:w="1559"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Pr>
                <w:rFonts w:ascii="Open Sans" w:eastAsia="Times New Roman" w:hAnsi="Open Sans"/>
                <w:color w:val="111111"/>
                <w:sz w:val="21"/>
                <w:szCs w:val="21"/>
                <w:lang w:eastAsia="ru-RU"/>
              </w:rPr>
              <w:t>0</w:t>
            </w:r>
          </w:p>
        </w:tc>
      </w:tr>
      <w:tr w:rsidR="00AF7C01" w:rsidRPr="00AF7C01" w:rsidTr="00AF7C01">
        <w:tc>
          <w:tcPr>
            <w:tcW w:w="182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i/>
                <w:iCs/>
                <w:color w:val="111111"/>
                <w:sz w:val="21"/>
                <w:lang w:eastAsia="ru-RU"/>
              </w:rPr>
              <w:t>ГК</w:t>
            </w:r>
            <w:proofErr w:type="gramStart"/>
            <w:r w:rsidRPr="00AF7C01">
              <w:rPr>
                <w:rFonts w:ascii="inherit" w:eastAsia="Times New Roman" w:hAnsi="inherit"/>
                <w:b/>
                <w:bCs/>
                <w:i/>
                <w:iCs/>
                <w:color w:val="111111"/>
                <w:sz w:val="21"/>
                <w:lang w:eastAsia="ru-RU"/>
              </w:rPr>
              <w:t>2</w:t>
            </w:r>
            <w:proofErr w:type="gramEnd"/>
          </w:p>
        </w:tc>
        <w:tc>
          <w:tcPr>
            <w:tcW w:w="664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i/>
                <w:iCs/>
                <w:color w:val="111111"/>
                <w:sz w:val="21"/>
                <w:lang w:eastAsia="ru-RU"/>
              </w:rPr>
              <w:t>Соблюдение пунктуационных норм.</w:t>
            </w:r>
          </w:p>
          <w:p w:rsidR="00AF7C01" w:rsidRPr="00AF7C01" w:rsidRDefault="00AF7C01" w:rsidP="00AF7C01">
            <w:pPr>
              <w:spacing w:before="180" w:after="180" w:line="240" w:lineRule="auto"/>
              <w:textAlignment w:val="baseline"/>
              <w:rPr>
                <w:rFonts w:ascii="Open Sans" w:eastAsia="Times New Roman" w:hAnsi="Open Sans"/>
                <w:color w:val="111111"/>
                <w:sz w:val="21"/>
                <w:szCs w:val="21"/>
                <w:lang w:eastAsia="ru-RU"/>
              </w:rPr>
            </w:pPr>
            <w:r w:rsidRPr="00AF7C01">
              <w:rPr>
                <w:rFonts w:ascii="Open Sans" w:eastAsia="Times New Roman" w:hAnsi="Open Sans"/>
                <w:color w:val="111111"/>
                <w:sz w:val="21"/>
                <w:szCs w:val="21"/>
                <w:lang w:eastAsia="ru-RU"/>
              </w:rPr>
              <w:t>Пунктуационных ошибок нет,</w:t>
            </w:r>
          </w:p>
          <w:p w:rsidR="00AF7C01" w:rsidRPr="00AF7C01" w:rsidRDefault="00AF7C01" w:rsidP="00AF7C01">
            <w:pPr>
              <w:spacing w:after="0" w:line="240" w:lineRule="auto"/>
              <w:textAlignment w:val="baseline"/>
              <w:rPr>
                <w:rFonts w:ascii="Open Sans" w:eastAsia="Times New Roman" w:hAnsi="Open Sans"/>
                <w:color w:val="111111"/>
                <w:sz w:val="21"/>
                <w:szCs w:val="21"/>
                <w:lang w:eastAsia="ru-RU"/>
              </w:rPr>
            </w:pPr>
            <w:r w:rsidRPr="00AF7C01">
              <w:rPr>
                <w:rFonts w:ascii="Open Sans" w:eastAsia="Times New Roman" w:hAnsi="Open Sans"/>
                <w:color w:val="111111"/>
                <w:sz w:val="21"/>
                <w:szCs w:val="21"/>
                <w:lang w:eastAsia="ru-RU"/>
              </w:rPr>
              <w:t>или допущено </w:t>
            </w:r>
            <w:r w:rsidRPr="00AF7C01">
              <w:rPr>
                <w:rFonts w:ascii="inherit" w:eastAsia="Times New Roman" w:hAnsi="inherit"/>
                <w:b/>
                <w:bCs/>
                <w:color w:val="111111"/>
                <w:sz w:val="21"/>
                <w:lang w:eastAsia="ru-RU"/>
              </w:rPr>
              <w:t>не более двух ошибок</w:t>
            </w:r>
          </w:p>
        </w:tc>
        <w:tc>
          <w:tcPr>
            <w:tcW w:w="1559"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Pr>
                <w:rFonts w:ascii="Open Sans" w:eastAsia="Times New Roman" w:hAnsi="Open Sans"/>
                <w:color w:val="111111"/>
                <w:sz w:val="21"/>
                <w:szCs w:val="21"/>
                <w:lang w:eastAsia="ru-RU"/>
              </w:rPr>
              <w:t>1</w:t>
            </w:r>
          </w:p>
        </w:tc>
      </w:tr>
      <w:tr w:rsidR="00AF7C01" w:rsidRPr="00AF7C01" w:rsidTr="00AF7C01">
        <w:tc>
          <w:tcPr>
            <w:tcW w:w="182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p>
        </w:tc>
        <w:tc>
          <w:tcPr>
            <w:tcW w:w="664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Open Sans" w:eastAsia="Times New Roman" w:hAnsi="Open Sans"/>
                <w:color w:val="111111"/>
                <w:sz w:val="21"/>
                <w:szCs w:val="21"/>
                <w:lang w:eastAsia="ru-RU"/>
              </w:rPr>
              <w:t>Допущено </w:t>
            </w:r>
            <w:r w:rsidRPr="00AF7C01">
              <w:rPr>
                <w:rFonts w:ascii="inherit" w:eastAsia="Times New Roman" w:hAnsi="inherit"/>
                <w:b/>
                <w:bCs/>
                <w:color w:val="111111"/>
                <w:sz w:val="21"/>
                <w:lang w:eastAsia="ru-RU"/>
              </w:rPr>
              <w:t>три-четыре</w:t>
            </w:r>
            <w:r w:rsidRPr="00AF7C01">
              <w:rPr>
                <w:rFonts w:ascii="Open Sans" w:eastAsia="Times New Roman" w:hAnsi="Open Sans"/>
                <w:color w:val="111111"/>
                <w:sz w:val="21"/>
                <w:szCs w:val="21"/>
                <w:lang w:eastAsia="ru-RU"/>
              </w:rPr>
              <w:t> ошибки</w:t>
            </w:r>
          </w:p>
        </w:tc>
        <w:tc>
          <w:tcPr>
            <w:tcW w:w="1559"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Pr>
                <w:rFonts w:ascii="Open Sans" w:eastAsia="Times New Roman" w:hAnsi="Open Sans"/>
                <w:color w:val="111111"/>
                <w:sz w:val="21"/>
                <w:szCs w:val="21"/>
                <w:lang w:eastAsia="ru-RU"/>
              </w:rPr>
              <w:t>0</w:t>
            </w:r>
          </w:p>
        </w:tc>
      </w:tr>
      <w:tr w:rsidR="00AF7C01" w:rsidRPr="00AF7C01" w:rsidTr="00AF7C01">
        <w:tc>
          <w:tcPr>
            <w:tcW w:w="182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i/>
                <w:iCs/>
                <w:color w:val="111111"/>
                <w:sz w:val="21"/>
                <w:lang w:eastAsia="ru-RU"/>
              </w:rPr>
              <w:t>ГК3</w:t>
            </w:r>
          </w:p>
        </w:tc>
        <w:tc>
          <w:tcPr>
            <w:tcW w:w="664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i/>
                <w:iCs/>
                <w:color w:val="111111"/>
                <w:sz w:val="21"/>
                <w:lang w:eastAsia="ru-RU"/>
              </w:rPr>
              <w:t>Соблюдение грамматических норм.</w:t>
            </w:r>
          </w:p>
          <w:p w:rsidR="00AF7C01" w:rsidRPr="00AF7C01" w:rsidRDefault="00AF7C01" w:rsidP="00AF7C01">
            <w:pPr>
              <w:spacing w:before="180" w:after="180" w:line="240" w:lineRule="auto"/>
              <w:textAlignment w:val="baseline"/>
              <w:rPr>
                <w:rFonts w:ascii="Open Sans" w:eastAsia="Times New Roman" w:hAnsi="Open Sans"/>
                <w:color w:val="111111"/>
                <w:sz w:val="21"/>
                <w:szCs w:val="21"/>
                <w:lang w:eastAsia="ru-RU"/>
              </w:rPr>
            </w:pPr>
            <w:r w:rsidRPr="00AF7C01">
              <w:rPr>
                <w:rFonts w:ascii="Open Sans" w:eastAsia="Times New Roman" w:hAnsi="Open Sans"/>
                <w:color w:val="111111"/>
                <w:sz w:val="21"/>
                <w:szCs w:val="21"/>
                <w:lang w:eastAsia="ru-RU"/>
              </w:rPr>
              <w:t>Грамматических ошибок нет,</w:t>
            </w:r>
          </w:p>
          <w:p w:rsidR="00AF7C01" w:rsidRPr="00AF7C01" w:rsidRDefault="00AF7C01" w:rsidP="00AF7C01">
            <w:pPr>
              <w:spacing w:after="0" w:line="240" w:lineRule="auto"/>
              <w:textAlignment w:val="baseline"/>
              <w:rPr>
                <w:rFonts w:ascii="Open Sans" w:eastAsia="Times New Roman" w:hAnsi="Open Sans"/>
                <w:color w:val="111111"/>
                <w:sz w:val="21"/>
                <w:szCs w:val="21"/>
                <w:lang w:eastAsia="ru-RU"/>
              </w:rPr>
            </w:pPr>
            <w:r w:rsidRPr="00AF7C01">
              <w:rPr>
                <w:rFonts w:ascii="Open Sans" w:eastAsia="Times New Roman" w:hAnsi="Open Sans"/>
                <w:color w:val="111111"/>
                <w:sz w:val="21"/>
                <w:szCs w:val="21"/>
                <w:lang w:eastAsia="ru-RU"/>
              </w:rPr>
              <w:t>или допущена </w:t>
            </w:r>
            <w:r w:rsidRPr="00AF7C01">
              <w:rPr>
                <w:rFonts w:ascii="inherit" w:eastAsia="Times New Roman" w:hAnsi="inherit"/>
                <w:b/>
                <w:bCs/>
                <w:i/>
                <w:iCs/>
                <w:color w:val="111111"/>
                <w:sz w:val="21"/>
                <w:lang w:eastAsia="ru-RU"/>
              </w:rPr>
              <w:t>одна ошибка</w:t>
            </w:r>
          </w:p>
        </w:tc>
        <w:tc>
          <w:tcPr>
            <w:tcW w:w="1559"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Pr>
                <w:rFonts w:ascii="Open Sans" w:eastAsia="Times New Roman" w:hAnsi="Open Sans"/>
                <w:color w:val="111111"/>
                <w:sz w:val="21"/>
                <w:szCs w:val="21"/>
                <w:lang w:eastAsia="ru-RU"/>
              </w:rPr>
              <w:t>1</w:t>
            </w:r>
          </w:p>
        </w:tc>
      </w:tr>
      <w:tr w:rsidR="00AF7C01" w:rsidRPr="00AF7C01" w:rsidTr="00AF7C01">
        <w:tc>
          <w:tcPr>
            <w:tcW w:w="182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p>
        </w:tc>
        <w:tc>
          <w:tcPr>
            <w:tcW w:w="664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Open Sans" w:eastAsia="Times New Roman" w:hAnsi="Open Sans"/>
                <w:color w:val="111111"/>
                <w:sz w:val="21"/>
                <w:szCs w:val="21"/>
                <w:lang w:eastAsia="ru-RU"/>
              </w:rPr>
              <w:t>Допущено </w:t>
            </w:r>
            <w:r w:rsidRPr="00AF7C01">
              <w:rPr>
                <w:rFonts w:ascii="inherit" w:eastAsia="Times New Roman" w:hAnsi="inherit"/>
                <w:b/>
                <w:bCs/>
                <w:color w:val="111111"/>
                <w:sz w:val="21"/>
                <w:lang w:eastAsia="ru-RU"/>
              </w:rPr>
              <w:t>две</w:t>
            </w:r>
            <w:r w:rsidRPr="00AF7C01">
              <w:rPr>
                <w:rFonts w:ascii="Open Sans" w:eastAsia="Times New Roman" w:hAnsi="Open Sans"/>
                <w:color w:val="111111"/>
                <w:sz w:val="21"/>
                <w:szCs w:val="21"/>
                <w:lang w:eastAsia="ru-RU"/>
              </w:rPr>
              <w:t> ошибки</w:t>
            </w:r>
          </w:p>
        </w:tc>
        <w:tc>
          <w:tcPr>
            <w:tcW w:w="1559"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Pr>
                <w:rFonts w:ascii="Open Sans" w:eastAsia="Times New Roman" w:hAnsi="Open Sans"/>
                <w:color w:val="111111"/>
                <w:sz w:val="21"/>
                <w:szCs w:val="21"/>
                <w:lang w:eastAsia="ru-RU"/>
              </w:rPr>
              <w:t>0</w:t>
            </w:r>
          </w:p>
        </w:tc>
      </w:tr>
      <w:tr w:rsidR="00AF7C01" w:rsidRPr="00AF7C01" w:rsidTr="00AF7C01">
        <w:tc>
          <w:tcPr>
            <w:tcW w:w="182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i/>
                <w:iCs/>
                <w:color w:val="111111"/>
                <w:sz w:val="21"/>
                <w:lang w:eastAsia="ru-RU"/>
              </w:rPr>
              <w:t>ГК</w:t>
            </w:r>
            <w:proofErr w:type="gramStart"/>
            <w:r w:rsidRPr="00AF7C01">
              <w:rPr>
                <w:rFonts w:ascii="inherit" w:eastAsia="Times New Roman" w:hAnsi="inherit"/>
                <w:b/>
                <w:bCs/>
                <w:i/>
                <w:iCs/>
                <w:color w:val="111111"/>
                <w:sz w:val="21"/>
                <w:lang w:eastAsia="ru-RU"/>
              </w:rPr>
              <w:t>4</w:t>
            </w:r>
            <w:proofErr w:type="gramEnd"/>
          </w:p>
        </w:tc>
        <w:tc>
          <w:tcPr>
            <w:tcW w:w="664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i/>
                <w:iCs/>
                <w:color w:val="111111"/>
                <w:sz w:val="21"/>
                <w:lang w:eastAsia="ru-RU"/>
              </w:rPr>
              <w:t>Соблюдение речевых норм.</w:t>
            </w:r>
          </w:p>
          <w:p w:rsidR="00AF7C01" w:rsidRPr="00AF7C01" w:rsidRDefault="00AF7C01" w:rsidP="00AF7C01">
            <w:pPr>
              <w:spacing w:after="0" w:line="240" w:lineRule="auto"/>
              <w:textAlignment w:val="baseline"/>
              <w:rPr>
                <w:rFonts w:ascii="Open Sans" w:eastAsia="Times New Roman" w:hAnsi="Open Sans"/>
                <w:color w:val="111111"/>
                <w:sz w:val="21"/>
                <w:szCs w:val="21"/>
                <w:lang w:eastAsia="ru-RU"/>
              </w:rPr>
            </w:pPr>
            <w:r w:rsidRPr="00AF7C01">
              <w:rPr>
                <w:rFonts w:ascii="Open Sans" w:eastAsia="Times New Roman" w:hAnsi="Open Sans"/>
                <w:color w:val="111111"/>
                <w:sz w:val="21"/>
                <w:szCs w:val="21"/>
                <w:lang w:eastAsia="ru-RU"/>
              </w:rPr>
              <w:t>Речевых ошибок нет, или допущено </w:t>
            </w:r>
            <w:r w:rsidRPr="00AF7C01">
              <w:rPr>
                <w:rFonts w:ascii="inherit" w:eastAsia="Times New Roman" w:hAnsi="inherit"/>
                <w:b/>
                <w:bCs/>
                <w:color w:val="111111"/>
                <w:sz w:val="21"/>
                <w:lang w:eastAsia="ru-RU"/>
              </w:rPr>
              <w:t>не более двух ошибок</w:t>
            </w:r>
          </w:p>
        </w:tc>
        <w:tc>
          <w:tcPr>
            <w:tcW w:w="1559"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Pr>
                <w:rFonts w:ascii="Open Sans" w:eastAsia="Times New Roman" w:hAnsi="Open Sans"/>
                <w:color w:val="111111"/>
                <w:sz w:val="21"/>
                <w:szCs w:val="21"/>
                <w:lang w:eastAsia="ru-RU"/>
              </w:rPr>
              <w:t>1</w:t>
            </w:r>
          </w:p>
        </w:tc>
      </w:tr>
      <w:tr w:rsidR="00AF7C01" w:rsidRPr="00AF7C01" w:rsidTr="00AF7C01">
        <w:tc>
          <w:tcPr>
            <w:tcW w:w="182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p>
        </w:tc>
        <w:tc>
          <w:tcPr>
            <w:tcW w:w="664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Open Sans" w:eastAsia="Times New Roman" w:hAnsi="Open Sans"/>
                <w:color w:val="111111"/>
                <w:sz w:val="21"/>
                <w:szCs w:val="21"/>
                <w:lang w:eastAsia="ru-RU"/>
              </w:rPr>
              <w:t>Допущено </w:t>
            </w:r>
            <w:r w:rsidRPr="00AF7C01">
              <w:rPr>
                <w:rFonts w:ascii="inherit" w:eastAsia="Times New Roman" w:hAnsi="inherit"/>
                <w:b/>
                <w:bCs/>
                <w:color w:val="111111"/>
                <w:sz w:val="21"/>
                <w:lang w:eastAsia="ru-RU"/>
              </w:rPr>
              <w:t>три-четыре</w:t>
            </w:r>
            <w:r w:rsidRPr="00AF7C01">
              <w:rPr>
                <w:rFonts w:ascii="Open Sans" w:eastAsia="Times New Roman" w:hAnsi="Open Sans"/>
                <w:color w:val="111111"/>
                <w:sz w:val="21"/>
                <w:szCs w:val="21"/>
                <w:lang w:eastAsia="ru-RU"/>
              </w:rPr>
              <w:t> ошибки</w:t>
            </w:r>
          </w:p>
        </w:tc>
        <w:tc>
          <w:tcPr>
            <w:tcW w:w="1559"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Pr>
                <w:rFonts w:ascii="Open Sans" w:eastAsia="Times New Roman" w:hAnsi="Open Sans"/>
                <w:color w:val="111111"/>
                <w:sz w:val="21"/>
                <w:szCs w:val="21"/>
                <w:lang w:eastAsia="ru-RU"/>
              </w:rPr>
              <w:t>0</w:t>
            </w:r>
          </w:p>
        </w:tc>
      </w:tr>
      <w:tr w:rsidR="00AF7C01" w:rsidRPr="00AF7C01" w:rsidTr="00AF7C01">
        <w:tc>
          <w:tcPr>
            <w:tcW w:w="182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i/>
                <w:iCs/>
                <w:color w:val="111111"/>
                <w:sz w:val="21"/>
                <w:lang w:eastAsia="ru-RU"/>
              </w:rPr>
              <w:t>ФК</w:t>
            </w:r>
            <w:proofErr w:type="gramStart"/>
            <w:r w:rsidRPr="00AF7C01">
              <w:rPr>
                <w:rFonts w:ascii="inherit" w:eastAsia="Times New Roman" w:hAnsi="inherit"/>
                <w:b/>
                <w:bCs/>
                <w:i/>
                <w:iCs/>
                <w:color w:val="111111"/>
                <w:sz w:val="21"/>
                <w:lang w:eastAsia="ru-RU"/>
              </w:rPr>
              <w:t>1</w:t>
            </w:r>
            <w:proofErr w:type="gramEnd"/>
          </w:p>
        </w:tc>
        <w:tc>
          <w:tcPr>
            <w:tcW w:w="664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i/>
                <w:iCs/>
                <w:color w:val="111111"/>
                <w:sz w:val="21"/>
                <w:lang w:eastAsia="ru-RU"/>
              </w:rPr>
              <w:t>Фактическая точность письменной речи.</w:t>
            </w:r>
          </w:p>
          <w:p w:rsidR="00AF7C01" w:rsidRPr="00AF7C01" w:rsidRDefault="00AF7C01" w:rsidP="00AF7C01">
            <w:pPr>
              <w:spacing w:before="180" w:after="180" w:line="240" w:lineRule="auto"/>
              <w:textAlignment w:val="baseline"/>
              <w:rPr>
                <w:rFonts w:ascii="Open Sans" w:eastAsia="Times New Roman" w:hAnsi="Open Sans"/>
                <w:color w:val="111111"/>
                <w:sz w:val="21"/>
                <w:szCs w:val="21"/>
                <w:lang w:eastAsia="ru-RU"/>
              </w:rPr>
            </w:pPr>
            <w:r w:rsidRPr="00AF7C01">
              <w:rPr>
                <w:rFonts w:ascii="Open Sans" w:eastAsia="Times New Roman" w:hAnsi="Open Sans"/>
                <w:color w:val="111111"/>
                <w:sz w:val="21"/>
                <w:szCs w:val="21"/>
                <w:lang w:eastAsia="ru-RU"/>
              </w:rPr>
              <w:t xml:space="preserve">Фактических ошибок в изложении материала, а также в понимании </w:t>
            </w:r>
            <w:r w:rsidRPr="00AF7C01">
              <w:rPr>
                <w:rFonts w:ascii="Open Sans" w:eastAsia="Times New Roman" w:hAnsi="Open Sans"/>
                <w:color w:val="111111"/>
                <w:sz w:val="21"/>
                <w:szCs w:val="21"/>
                <w:lang w:eastAsia="ru-RU"/>
              </w:rPr>
              <w:lastRenderedPageBreak/>
              <w:t>и употреблении терминов нет</w:t>
            </w:r>
          </w:p>
        </w:tc>
        <w:tc>
          <w:tcPr>
            <w:tcW w:w="1559"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Pr>
                <w:rFonts w:ascii="Open Sans" w:eastAsia="Times New Roman" w:hAnsi="Open Sans"/>
                <w:color w:val="111111"/>
                <w:sz w:val="21"/>
                <w:szCs w:val="21"/>
                <w:lang w:eastAsia="ru-RU"/>
              </w:rPr>
              <w:lastRenderedPageBreak/>
              <w:t>1</w:t>
            </w:r>
          </w:p>
        </w:tc>
      </w:tr>
      <w:tr w:rsidR="00AF7C01" w:rsidRPr="00AF7C01" w:rsidTr="00AF7C01">
        <w:tc>
          <w:tcPr>
            <w:tcW w:w="182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p>
        </w:tc>
        <w:tc>
          <w:tcPr>
            <w:tcW w:w="664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Open Sans" w:eastAsia="Times New Roman" w:hAnsi="Open Sans"/>
                <w:color w:val="111111"/>
                <w:sz w:val="21"/>
                <w:szCs w:val="21"/>
                <w:lang w:eastAsia="ru-RU"/>
              </w:rPr>
              <w:t>Допущена </w:t>
            </w:r>
            <w:r w:rsidRPr="00AF7C01">
              <w:rPr>
                <w:rFonts w:ascii="inherit" w:eastAsia="Times New Roman" w:hAnsi="inherit"/>
                <w:b/>
                <w:bCs/>
                <w:color w:val="111111"/>
                <w:sz w:val="21"/>
                <w:lang w:eastAsia="ru-RU"/>
              </w:rPr>
              <w:t>одна</w:t>
            </w:r>
            <w:r w:rsidRPr="00AF7C01">
              <w:rPr>
                <w:rFonts w:ascii="Open Sans" w:eastAsia="Times New Roman" w:hAnsi="Open Sans"/>
                <w:color w:val="111111"/>
                <w:sz w:val="21"/>
                <w:szCs w:val="21"/>
                <w:lang w:eastAsia="ru-RU"/>
              </w:rPr>
              <w:t> ошибка в изложении материала или употреблении терминов</w:t>
            </w:r>
          </w:p>
        </w:tc>
        <w:tc>
          <w:tcPr>
            <w:tcW w:w="1559"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Pr>
                <w:rFonts w:ascii="Open Sans" w:eastAsia="Times New Roman" w:hAnsi="Open Sans"/>
                <w:color w:val="111111"/>
                <w:sz w:val="21"/>
                <w:szCs w:val="21"/>
                <w:lang w:eastAsia="ru-RU"/>
              </w:rPr>
              <w:t>0</w:t>
            </w:r>
          </w:p>
        </w:tc>
      </w:tr>
      <w:tr w:rsidR="00AF7C01" w:rsidRPr="00AF7C01" w:rsidTr="00AF7C01">
        <w:tc>
          <w:tcPr>
            <w:tcW w:w="182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i/>
                <w:iCs/>
                <w:color w:val="111111"/>
                <w:sz w:val="21"/>
                <w:lang w:eastAsia="ru-RU"/>
              </w:rPr>
              <w:t>ФК</w:t>
            </w:r>
            <w:proofErr w:type="gramStart"/>
            <w:r w:rsidRPr="00AF7C01">
              <w:rPr>
                <w:rFonts w:ascii="inherit" w:eastAsia="Times New Roman" w:hAnsi="inherit"/>
                <w:b/>
                <w:bCs/>
                <w:i/>
                <w:iCs/>
                <w:color w:val="111111"/>
                <w:sz w:val="21"/>
                <w:lang w:eastAsia="ru-RU"/>
              </w:rPr>
              <w:t>1</w:t>
            </w:r>
            <w:proofErr w:type="gramEnd"/>
            <w:r w:rsidRPr="00AF7C01">
              <w:rPr>
                <w:rFonts w:ascii="inherit" w:eastAsia="Times New Roman" w:hAnsi="inherit"/>
                <w:b/>
                <w:bCs/>
                <w:i/>
                <w:iCs/>
                <w:color w:val="111111"/>
                <w:sz w:val="21"/>
                <w:lang w:eastAsia="ru-RU"/>
              </w:rPr>
              <w:t>,</w:t>
            </w:r>
          </w:p>
          <w:p w:rsidR="00AF7C01" w:rsidRPr="00AF7C01" w:rsidRDefault="00AF7C01" w:rsidP="00AF7C01">
            <w:pPr>
              <w:spacing w:after="0" w:line="240" w:lineRule="auto"/>
              <w:textAlignment w:val="baseline"/>
              <w:rPr>
                <w:rFonts w:ascii="Open Sans" w:eastAsia="Times New Roman" w:hAnsi="Open Sans"/>
                <w:color w:val="111111"/>
                <w:sz w:val="21"/>
                <w:szCs w:val="21"/>
                <w:lang w:eastAsia="ru-RU"/>
              </w:rPr>
            </w:pPr>
            <w:r w:rsidRPr="00AF7C01">
              <w:rPr>
                <w:rFonts w:ascii="inherit" w:eastAsia="Times New Roman" w:hAnsi="inherit"/>
                <w:b/>
                <w:bCs/>
                <w:i/>
                <w:iCs/>
                <w:color w:val="111111"/>
                <w:sz w:val="21"/>
                <w:lang w:eastAsia="ru-RU"/>
              </w:rPr>
              <w:t>ГК1-ГК4</w:t>
            </w:r>
          </w:p>
        </w:tc>
        <w:tc>
          <w:tcPr>
            <w:tcW w:w="6641"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sidRPr="00AF7C01">
              <w:rPr>
                <w:rFonts w:ascii="inherit" w:eastAsia="Times New Roman" w:hAnsi="inherit"/>
                <w:b/>
                <w:bCs/>
                <w:i/>
                <w:iCs/>
                <w:color w:val="111111"/>
                <w:sz w:val="21"/>
                <w:lang w:eastAsia="ru-RU"/>
              </w:rPr>
              <w:t>Максимальное количество баллов за сочинение и изложение по критериям ФК</w:t>
            </w:r>
            <w:proofErr w:type="gramStart"/>
            <w:r w:rsidRPr="00AF7C01">
              <w:rPr>
                <w:rFonts w:ascii="inherit" w:eastAsia="Times New Roman" w:hAnsi="inherit"/>
                <w:b/>
                <w:bCs/>
                <w:i/>
                <w:iCs/>
                <w:color w:val="111111"/>
                <w:sz w:val="21"/>
                <w:lang w:eastAsia="ru-RU"/>
              </w:rPr>
              <w:t>1</w:t>
            </w:r>
            <w:proofErr w:type="gramEnd"/>
            <w:r w:rsidRPr="00AF7C01">
              <w:rPr>
                <w:rFonts w:ascii="inherit" w:eastAsia="Times New Roman" w:hAnsi="inherit"/>
                <w:b/>
                <w:bCs/>
                <w:i/>
                <w:iCs/>
                <w:color w:val="111111"/>
                <w:sz w:val="21"/>
                <w:lang w:eastAsia="ru-RU"/>
              </w:rPr>
              <w:t>, ГК1–ГК4</w:t>
            </w:r>
          </w:p>
        </w:tc>
        <w:tc>
          <w:tcPr>
            <w:tcW w:w="1559" w:type="dxa"/>
            <w:tcBorders>
              <w:top w:val="single" w:sz="6" w:space="0" w:color="565656"/>
              <w:left w:val="single" w:sz="6" w:space="0" w:color="565656"/>
              <w:bottom w:val="single" w:sz="6" w:space="0" w:color="565656"/>
              <w:right w:val="single" w:sz="6" w:space="0" w:color="565656"/>
            </w:tcBorders>
            <w:shd w:val="clear" w:color="auto" w:fill="FFFFFF"/>
            <w:tcMar>
              <w:top w:w="48" w:type="dxa"/>
              <w:left w:w="240" w:type="dxa"/>
              <w:bottom w:w="48" w:type="dxa"/>
              <w:right w:w="240" w:type="dxa"/>
            </w:tcMar>
            <w:vAlign w:val="bottom"/>
            <w:hideMark/>
          </w:tcPr>
          <w:p w:rsidR="00AF7C01" w:rsidRPr="00AF7C01" w:rsidRDefault="00AF7C01" w:rsidP="00AF7C01">
            <w:pPr>
              <w:spacing w:after="0" w:line="240" w:lineRule="auto"/>
              <w:rPr>
                <w:rFonts w:ascii="Open Sans" w:eastAsia="Times New Roman" w:hAnsi="Open Sans"/>
                <w:color w:val="111111"/>
                <w:sz w:val="21"/>
                <w:szCs w:val="21"/>
                <w:lang w:eastAsia="ru-RU"/>
              </w:rPr>
            </w:pPr>
            <w:r>
              <w:rPr>
                <w:rFonts w:ascii="inherit" w:eastAsia="Times New Roman" w:hAnsi="inherit"/>
                <w:b/>
                <w:bCs/>
                <w:i/>
                <w:iCs/>
                <w:color w:val="111111"/>
                <w:sz w:val="21"/>
                <w:lang w:eastAsia="ru-RU"/>
              </w:rPr>
              <w:t>5</w:t>
            </w:r>
          </w:p>
        </w:tc>
      </w:tr>
    </w:tbl>
    <w:p w:rsidR="00AF7C01" w:rsidRDefault="00AF7C01" w:rsidP="00F273AF">
      <w:pPr>
        <w:spacing w:after="0" w:line="240" w:lineRule="auto"/>
        <w:ind w:left="-567" w:hanging="142"/>
        <w:jc w:val="both"/>
        <w:rPr>
          <w:rFonts w:ascii="Verdana" w:hAnsi="Verdana"/>
          <w:b/>
          <w:sz w:val="24"/>
          <w:szCs w:val="24"/>
        </w:rPr>
      </w:pPr>
    </w:p>
    <w:p w:rsidR="00AF7C01" w:rsidRDefault="00AF7C01" w:rsidP="00F273AF">
      <w:pPr>
        <w:spacing w:after="0" w:line="240" w:lineRule="auto"/>
        <w:ind w:left="-567" w:hanging="142"/>
        <w:jc w:val="both"/>
        <w:rPr>
          <w:rFonts w:ascii="Verdana" w:hAnsi="Verdana"/>
          <w:b/>
          <w:sz w:val="24"/>
          <w:szCs w:val="24"/>
        </w:rPr>
      </w:pPr>
    </w:p>
    <w:p w:rsidR="00E11721" w:rsidRPr="00041CF8" w:rsidRDefault="00E11721" w:rsidP="00F273AF">
      <w:pPr>
        <w:spacing w:after="0" w:line="240" w:lineRule="auto"/>
        <w:ind w:left="-567" w:hanging="142"/>
        <w:jc w:val="both"/>
        <w:rPr>
          <w:rFonts w:ascii="Verdana" w:hAnsi="Verdana"/>
          <w:b/>
          <w:sz w:val="24"/>
          <w:szCs w:val="24"/>
        </w:rPr>
      </w:pPr>
      <w:r w:rsidRPr="00041CF8">
        <w:rPr>
          <w:rFonts w:ascii="Verdana" w:hAnsi="Verdana"/>
          <w:b/>
          <w:sz w:val="24"/>
          <w:szCs w:val="24"/>
        </w:rPr>
        <w:t xml:space="preserve">Максимальное количество баллов, </w:t>
      </w:r>
      <w:r w:rsidRPr="00041CF8">
        <w:rPr>
          <w:rFonts w:ascii="Verdana" w:hAnsi="Verdana"/>
          <w:sz w:val="24"/>
          <w:szCs w:val="24"/>
        </w:rPr>
        <w:t xml:space="preserve">которое может получить </w:t>
      </w:r>
      <w:proofErr w:type="gramStart"/>
      <w:r w:rsidRPr="00041CF8">
        <w:rPr>
          <w:rFonts w:ascii="Verdana" w:hAnsi="Verdana"/>
          <w:sz w:val="24"/>
          <w:szCs w:val="24"/>
        </w:rPr>
        <w:t>экзаменуемый</w:t>
      </w:r>
      <w:proofErr w:type="gramEnd"/>
      <w:r w:rsidRPr="00041CF8">
        <w:rPr>
          <w:rFonts w:ascii="Verdana" w:hAnsi="Verdana"/>
          <w:sz w:val="24"/>
          <w:szCs w:val="24"/>
        </w:rPr>
        <w:t xml:space="preserve"> за выполнение всей экзаменационной работы, - </w:t>
      </w:r>
      <w:r w:rsidRPr="00041CF8">
        <w:rPr>
          <w:rFonts w:ascii="Verdana" w:hAnsi="Verdana"/>
          <w:b/>
          <w:sz w:val="24"/>
          <w:szCs w:val="24"/>
        </w:rPr>
        <w:t>30 баллов</w:t>
      </w:r>
    </w:p>
    <w:p w:rsidR="00F273AF" w:rsidRPr="00041CF8" w:rsidRDefault="00F273AF" w:rsidP="00766E7F">
      <w:pPr>
        <w:spacing w:after="0" w:line="240" w:lineRule="auto"/>
        <w:ind w:left="-567" w:hanging="142"/>
        <w:jc w:val="both"/>
        <w:rPr>
          <w:rFonts w:ascii="Verdana" w:hAnsi="Verdana"/>
          <w:sz w:val="24"/>
          <w:szCs w:val="24"/>
        </w:rPr>
      </w:pPr>
      <w:r w:rsidRPr="00041CF8">
        <w:rPr>
          <w:rFonts w:ascii="Verdana" w:hAnsi="Verdana"/>
          <w:sz w:val="24"/>
          <w:szCs w:val="24"/>
        </w:rPr>
        <w:t xml:space="preserve"> </w:t>
      </w:r>
    </w:p>
    <w:p w:rsidR="000E34F7" w:rsidRPr="00041CF8" w:rsidRDefault="000E34F7" w:rsidP="000E34F7">
      <w:pPr>
        <w:pStyle w:val="a4"/>
        <w:rPr>
          <w:rFonts w:ascii="Verdana" w:hAnsi="Verdana"/>
          <w:b/>
        </w:rPr>
      </w:pPr>
      <w:r w:rsidRPr="00041CF8">
        <w:rPr>
          <w:rFonts w:ascii="Verdana" w:hAnsi="Verdana"/>
          <w:b/>
        </w:rPr>
        <w:t>Критерий оценки:</w:t>
      </w:r>
    </w:p>
    <w:p w:rsidR="000E34F7" w:rsidRPr="00041CF8" w:rsidRDefault="000E34F7" w:rsidP="000E34F7">
      <w:pPr>
        <w:pStyle w:val="a4"/>
        <w:rPr>
          <w:rFonts w:ascii="Verdana" w:hAnsi="Verdana"/>
        </w:rPr>
      </w:pPr>
      <w:r w:rsidRPr="00041CF8">
        <w:rPr>
          <w:rFonts w:ascii="Verdana" w:hAnsi="Verdana"/>
          <w:b/>
        </w:rPr>
        <w:t xml:space="preserve"> «5»</w:t>
      </w:r>
      <w:r w:rsidR="00766E7F" w:rsidRPr="00041CF8">
        <w:rPr>
          <w:rFonts w:ascii="Verdana" w:hAnsi="Verdana"/>
        </w:rPr>
        <w:t xml:space="preserve"> - </w:t>
      </w:r>
      <w:r w:rsidR="00D97E16" w:rsidRPr="00041CF8">
        <w:rPr>
          <w:rFonts w:ascii="Verdana" w:hAnsi="Verdana"/>
        </w:rPr>
        <w:t>30 - 25</w:t>
      </w:r>
      <w:r w:rsidRPr="00041CF8">
        <w:rPr>
          <w:rFonts w:ascii="Verdana" w:hAnsi="Verdana"/>
        </w:rPr>
        <w:t xml:space="preserve"> б.</w:t>
      </w:r>
      <w:r w:rsidR="00766E7F" w:rsidRPr="00041CF8">
        <w:rPr>
          <w:rFonts w:ascii="Verdana" w:hAnsi="Verdana"/>
        </w:rPr>
        <w:t xml:space="preserve"> </w:t>
      </w:r>
    </w:p>
    <w:p w:rsidR="000E34F7" w:rsidRPr="00041CF8" w:rsidRDefault="000E34F7" w:rsidP="000E34F7">
      <w:pPr>
        <w:pStyle w:val="a4"/>
        <w:rPr>
          <w:rFonts w:ascii="Verdana" w:hAnsi="Verdana"/>
        </w:rPr>
      </w:pPr>
      <w:r w:rsidRPr="00041CF8">
        <w:rPr>
          <w:rFonts w:ascii="Verdana" w:hAnsi="Verdana"/>
          <w:b/>
        </w:rPr>
        <w:t>«4»</w:t>
      </w:r>
      <w:r w:rsidR="00D97E16" w:rsidRPr="00041CF8">
        <w:rPr>
          <w:rFonts w:ascii="Verdana" w:hAnsi="Verdana"/>
        </w:rPr>
        <w:t xml:space="preserve"> -</w:t>
      </w:r>
      <w:r w:rsidR="00766E7F" w:rsidRPr="00041CF8">
        <w:rPr>
          <w:rFonts w:ascii="Verdana" w:hAnsi="Verdana"/>
        </w:rPr>
        <w:t xml:space="preserve">  19 </w:t>
      </w:r>
      <w:r w:rsidR="00D97E16" w:rsidRPr="00041CF8">
        <w:rPr>
          <w:rFonts w:ascii="Verdana" w:hAnsi="Verdana"/>
        </w:rPr>
        <w:t>-</w:t>
      </w:r>
      <w:r w:rsidR="00766E7F" w:rsidRPr="00041CF8">
        <w:rPr>
          <w:rFonts w:ascii="Verdana" w:hAnsi="Verdana"/>
        </w:rPr>
        <w:t xml:space="preserve"> 24</w:t>
      </w:r>
      <w:r w:rsidR="00D97E16" w:rsidRPr="00041CF8">
        <w:rPr>
          <w:rFonts w:ascii="Verdana" w:hAnsi="Verdana"/>
        </w:rPr>
        <w:t xml:space="preserve"> </w:t>
      </w:r>
      <w:r w:rsidRPr="00041CF8">
        <w:rPr>
          <w:rFonts w:ascii="Verdana" w:hAnsi="Verdana"/>
        </w:rPr>
        <w:t xml:space="preserve"> б.</w:t>
      </w:r>
    </w:p>
    <w:p w:rsidR="000E34F7" w:rsidRPr="00041CF8" w:rsidRDefault="000E34F7" w:rsidP="000E34F7">
      <w:pPr>
        <w:pStyle w:val="a4"/>
        <w:rPr>
          <w:rFonts w:ascii="Verdana" w:hAnsi="Verdana"/>
        </w:rPr>
      </w:pPr>
      <w:r w:rsidRPr="00041CF8">
        <w:rPr>
          <w:rFonts w:ascii="Verdana" w:hAnsi="Verdana"/>
          <w:b/>
        </w:rPr>
        <w:t>«3</w:t>
      </w:r>
      <w:r w:rsidR="00766E7F" w:rsidRPr="00041CF8">
        <w:rPr>
          <w:rFonts w:ascii="Verdana" w:hAnsi="Verdana"/>
        </w:rPr>
        <w:t>» -  13 - 18</w:t>
      </w:r>
      <w:r w:rsidR="00D97E16" w:rsidRPr="00041CF8">
        <w:rPr>
          <w:rFonts w:ascii="Verdana" w:hAnsi="Verdana"/>
        </w:rPr>
        <w:t xml:space="preserve"> </w:t>
      </w:r>
      <w:r w:rsidRPr="00041CF8">
        <w:rPr>
          <w:rFonts w:ascii="Verdana" w:hAnsi="Verdana"/>
        </w:rPr>
        <w:t xml:space="preserve"> б.</w:t>
      </w:r>
    </w:p>
    <w:p w:rsidR="000E34F7" w:rsidRPr="00041CF8" w:rsidRDefault="000E34F7" w:rsidP="000E34F7">
      <w:pPr>
        <w:pStyle w:val="a4"/>
        <w:rPr>
          <w:rFonts w:ascii="Verdana" w:hAnsi="Verdana"/>
        </w:rPr>
      </w:pPr>
      <w:r w:rsidRPr="00041CF8">
        <w:rPr>
          <w:rFonts w:ascii="Verdana" w:hAnsi="Verdana"/>
        </w:rPr>
        <w:t xml:space="preserve"> </w:t>
      </w:r>
      <w:r w:rsidRPr="00041CF8">
        <w:rPr>
          <w:rFonts w:ascii="Verdana" w:hAnsi="Verdana"/>
          <w:b/>
        </w:rPr>
        <w:t>«2</w:t>
      </w:r>
      <w:r w:rsidR="00766E7F" w:rsidRPr="00041CF8">
        <w:rPr>
          <w:rFonts w:ascii="Verdana" w:hAnsi="Verdana"/>
        </w:rPr>
        <w:t xml:space="preserve">» -  0-12 </w:t>
      </w:r>
      <w:r w:rsidRPr="00041CF8">
        <w:rPr>
          <w:rFonts w:ascii="Verdana" w:hAnsi="Verdana"/>
        </w:rPr>
        <w:t xml:space="preserve"> б.</w:t>
      </w:r>
    </w:p>
    <w:p w:rsidR="005F6574" w:rsidRPr="00041CF8" w:rsidRDefault="005F6574" w:rsidP="005F6574">
      <w:pPr>
        <w:rPr>
          <w:rFonts w:ascii="Verdana" w:hAnsi="Verdana"/>
          <w:sz w:val="24"/>
          <w:szCs w:val="24"/>
        </w:rPr>
      </w:pPr>
    </w:p>
    <w:p w:rsidR="005F6574" w:rsidRPr="00041CF8" w:rsidRDefault="005F6574" w:rsidP="005F6574">
      <w:pPr>
        <w:jc w:val="both"/>
        <w:rPr>
          <w:rFonts w:ascii="Verdana" w:hAnsi="Verdana"/>
          <w:sz w:val="24"/>
          <w:szCs w:val="24"/>
        </w:rPr>
      </w:pPr>
    </w:p>
    <w:p w:rsidR="005F6574" w:rsidRPr="00041CF8" w:rsidRDefault="005F6574" w:rsidP="005F6574">
      <w:pPr>
        <w:jc w:val="both"/>
        <w:rPr>
          <w:rFonts w:ascii="Verdana" w:hAnsi="Verdana"/>
          <w:sz w:val="24"/>
          <w:szCs w:val="24"/>
        </w:rPr>
      </w:pPr>
    </w:p>
    <w:p w:rsidR="00766E7F" w:rsidRDefault="00766E7F" w:rsidP="005F6574">
      <w:pPr>
        <w:rPr>
          <w:rFonts w:ascii="Verdana" w:hAnsi="Verdana"/>
          <w:b/>
          <w:bCs/>
          <w:sz w:val="24"/>
          <w:szCs w:val="24"/>
        </w:rPr>
      </w:pPr>
    </w:p>
    <w:p w:rsidR="00041CF8" w:rsidRDefault="00041CF8" w:rsidP="005F6574">
      <w:pPr>
        <w:rPr>
          <w:rFonts w:ascii="Verdana" w:hAnsi="Verdana"/>
          <w:b/>
          <w:bCs/>
          <w:sz w:val="24"/>
          <w:szCs w:val="24"/>
        </w:rPr>
      </w:pPr>
    </w:p>
    <w:p w:rsidR="00041CF8" w:rsidRDefault="00041CF8" w:rsidP="005F6574">
      <w:pPr>
        <w:rPr>
          <w:rFonts w:ascii="Verdana" w:hAnsi="Verdana"/>
          <w:b/>
          <w:bCs/>
          <w:sz w:val="24"/>
          <w:szCs w:val="24"/>
        </w:rPr>
      </w:pPr>
    </w:p>
    <w:p w:rsidR="00041CF8" w:rsidRPr="00041CF8" w:rsidRDefault="00041CF8" w:rsidP="005F6574">
      <w:pPr>
        <w:rPr>
          <w:rFonts w:ascii="Verdana" w:hAnsi="Verdana"/>
          <w:sz w:val="24"/>
          <w:szCs w:val="24"/>
        </w:rPr>
      </w:pPr>
    </w:p>
    <w:p w:rsidR="00552D8A" w:rsidRPr="00041CF8" w:rsidRDefault="00552D8A" w:rsidP="00552D8A">
      <w:pPr>
        <w:spacing w:after="0" w:line="240" w:lineRule="auto"/>
        <w:ind w:left="-539"/>
        <w:jc w:val="center"/>
        <w:rPr>
          <w:rFonts w:ascii="Verdana" w:hAnsi="Verdana"/>
          <w:b/>
          <w:sz w:val="24"/>
          <w:szCs w:val="24"/>
        </w:rPr>
      </w:pPr>
      <w:r w:rsidRPr="00041CF8">
        <w:rPr>
          <w:rFonts w:ascii="Verdana" w:hAnsi="Verdana"/>
          <w:b/>
          <w:sz w:val="24"/>
          <w:szCs w:val="24"/>
        </w:rPr>
        <w:t>Итоговая промежуточная аттестация по русскому языку в 8 классе.</w:t>
      </w:r>
    </w:p>
    <w:p w:rsidR="00552D8A" w:rsidRPr="00041CF8" w:rsidRDefault="00552D8A" w:rsidP="00552D8A">
      <w:pPr>
        <w:spacing w:after="0" w:line="240" w:lineRule="auto"/>
        <w:ind w:left="-539"/>
        <w:jc w:val="center"/>
        <w:rPr>
          <w:rFonts w:ascii="Verdana" w:hAnsi="Verdana"/>
          <w:b/>
          <w:sz w:val="24"/>
          <w:szCs w:val="24"/>
        </w:rPr>
      </w:pPr>
      <w:r w:rsidRPr="00041CF8">
        <w:rPr>
          <w:rFonts w:ascii="Verdana" w:hAnsi="Verdana"/>
          <w:b/>
          <w:sz w:val="24"/>
          <w:szCs w:val="24"/>
        </w:rPr>
        <w:t>Вариант 1</w:t>
      </w:r>
    </w:p>
    <w:p w:rsidR="00BC49E9" w:rsidRPr="00041CF8" w:rsidRDefault="00552D8A" w:rsidP="00552D8A">
      <w:pPr>
        <w:rPr>
          <w:rFonts w:ascii="Verdana" w:hAnsi="Verdana"/>
          <w:b/>
          <w:sz w:val="24"/>
          <w:szCs w:val="24"/>
        </w:rPr>
      </w:pPr>
      <w:r w:rsidRPr="00041CF8">
        <w:rPr>
          <w:rFonts w:ascii="Verdana" w:hAnsi="Verdana"/>
          <w:b/>
          <w:sz w:val="24"/>
          <w:szCs w:val="24"/>
        </w:rPr>
        <w:t xml:space="preserve">                                                      </w:t>
      </w:r>
      <w:r w:rsidR="00BC49E9" w:rsidRPr="00041CF8">
        <w:rPr>
          <w:rFonts w:ascii="Verdana" w:hAnsi="Verdana"/>
          <w:b/>
          <w:sz w:val="24"/>
          <w:szCs w:val="24"/>
        </w:rPr>
        <w:t>Часть 1</w:t>
      </w:r>
    </w:p>
    <w:p w:rsidR="00BC49E9" w:rsidRPr="00041CF8" w:rsidRDefault="00BC49E9" w:rsidP="00552D8A">
      <w:pPr>
        <w:jc w:val="center"/>
        <w:rPr>
          <w:rFonts w:ascii="Verdana" w:hAnsi="Verdana"/>
          <w:b/>
          <w:sz w:val="24"/>
          <w:szCs w:val="24"/>
        </w:rPr>
      </w:pPr>
      <w:r w:rsidRPr="00041CF8">
        <w:rPr>
          <w:rFonts w:ascii="Verdana" w:hAnsi="Verdana"/>
          <w:b/>
          <w:sz w:val="24"/>
          <w:szCs w:val="24"/>
        </w:rPr>
        <w:t>Внимательно прочитайт</w:t>
      </w:r>
      <w:r w:rsidR="00433245" w:rsidRPr="00041CF8">
        <w:rPr>
          <w:rFonts w:ascii="Verdana" w:hAnsi="Verdana"/>
          <w:b/>
          <w:sz w:val="24"/>
          <w:szCs w:val="24"/>
        </w:rPr>
        <w:t>е текст и выполните задания 1-13</w:t>
      </w:r>
    </w:p>
    <w:p w:rsidR="00BC49E9" w:rsidRPr="00041CF8" w:rsidRDefault="00BC49E9" w:rsidP="00BC49E9">
      <w:pPr>
        <w:pStyle w:val="a6"/>
        <w:shd w:val="clear" w:color="auto" w:fill="FFFFFF"/>
        <w:spacing w:before="0" w:beforeAutospacing="0" w:after="0" w:afterAutospacing="0"/>
        <w:ind w:left="-567"/>
        <w:jc w:val="both"/>
        <w:rPr>
          <w:rFonts w:ascii="Verdana" w:hAnsi="Verdana"/>
        </w:rPr>
      </w:pPr>
      <w:r w:rsidRPr="00041CF8">
        <w:rPr>
          <w:rFonts w:ascii="Verdana" w:hAnsi="Verdana"/>
        </w:rPr>
        <w:t xml:space="preserve">          </w:t>
      </w:r>
      <w:proofErr w:type="gramStart"/>
      <w:r w:rsidR="00722A00" w:rsidRPr="00041CF8">
        <w:rPr>
          <w:rFonts w:ascii="Verdana" w:hAnsi="Verdana"/>
        </w:rPr>
        <w:t>(1)</w:t>
      </w:r>
      <w:r w:rsidRPr="00041CF8">
        <w:rPr>
          <w:rFonts w:ascii="Verdana" w:hAnsi="Verdana"/>
        </w:rPr>
        <w:t>Смотрю по телевизору</w:t>
      </w:r>
      <w:r w:rsidRPr="00041CF8">
        <w:rPr>
          <w:rStyle w:val="apple-converted-space"/>
          <w:rFonts w:ascii="Verdana" w:hAnsi="Verdana"/>
        </w:rPr>
        <w:t> </w:t>
      </w:r>
      <w:hyperlink r:id="rId7" w:tooltip="Сочинение Если бы я был режиссером, о чем бы снял фильм" w:history="1">
        <w:r w:rsidRPr="00041CF8">
          <w:rPr>
            <w:rStyle w:val="a7"/>
            <w:rFonts w:ascii="Verdana" w:hAnsi="Verdana"/>
            <w:color w:val="auto"/>
            <w:u w:val="none"/>
          </w:rPr>
          <w:t>фильм</w:t>
        </w:r>
      </w:hyperlink>
      <w:r w:rsidRPr="00041CF8">
        <w:rPr>
          <w:rFonts w:ascii="Verdana" w:hAnsi="Verdana"/>
        </w:rPr>
        <w:t xml:space="preserve">. </w:t>
      </w:r>
      <w:r w:rsidR="00722A00" w:rsidRPr="00041CF8">
        <w:rPr>
          <w:rFonts w:ascii="Verdana" w:hAnsi="Verdana"/>
        </w:rPr>
        <w:t>(2)</w:t>
      </w:r>
      <w:r w:rsidRPr="00041CF8">
        <w:rPr>
          <w:rFonts w:ascii="Verdana" w:hAnsi="Verdana"/>
        </w:rPr>
        <w:t xml:space="preserve">Слышится музыка, как всегда, красивая, мелодичная, с одним и тем же преобладающим мотивом, высоко начавшимся будто бы колокольным, протяжным звоном, неотвратимым, гибельным гулом, накатывающимся на землю, опадающим на неё. (3)Но на самом исходе звука, мощно подхваченная оркестром, силой земной поддержанная, взмывает ввысь, к небу воскрешающая сила. </w:t>
      </w:r>
      <w:r w:rsidR="00722A00" w:rsidRPr="00041CF8">
        <w:rPr>
          <w:rFonts w:ascii="Verdana" w:hAnsi="Verdana"/>
        </w:rPr>
        <w:t>(4)</w:t>
      </w:r>
      <w:r w:rsidRPr="00041CF8">
        <w:rPr>
          <w:rFonts w:ascii="Verdana" w:hAnsi="Verdana"/>
        </w:rPr>
        <w:t>Крепнет мощь человеческая и земная, распрямляет</w:t>
      </w:r>
      <w:proofErr w:type="gramEnd"/>
      <w:r w:rsidRPr="00041CF8">
        <w:rPr>
          <w:rFonts w:ascii="Verdana" w:hAnsi="Verdana"/>
        </w:rPr>
        <w:t xml:space="preserve"> крылья живая</w:t>
      </w:r>
      <w:r w:rsidRPr="00041CF8">
        <w:rPr>
          <w:rStyle w:val="apple-converted-space"/>
          <w:rFonts w:ascii="Verdana" w:hAnsi="Verdana"/>
        </w:rPr>
        <w:t> </w:t>
      </w:r>
      <w:hyperlink r:id="rId8" w:tooltip="В чем заключается смысл жизни" w:history="1">
        <w:r w:rsidRPr="00041CF8">
          <w:rPr>
            <w:rStyle w:val="a7"/>
            <w:rFonts w:ascii="Verdana" w:hAnsi="Verdana"/>
            <w:color w:val="auto"/>
            <w:u w:val="none"/>
          </w:rPr>
          <w:t>жизнь</w:t>
        </w:r>
      </w:hyperlink>
      <w:r w:rsidRPr="00041CF8">
        <w:rPr>
          <w:rFonts w:ascii="Verdana" w:hAnsi="Verdana"/>
        </w:rPr>
        <w:t>, и негасимая лампада добра светит, всё ещё светит впереди путеводной звездой.</w:t>
      </w:r>
    </w:p>
    <w:p w:rsidR="00BC49E9" w:rsidRPr="00041CF8" w:rsidRDefault="00BC49E9" w:rsidP="00BC49E9">
      <w:pPr>
        <w:pStyle w:val="a6"/>
        <w:shd w:val="clear" w:color="auto" w:fill="FFFFFF"/>
        <w:spacing w:before="0" w:beforeAutospacing="0" w:after="0" w:afterAutospacing="0"/>
        <w:ind w:left="-567"/>
        <w:jc w:val="both"/>
        <w:rPr>
          <w:rFonts w:ascii="Verdana" w:hAnsi="Verdana"/>
        </w:rPr>
      </w:pPr>
      <w:r w:rsidRPr="00041CF8">
        <w:rPr>
          <w:rFonts w:ascii="Verdana" w:hAnsi="Verdana"/>
        </w:rPr>
        <w:t xml:space="preserve">         </w:t>
      </w:r>
      <w:proofErr w:type="gramStart"/>
      <w:r w:rsidR="00722A00" w:rsidRPr="00041CF8">
        <w:rPr>
          <w:rFonts w:ascii="Verdana" w:hAnsi="Verdana"/>
        </w:rPr>
        <w:t>(5)</w:t>
      </w:r>
      <w:r w:rsidRPr="00041CF8">
        <w:rPr>
          <w:rFonts w:ascii="Verdana" w:hAnsi="Verdana"/>
        </w:rPr>
        <w:t xml:space="preserve"> Почему-то решаю, что это музыка Георгия Васильевича Свиридова.</w:t>
      </w:r>
      <w:r w:rsidR="00722A00" w:rsidRPr="00041CF8">
        <w:rPr>
          <w:rFonts w:ascii="Verdana" w:hAnsi="Verdana"/>
        </w:rPr>
        <w:t xml:space="preserve"> (6) </w:t>
      </w:r>
      <w:r w:rsidRPr="00041CF8">
        <w:rPr>
          <w:rFonts w:ascii="Verdana" w:hAnsi="Verdana"/>
        </w:rPr>
        <w:t xml:space="preserve"> Не такой уж большой я знаток творчества этого замечательного нашего музыканта и вообще никакой не меломан, но есть звуки и нити, соединяющие русского человека на русской земле, и они звучат в каждом из нас от рождения, да вот выразить их, донести до моря людского не каждому дано.</w:t>
      </w:r>
      <w:proofErr w:type="gramEnd"/>
    </w:p>
    <w:p w:rsidR="00BC49E9" w:rsidRPr="00041CF8" w:rsidRDefault="00BC49E9" w:rsidP="00BC49E9">
      <w:pPr>
        <w:pStyle w:val="a6"/>
        <w:shd w:val="clear" w:color="auto" w:fill="FFFFFF"/>
        <w:spacing w:before="0" w:beforeAutospacing="0" w:after="0" w:afterAutospacing="0"/>
        <w:ind w:left="-567"/>
        <w:jc w:val="both"/>
        <w:rPr>
          <w:rFonts w:ascii="Verdana" w:hAnsi="Verdana"/>
        </w:rPr>
      </w:pPr>
      <w:r w:rsidRPr="00041CF8">
        <w:rPr>
          <w:rFonts w:ascii="Verdana" w:hAnsi="Verdana"/>
        </w:rPr>
        <w:t xml:space="preserve">           </w:t>
      </w:r>
      <w:proofErr w:type="gramStart"/>
      <w:r w:rsidR="00722A00" w:rsidRPr="00041CF8">
        <w:rPr>
          <w:rFonts w:ascii="Verdana" w:hAnsi="Verdana"/>
        </w:rPr>
        <w:t>(7)</w:t>
      </w:r>
      <w:r w:rsidRPr="00041CF8">
        <w:rPr>
          <w:rFonts w:ascii="Verdana" w:hAnsi="Verdana"/>
        </w:rPr>
        <w:t xml:space="preserve">Музыка, быть может, самое дивное создание человека. (8)Никто так близко, как музыкант, не соприкоснулся с подсознанием человеческим. </w:t>
      </w:r>
      <w:r w:rsidRPr="00041CF8">
        <w:rPr>
          <w:rFonts w:ascii="Verdana" w:hAnsi="Verdana"/>
        </w:rPr>
        <w:lastRenderedPageBreak/>
        <w:t>(9)Люди плачут, слушая музыку, плачут от соприкосновения с чем-то прекрасным, казалось бы, умолкнувшим, навсегда утраченным, плачут, жалея себя и то чистое, дивное создание в себе, что было задумано природой, ко в борьбе за существование человеком же и погублено.</w:t>
      </w:r>
      <w:proofErr w:type="gramEnd"/>
    </w:p>
    <w:p w:rsidR="00BC49E9" w:rsidRPr="00041CF8" w:rsidRDefault="00BC49E9" w:rsidP="00BC49E9">
      <w:pPr>
        <w:pStyle w:val="a6"/>
        <w:shd w:val="clear" w:color="auto" w:fill="FFFFFF"/>
        <w:spacing w:before="0" w:beforeAutospacing="0" w:after="0" w:afterAutospacing="0"/>
        <w:ind w:left="-567"/>
        <w:jc w:val="both"/>
        <w:rPr>
          <w:rFonts w:ascii="Verdana" w:hAnsi="Verdana"/>
        </w:rPr>
      </w:pPr>
      <w:r w:rsidRPr="00041CF8">
        <w:rPr>
          <w:rFonts w:ascii="Verdana" w:hAnsi="Verdana"/>
        </w:rPr>
        <w:t xml:space="preserve">         </w:t>
      </w:r>
      <w:proofErr w:type="gramStart"/>
      <w:r w:rsidR="00722A00" w:rsidRPr="00041CF8">
        <w:rPr>
          <w:rFonts w:ascii="Verdana" w:hAnsi="Verdana"/>
        </w:rPr>
        <w:t>(10)</w:t>
      </w:r>
      <w:r w:rsidRPr="00041CF8">
        <w:rPr>
          <w:rFonts w:ascii="Verdana" w:hAnsi="Verdana"/>
        </w:rPr>
        <w:t xml:space="preserve">Музыка возвращает человеку всё лучшее, что есть в нём и пребудет на земле. </w:t>
      </w:r>
      <w:r w:rsidR="00722A00" w:rsidRPr="00041CF8">
        <w:rPr>
          <w:rFonts w:ascii="Verdana" w:hAnsi="Verdana"/>
        </w:rPr>
        <w:t xml:space="preserve">(11) </w:t>
      </w:r>
      <w:r w:rsidRPr="00041CF8">
        <w:rPr>
          <w:rFonts w:ascii="Verdana" w:hAnsi="Verdana"/>
        </w:rPr>
        <w:t xml:space="preserve">Я думаю, что музыку </w:t>
      </w:r>
      <w:hyperlink r:id="rId9" w:tooltip="Сочинение на тему что такое человек" w:history="1">
        <w:r w:rsidRPr="00041CF8">
          <w:rPr>
            <w:rStyle w:val="a7"/>
            <w:rFonts w:ascii="Verdana" w:hAnsi="Verdana"/>
            <w:color w:val="auto"/>
            <w:u w:val="none"/>
          </w:rPr>
          <w:t>человек</w:t>
        </w:r>
      </w:hyperlink>
      <w:r w:rsidRPr="00041CF8">
        <w:rPr>
          <w:rFonts w:ascii="Verdana" w:hAnsi="Verdana"/>
        </w:rPr>
        <w:t xml:space="preserve">, может быть, услышал раньше, чем научился говорить. </w:t>
      </w:r>
      <w:r w:rsidR="00722A00" w:rsidRPr="00041CF8">
        <w:rPr>
          <w:rFonts w:ascii="Verdana" w:hAnsi="Verdana"/>
        </w:rPr>
        <w:t xml:space="preserve">(12) </w:t>
      </w:r>
      <w:r w:rsidRPr="00041CF8">
        <w:rPr>
          <w:rFonts w:ascii="Verdana" w:hAnsi="Verdana"/>
        </w:rPr>
        <w:t xml:space="preserve">Возникает крамольная мысль, что вначале был шум ветра, плеск волн, пенье птиц, шелест травы и звон опадающей листвы. </w:t>
      </w:r>
      <w:r w:rsidR="00722A00" w:rsidRPr="00041CF8">
        <w:rPr>
          <w:rFonts w:ascii="Verdana" w:hAnsi="Verdana"/>
        </w:rPr>
        <w:t xml:space="preserve">(13) </w:t>
      </w:r>
      <w:r w:rsidRPr="00041CF8">
        <w:rPr>
          <w:rFonts w:ascii="Verdana" w:hAnsi="Verdana"/>
        </w:rPr>
        <w:t>И только переняв у природы звук, человек сложил из него слово.</w:t>
      </w:r>
      <w:proofErr w:type="gramEnd"/>
    </w:p>
    <w:p w:rsidR="00722A00" w:rsidRPr="00041CF8" w:rsidRDefault="00BC49E9" w:rsidP="00BC49E9">
      <w:pPr>
        <w:pStyle w:val="a6"/>
        <w:shd w:val="clear" w:color="auto" w:fill="FFFFFF"/>
        <w:spacing w:before="0" w:beforeAutospacing="0" w:after="0" w:afterAutospacing="0"/>
        <w:ind w:left="-567"/>
        <w:jc w:val="both"/>
        <w:rPr>
          <w:rFonts w:ascii="Verdana" w:hAnsi="Verdana"/>
        </w:rPr>
      </w:pPr>
      <w:r w:rsidRPr="00041CF8">
        <w:rPr>
          <w:rFonts w:ascii="Verdana" w:hAnsi="Verdana"/>
        </w:rPr>
        <w:t xml:space="preserve">          </w:t>
      </w:r>
      <w:proofErr w:type="gramStart"/>
      <w:r w:rsidR="00722A00" w:rsidRPr="00041CF8">
        <w:rPr>
          <w:rFonts w:ascii="Verdana" w:hAnsi="Verdana"/>
        </w:rPr>
        <w:t xml:space="preserve">(14) </w:t>
      </w:r>
      <w:r w:rsidRPr="00041CF8">
        <w:rPr>
          <w:rFonts w:ascii="Verdana" w:hAnsi="Verdana"/>
        </w:rPr>
        <w:t xml:space="preserve">Музыка и природа — это самое верное, святое и неизменное, что осталось с человеком и не даёт ему окончательно одичать. </w:t>
      </w:r>
      <w:r w:rsidR="00722A00" w:rsidRPr="00041CF8">
        <w:rPr>
          <w:rFonts w:ascii="Verdana" w:hAnsi="Verdana"/>
        </w:rPr>
        <w:t xml:space="preserve">(15) </w:t>
      </w:r>
      <w:r w:rsidRPr="00041CF8">
        <w:rPr>
          <w:rFonts w:ascii="Verdana" w:hAnsi="Verdana"/>
        </w:rPr>
        <w:t>Я имею в виду настоящую музыку, а не ту оглушающую вакханалию, которая закружила человека в бездумной дикой пляске, ввергла его в какое-то инстинктивное подражание воющему и ревущему зверю, которому пришла пора напомнить, откуда мы взялись и чей</w:t>
      </w:r>
      <w:r w:rsidRPr="00041CF8">
        <w:rPr>
          <w:rStyle w:val="apple-converted-space"/>
          <w:rFonts w:ascii="Verdana" w:hAnsi="Verdana"/>
        </w:rPr>
        <w:t> </w:t>
      </w:r>
      <w:hyperlink r:id="rId10" w:tooltip="Сочинения по русскому языку" w:history="1">
        <w:r w:rsidRPr="00041CF8">
          <w:rPr>
            <w:rStyle w:val="a7"/>
            <w:rFonts w:ascii="Verdana" w:hAnsi="Verdana"/>
            <w:color w:val="auto"/>
            <w:u w:val="none"/>
          </w:rPr>
          <w:t>образ</w:t>
        </w:r>
      </w:hyperlink>
      <w:r w:rsidRPr="00041CF8">
        <w:rPr>
          <w:rStyle w:val="apple-converted-space"/>
          <w:rFonts w:ascii="Verdana" w:hAnsi="Verdana"/>
        </w:rPr>
        <w:t> </w:t>
      </w:r>
      <w:r w:rsidRPr="00041CF8">
        <w:rPr>
          <w:rFonts w:ascii="Verdana" w:hAnsi="Verdana"/>
        </w:rPr>
        <w:t>и</w:t>
      </w:r>
      <w:proofErr w:type="gramEnd"/>
      <w:r w:rsidRPr="00041CF8">
        <w:rPr>
          <w:rFonts w:ascii="Verdana" w:hAnsi="Verdana"/>
        </w:rPr>
        <w:t xml:space="preserve"> подобие утратили.</w:t>
      </w:r>
    </w:p>
    <w:p w:rsidR="00400DB0" w:rsidRPr="00041CF8" w:rsidRDefault="00BC49E9" w:rsidP="00400DB0">
      <w:pPr>
        <w:pStyle w:val="a6"/>
        <w:shd w:val="clear" w:color="auto" w:fill="FFFFFF"/>
        <w:spacing w:before="0" w:beforeAutospacing="0" w:after="0" w:afterAutospacing="0"/>
        <w:ind w:left="-567"/>
        <w:jc w:val="right"/>
        <w:rPr>
          <w:rFonts w:ascii="Verdana" w:hAnsi="Verdana"/>
        </w:rPr>
      </w:pPr>
      <w:r w:rsidRPr="00041CF8">
        <w:rPr>
          <w:rFonts w:ascii="Verdana" w:hAnsi="Verdana"/>
        </w:rPr>
        <w:br/>
        <w:t>(По В. П. Астафьеву)</w:t>
      </w:r>
    </w:p>
    <w:p w:rsidR="00400DB0" w:rsidRPr="00041CF8" w:rsidRDefault="00400DB0" w:rsidP="00150342">
      <w:pPr>
        <w:pStyle w:val="a6"/>
        <w:shd w:val="clear" w:color="auto" w:fill="FFFFFF"/>
        <w:spacing w:before="0" w:beforeAutospacing="0" w:after="0" w:afterAutospacing="0"/>
        <w:ind w:left="-567" w:firstLine="283"/>
        <w:jc w:val="both"/>
        <w:rPr>
          <w:rFonts w:ascii="Verdana" w:hAnsi="Verdana"/>
        </w:rPr>
      </w:pPr>
      <w:r w:rsidRPr="00041CF8">
        <w:rPr>
          <w:rFonts w:ascii="Verdana" w:hAnsi="Verdana"/>
        </w:rPr>
        <w:t>1.Какое из высказываний, приведенных ниже, содержит ответ на вопрос «Что имел в виду автор, говоря о «настоящей музыке»?</w:t>
      </w:r>
    </w:p>
    <w:p w:rsidR="00400DB0" w:rsidRPr="00041CF8" w:rsidRDefault="00400DB0" w:rsidP="00150342">
      <w:pPr>
        <w:pStyle w:val="a6"/>
        <w:shd w:val="clear" w:color="auto" w:fill="FFFFFF"/>
        <w:spacing w:before="0" w:beforeAutospacing="0" w:after="0" w:afterAutospacing="0"/>
        <w:ind w:left="-567" w:firstLine="283"/>
        <w:jc w:val="both"/>
        <w:rPr>
          <w:rFonts w:ascii="Verdana" w:hAnsi="Verdana"/>
        </w:rPr>
      </w:pPr>
      <w:r w:rsidRPr="00041CF8">
        <w:rPr>
          <w:rFonts w:ascii="Verdana" w:hAnsi="Verdana"/>
        </w:rPr>
        <w:t>1) Это музыка, которая звучит сейчас с экранов телевизоров и из радиоприемников.</w:t>
      </w:r>
    </w:p>
    <w:p w:rsidR="00400DB0" w:rsidRPr="00041CF8" w:rsidRDefault="00400DB0" w:rsidP="00150342">
      <w:pPr>
        <w:pStyle w:val="a6"/>
        <w:shd w:val="clear" w:color="auto" w:fill="FFFFFF"/>
        <w:spacing w:before="0" w:beforeAutospacing="0" w:after="0" w:afterAutospacing="0"/>
        <w:ind w:left="-567" w:firstLine="283"/>
        <w:jc w:val="both"/>
        <w:rPr>
          <w:rFonts w:ascii="Verdana" w:hAnsi="Verdana"/>
        </w:rPr>
      </w:pPr>
      <w:r w:rsidRPr="00041CF8">
        <w:rPr>
          <w:rFonts w:ascii="Verdana" w:hAnsi="Verdana"/>
        </w:rPr>
        <w:t>2) Музыкальные произведения, представляющие собой лучшие образцы.</w:t>
      </w:r>
    </w:p>
    <w:p w:rsidR="00400DB0" w:rsidRPr="00041CF8" w:rsidRDefault="00400DB0" w:rsidP="00150342">
      <w:pPr>
        <w:pStyle w:val="a6"/>
        <w:shd w:val="clear" w:color="auto" w:fill="FFFFFF"/>
        <w:spacing w:before="0" w:beforeAutospacing="0" w:after="0" w:afterAutospacing="0"/>
        <w:ind w:left="-567" w:firstLine="283"/>
        <w:jc w:val="both"/>
        <w:rPr>
          <w:rFonts w:ascii="Verdana" w:hAnsi="Verdana"/>
        </w:rPr>
      </w:pPr>
      <w:r w:rsidRPr="00041CF8">
        <w:rPr>
          <w:rFonts w:ascii="Verdana" w:hAnsi="Verdana"/>
        </w:rPr>
        <w:t>3) Музыкальное произведение признанного композитора.</w:t>
      </w:r>
    </w:p>
    <w:p w:rsidR="00400DB0" w:rsidRPr="00041CF8" w:rsidRDefault="00400DB0" w:rsidP="00150342">
      <w:pPr>
        <w:pStyle w:val="a6"/>
        <w:shd w:val="clear" w:color="auto" w:fill="FFFFFF"/>
        <w:spacing w:before="0" w:beforeAutospacing="0" w:after="0" w:afterAutospacing="0"/>
        <w:ind w:left="-567" w:firstLine="283"/>
        <w:jc w:val="both"/>
        <w:rPr>
          <w:rFonts w:ascii="Verdana" w:hAnsi="Verdana"/>
        </w:rPr>
      </w:pPr>
      <w:r w:rsidRPr="00041CF8">
        <w:rPr>
          <w:rFonts w:ascii="Verdana" w:hAnsi="Verdana"/>
        </w:rPr>
        <w:t>4) Музыка, подобная звукам, существующим в природе.</w:t>
      </w:r>
    </w:p>
    <w:p w:rsidR="00B40EF8" w:rsidRPr="00041CF8" w:rsidRDefault="00B40EF8" w:rsidP="00150342">
      <w:pPr>
        <w:pStyle w:val="a6"/>
        <w:shd w:val="clear" w:color="auto" w:fill="FFFFFF"/>
        <w:spacing w:before="0" w:beforeAutospacing="0" w:after="0" w:afterAutospacing="0"/>
        <w:ind w:left="-567" w:firstLine="283"/>
        <w:jc w:val="both"/>
        <w:rPr>
          <w:rFonts w:ascii="Verdana" w:hAnsi="Verdana"/>
        </w:rPr>
      </w:pPr>
    </w:p>
    <w:p w:rsidR="00B40EF8" w:rsidRPr="00041CF8" w:rsidRDefault="00B40EF8" w:rsidP="00150342">
      <w:pPr>
        <w:pStyle w:val="a6"/>
        <w:shd w:val="clear" w:color="auto" w:fill="FFFFFF"/>
        <w:spacing w:before="0" w:beforeAutospacing="0" w:after="0" w:afterAutospacing="0"/>
        <w:ind w:left="-567" w:firstLine="283"/>
        <w:jc w:val="both"/>
        <w:rPr>
          <w:rFonts w:ascii="Verdana" w:hAnsi="Verdana"/>
        </w:rPr>
      </w:pPr>
      <w:r w:rsidRPr="00041CF8">
        <w:rPr>
          <w:rFonts w:ascii="Verdana" w:hAnsi="Verdana"/>
        </w:rPr>
        <w:t>2.Почему автор не приемлет некоторые направления современной музыки, называя их «Оглушающей вакханалией»?</w:t>
      </w:r>
    </w:p>
    <w:p w:rsidR="00B40EF8" w:rsidRPr="00041CF8" w:rsidRDefault="00B40EF8" w:rsidP="00150342">
      <w:pPr>
        <w:spacing w:after="0" w:line="240" w:lineRule="auto"/>
        <w:jc w:val="both"/>
        <w:rPr>
          <w:rFonts w:ascii="Verdana" w:hAnsi="Verdana"/>
          <w:sz w:val="24"/>
          <w:szCs w:val="24"/>
        </w:rPr>
      </w:pPr>
      <w:r w:rsidRPr="00041CF8">
        <w:rPr>
          <w:rFonts w:ascii="Verdana" w:hAnsi="Verdana"/>
          <w:sz w:val="24"/>
          <w:szCs w:val="24"/>
        </w:rPr>
        <w:t>1) Современная музыка очень громкая и плохо влияет на слух.</w:t>
      </w:r>
    </w:p>
    <w:p w:rsidR="00B40EF8" w:rsidRPr="00041CF8" w:rsidRDefault="00B40EF8" w:rsidP="00150342">
      <w:pPr>
        <w:spacing w:after="0" w:line="240" w:lineRule="auto"/>
        <w:jc w:val="both"/>
        <w:rPr>
          <w:rFonts w:ascii="Verdana" w:hAnsi="Verdana"/>
          <w:sz w:val="24"/>
          <w:szCs w:val="24"/>
        </w:rPr>
      </w:pPr>
      <w:r w:rsidRPr="00041CF8">
        <w:rPr>
          <w:rFonts w:ascii="Verdana" w:hAnsi="Verdana"/>
          <w:sz w:val="24"/>
          <w:szCs w:val="24"/>
        </w:rPr>
        <w:t>2) Эта музыка делает человека подобным ревущему зверю.</w:t>
      </w:r>
    </w:p>
    <w:p w:rsidR="00B40EF8" w:rsidRPr="00041CF8" w:rsidRDefault="00B40EF8" w:rsidP="00150342">
      <w:pPr>
        <w:spacing w:after="0" w:line="240" w:lineRule="auto"/>
        <w:jc w:val="both"/>
        <w:rPr>
          <w:rFonts w:ascii="Verdana" w:hAnsi="Verdana"/>
          <w:sz w:val="24"/>
          <w:szCs w:val="24"/>
        </w:rPr>
      </w:pPr>
      <w:r w:rsidRPr="00041CF8">
        <w:rPr>
          <w:rFonts w:ascii="Verdana" w:hAnsi="Verdana"/>
          <w:sz w:val="24"/>
          <w:szCs w:val="24"/>
        </w:rPr>
        <w:t>3) Подобная музыка мешает человеческому общению.</w:t>
      </w:r>
    </w:p>
    <w:p w:rsidR="00B40EF8" w:rsidRPr="00041CF8" w:rsidRDefault="00B40EF8" w:rsidP="00150342">
      <w:pPr>
        <w:spacing w:after="0" w:line="240" w:lineRule="auto"/>
        <w:jc w:val="both"/>
        <w:rPr>
          <w:rFonts w:ascii="Verdana" w:hAnsi="Verdana"/>
          <w:sz w:val="24"/>
          <w:szCs w:val="24"/>
        </w:rPr>
      </w:pPr>
      <w:r w:rsidRPr="00041CF8">
        <w:rPr>
          <w:rFonts w:ascii="Verdana" w:hAnsi="Verdana"/>
          <w:sz w:val="24"/>
          <w:szCs w:val="24"/>
        </w:rPr>
        <w:t>4) Эта музыка написана по западным образцам.</w:t>
      </w:r>
    </w:p>
    <w:p w:rsidR="00B40EF8" w:rsidRPr="00041CF8" w:rsidRDefault="00B40EF8" w:rsidP="00150342">
      <w:pPr>
        <w:spacing w:after="0" w:line="240" w:lineRule="auto"/>
        <w:ind w:hanging="284"/>
        <w:jc w:val="both"/>
        <w:rPr>
          <w:rFonts w:ascii="Verdana" w:hAnsi="Verdana"/>
          <w:sz w:val="24"/>
          <w:szCs w:val="24"/>
        </w:rPr>
      </w:pPr>
      <w:r w:rsidRPr="00041CF8">
        <w:rPr>
          <w:rFonts w:ascii="Verdana" w:hAnsi="Verdana"/>
          <w:sz w:val="24"/>
          <w:szCs w:val="24"/>
        </w:rPr>
        <w:t xml:space="preserve">3. </w:t>
      </w:r>
      <w:proofErr w:type="gramStart"/>
      <w:r w:rsidRPr="00041CF8">
        <w:rPr>
          <w:rFonts w:ascii="Verdana" w:hAnsi="Verdana"/>
          <w:sz w:val="24"/>
          <w:szCs w:val="24"/>
        </w:rPr>
        <w:t xml:space="preserve">Замените слово </w:t>
      </w:r>
      <w:r w:rsidRPr="00041CF8">
        <w:rPr>
          <w:rFonts w:ascii="Verdana" w:hAnsi="Verdana"/>
          <w:b/>
          <w:sz w:val="24"/>
          <w:szCs w:val="24"/>
        </w:rPr>
        <w:t>ВЗМЫВАЕТ</w:t>
      </w:r>
      <w:proofErr w:type="gramEnd"/>
      <w:r w:rsidRPr="00041CF8">
        <w:rPr>
          <w:rFonts w:ascii="Verdana" w:hAnsi="Verdana"/>
          <w:sz w:val="24"/>
          <w:szCs w:val="24"/>
        </w:rPr>
        <w:t xml:space="preserve"> из предложения 3 стилистически нейтральным синонимом. Напишите этот синоним.</w:t>
      </w:r>
    </w:p>
    <w:p w:rsidR="00B40EF8" w:rsidRPr="00041CF8" w:rsidRDefault="00B40EF8" w:rsidP="00150342">
      <w:pPr>
        <w:spacing w:after="0" w:line="240" w:lineRule="auto"/>
        <w:ind w:hanging="284"/>
        <w:jc w:val="both"/>
        <w:rPr>
          <w:rFonts w:ascii="Verdana" w:hAnsi="Verdana"/>
          <w:sz w:val="24"/>
          <w:szCs w:val="24"/>
        </w:rPr>
      </w:pPr>
      <w:r w:rsidRPr="00041CF8">
        <w:rPr>
          <w:rFonts w:ascii="Verdana" w:hAnsi="Verdana"/>
          <w:sz w:val="24"/>
          <w:szCs w:val="24"/>
        </w:rPr>
        <w:t xml:space="preserve">4. Из предложений 12-13 выпишите слово с </w:t>
      </w:r>
      <w:r w:rsidRPr="00041CF8">
        <w:rPr>
          <w:rFonts w:ascii="Verdana" w:hAnsi="Verdana"/>
          <w:b/>
          <w:sz w:val="24"/>
          <w:szCs w:val="24"/>
        </w:rPr>
        <w:t xml:space="preserve">чередующейся </w:t>
      </w:r>
      <w:r w:rsidRPr="00041CF8">
        <w:rPr>
          <w:rFonts w:ascii="Verdana" w:hAnsi="Verdana"/>
          <w:sz w:val="24"/>
          <w:szCs w:val="24"/>
        </w:rPr>
        <w:t>безударной гласной в корне.</w:t>
      </w:r>
    </w:p>
    <w:p w:rsidR="00B40EF8" w:rsidRPr="00041CF8" w:rsidRDefault="00844836" w:rsidP="00150342">
      <w:pPr>
        <w:spacing w:after="0" w:line="240" w:lineRule="auto"/>
        <w:ind w:hanging="284"/>
        <w:jc w:val="both"/>
        <w:rPr>
          <w:rFonts w:ascii="Verdana" w:hAnsi="Verdana"/>
          <w:sz w:val="24"/>
          <w:szCs w:val="24"/>
        </w:rPr>
      </w:pPr>
      <w:r w:rsidRPr="00041CF8">
        <w:rPr>
          <w:rFonts w:ascii="Verdana" w:hAnsi="Verdana"/>
          <w:sz w:val="24"/>
          <w:szCs w:val="24"/>
        </w:rPr>
        <w:t>5.</w:t>
      </w:r>
      <w:r w:rsidR="00B40EF8" w:rsidRPr="00041CF8">
        <w:rPr>
          <w:rFonts w:ascii="Verdana" w:hAnsi="Verdana"/>
          <w:sz w:val="24"/>
          <w:szCs w:val="24"/>
        </w:rPr>
        <w:t xml:space="preserve">Среди предложений 6-9 выпишите слово, </w:t>
      </w:r>
      <w:r w:rsidR="00B40EF8" w:rsidRPr="00041CF8">
        <w:rPr>
          <w:rFonts w:ascii="Verdana" w:hAnsi="Verdana"/>
          <w:b/>
          <w:sz w:val="24"/>
          <w:szCs w:val="24"/>
        </w:rPr>
        <w:t>правописание приставки</w:t>
      </w:r>
      <w:r w:rsidR="0042177F" w:rsidRPr="00041CF8">
        <w:rPr>
          <w:rFonts w:ascii="Verdana" w:hAnsi="Verdana"/>
          <w:sz w:val="24"/>
          <w:szCs w:val="24"/>
        </w:rPr>
        <w:t xml:space="preserve"> в котором определяется значение</w:t>
      </w:r>
      <w:r w:rsidR="00150342" w:rsidRPr="00041CF8">
        <w:rPr>
          <w:rFonts w:ascii="Verdana" w:hAnsi="Verdana"/>
          <w:sz w:val="24"/>
          <w:szCs w:val="24"/>
        </w:rPr>
        <w:t>м</w:t>
      </w:r>
      <w:r w:rsidR="0042177F" w:rsidRPr="00041CF8">
        <w:rPr>
          <w:rFonts w:ascii="Verdana" w:hAnsi="Verdana"/>
          <w:sz w:val="24"/>
          <w:szCs w:val="24"/>
        </w:rPr>
        <w:t xml:space="preserve"> «очень».</w:t>
      </w:r>
    </w:p>
    <w:p w:rsidR="00150342" w:rsidRPr="00041CF8" w:rsidRDefault="00150342" w:rsidP="00150342">
      <w:pPr>
        <w:spacing w:after="0" w:line="240" w:lineRule="auto"/>
        <w:ind w:hanging="284"/>
        <w:jc w:val="both"/>
        <w:rPr>
          <w:rFonts w:ascii="Verdana" w:hAnsi="Verdana"/>
          <w:sz w:val="24"/>
          <w:szCs w:val="24"/>
        </w:rPr>
      </w:pPr>
      <w:r w:rsidRPr="00041CF8">
        <w:rPr>
          <w:rFonts w:ascii="Verdana" w:hAnsi="Verdana"/>
          <w:sz w:val="24"/>
          <w:szCs w:val="24"/>
        </w:rPr>
        <w:t xml:space="preserve">6. Из предложений 7-9 выпишите слово, в котором </w:t>
      </w:r>
      <w:r w:rsidRPr="00041CF8">
        <w:rPr>
          <w:rFonts w:ascii="Verdana" w:hAnsi="Verdana"/>
          <w:b/>
          <w:sz w:val="24"/>
          <w:szCs w:val="24"/>
        </w:rPr>
        <w:t xml:space="preserve">правописание Н и НН </w:t>
      </w:r>
      <w:r w:rsidRPr="00041CF8">
        <w:rPr>
          <w:rFonts w:ascii="Verdana" w:hAnsi="Verdana"/>
          <w:sz w:val="24"/>
          <w:szCs w:val="24"/>
        </w:rPr>
        <w:t>определяется правилом: «В кратких страдательных причастиях прошедшего времени пишется буква Н».</w:t>
      </w:r>
    </w:p>
    <w:p w:rsidR="00150342" w:rsidRPr="00041CF8" w:rsidRDefault="00844836" w:rsidP="00150342">
      <w:pPr>
        <w:spacing w:after="0" w:line="240" w:lineRule="auto"/>
        <w:ind w:hanging="284"/>
        <w:jc w:val="both"/>
        <w:rPr>
          <w:rFonts w:ascii="Verdana" w:hAnsi="Verdana"/>
          <w:sz w:val="24"/>
          <w:szCs w:val="24"/>
        </w:rPr>
      </w:pPr>
      <w:r w:rsidRPr="00041CF8">
        <w:rPr>
          <w:rFonts w:ascii="Verdana" w:hAnsi="Verdana"/>
          <w:sz w:val="24"/>
          <w:szCs w:val="24"/>
        </w:rPr>
        <w:t>7.</w:t>
      </w:r>
      <w:r w:rsidR="00150342" w:rsidRPr="00041CF8">
        <w:rPr>
          <w:rFonts w:ascii="Verdana" w:hAnsi="Verdana"/>
          <w:sz w:val="24"/>
          <w:szCs w:val="24"/>
        </w:rPr>
        <w:t xml:space="preserve">Среди предложений 4-8 найдите предложение с </w:t>
      </w:r>
      <w:r w:rsidR="00150342" w:rsidRPr="00041CF8">
        <w:rPr>
          <w:rFonts w:ascii="Verdana" w:hAnsi="Verdana"/>
          <w:b/>
          <w:sz w:val="24"/>
          <w:szCs w:val="24"/>
        </w:rPr>
        <w:t>обособленным определением.</w:t>
      </w:r>
      <w:r w:rsidR="00150342" w:rsidRPr="00041CF8">
        <w:rPr>
          <w:rFonts w:ascii="Verdana" w:hAnsi="Verdana"/>
          <w:sz w:val="24"/>
          <w:szCs w:val="24"/>
        </w:rPr>
        <w:t xml:space="preserve"> Напишите номер этого предложения.</w:t>
      </w:r>
    </w:p>
    <w:p w:rsidR="00150342" w:rsidRPr="00041CF8" w:rsidRDefault="00844836" w:rsidP="00150342">
      <w:pPr>
        <w:spacing w:after="0" w:line="240" w:lineRule="auto"/>
        <w:ind w:hanging="284"/>
        <w:jc w:val="both"/>
        <w:rPr>
          <w:rFonts w:ascii="Verdana" w:hAnsi="Verdana"/>
          <w:sz w:val="24"/>
          <w:szCs w:val="24"/>
        </w:rPr>
      </w:pPr>
      <w:r w:rsidRPr="00041CF8">
        <w:rPr>
          <w:rFonts w:ascii="Verdana" w:hAnsi="Verdana"/>
          <w:sz w:val="24"/>
          <w:szCs w:val="24"/>
        </w:rPr>
        <w:t>8.</w:t>
      </w:r>
      <w:r w:rsidR="00150342" w:rsidRPr="00041CF8">
        <w:rPr>
          <w:rFonts w:ascii="Verdana" w:hAnsi="Verdana"/>
          <w:sz w:val="24"/>
          <w:szCs w:val="24"/>
        </w:rPr>
        <w:t xml:space="preserve">Среди предложений 7-11 найдите предложение с </w:t>
      </w:r>
      <w:r w:rsidR="00150342" w:rsidRPr="00041CF8">
        <w:rPr>
          <w:rFonts w:ascii="Verdana" w:hAnsi="Verdana"/>
          <w:b/>
          <w:sz w:val="24"/>
          <w:szCs w:val="24"/>
        </w:rPr>
        <w:t>обособленным обстоятельством.</w:t>
      </w:r>
      <w:r w:rsidR="00150342" w:rsidRPr="00041CF8">
        <w:rPr>
          <w:rFonts w:ascii="Verdana" w:hAnsi="Verdana"/>
          <w:sz w:val="24"/>
          <w:szCs w:val="24"/>
        </w:rPr>
        <w:t xml:space="preserve"> Напишите номер этого предложения.</w:t>
      </w:r>
    </w:p>
    <w:p w:rsidR="00150342" w:rsidRPr="00041CF8" w:rsidRDefault="00844836" w:rsidP="00150342">
      <w:pPr>
        <w:spacing w:after="0" w:line="240" w:lineRule="auto"/>
        <w:ind w:hanging="284"/>
        <w:jc w:val="both"/>
        <w:rPr>
          <w:rFonts w:ascii="Verdana" w:hAnsi="Verdana"/>
          <w:sz w:val="24"/>
          <w:szCs w:val="24"/>
        </w:rPr>
      </w:pPr>
      <w:r w:rsidRPr="00041CF8">
        <w:rPr>
          <w:rFonts w:ascii="Verdana" w:hAnsi="Verdana"/>
          <w:sz w:val="24"/>
          <w:szCs w:val="24"/>
        </w:rPr>
        <w:t>9.</w:t>
      </w:r>
      <w:r w:rsidR="00894574" w:rsidRPr="00041CF8">
        <w:rPr>
          <w:rFonts w:ascii="Verdana" w:hAnsi="Verdana"/>
          <w:sz w:val="24"/>
          <w:szCs w:val="24"/>
        </w:rPr>
        <w:t xml:space="preserve">Из предложения 12 выпишите словосочетание, построенное на основе подчинительной связи </w:t>
      </w:r>
      <w:r w:rsidR="00894574" w:rsidRPr="00041CF8">
        <w:rPr>
          <w:rFonts w:ascii="Verdana" w:hAnsi="Verdana"/>
          <w:b/>
          <w:sz w:val="24"/>
          <w:szCs w:val="24"/>
        </w:rPr>
        <w:t>ПРИМЫКАНИЕ.</w:t>
      </w:r>
    </w:p>
    <w:p w:rsidR="00894574" w:rsidRPr="00041CF8" w:rsidRDefault="00844836" w:rsidP="00150342">
      <w:pPr>
        <w:spacing w:after="0" w:line="240" w:lineRule="auto"/>
        <w:ind w:hanging="284"/>
        <w:jc w:val="both"/>
        <w:rPr>
          <w:rFonts w:ascii="Verdana" w:hAnsi="Verdana"/>
          <w:sz w:val="24"/>
          <w:szCs w:val="24"/>
        </w:rPr>
      </w:pPr>
      <w:r w:rsidRPr="00041CF8">
        <w:rPr>
          <w:rFonts w:ascii="Verdana" w:hAnsi="Verdana"/>
          <w:sz w:val="24"/>
          <w:szCs w:val="24"/>
        </w:rPr>
        <w:t>10.</w:t>
      </w:r>
      <w:r w:rsidR="00894574" w:rsidRPr="00041CF8">
        <w:rPr>
          <w:rFonts w:ascii="Verdana" w:hAnsi="Verdana"/>
          <w:sz w:val="24"/>
          <w:szCs w:val="24"/>
        </w:rPr>
        <w:t xml:space="preserve">Выпишите </w:t>
      </w:r>
      <w:r w:rsidR="00894574" w:rsidRPr="00041CF8">
        <w:rPr>
          <w:rFonts w:ascii="Verdana" w:hAnsi="Verdana"/>
          <w:b/>
          <w:sz w:val="24"/>
          <w:szCs w:val="24"/>
        </w:rPr>
        <w:t>грамматическую основу</w:t>
      </w:r>
      <w:r w:rsidR="00894574" w:rsidRPr="00041CF8">
        <w:rPr>
          <w:rFonts w:ascii="Verdana" w:hAnsi="Verdana"/>
          <w:sz w:val="24"/>
          <w:szCs w:val="24"/>
        </w:rPr>
        <w:t xml:space="preserve"> предложения 8.</w:t>
      </w:r>
    </w:p>
    <w:p w:rsidR="00894574" w:rsidRPr="00041CF8" w:rsidRDefault="00894574" w:rsidP="00150342">
      <w:pPr>
        <w:spacing w:after="0" w:line="240" w:lineRule="auto"/>
        <w:ind w:hanging="284"/>
        <w:jc w:val="both"/>
        <w:rPr>
          <w:rFonts w:ascii="Verdana" w:hAnsi="Verdana"/>
          <w:b/>
          <w:sz w:val="24"/>
          <w:szCs w:val="24"/>
        </w:rPr>
      </w:pPr>
      <w:r w:rsidRPr="00041CF8">
        <w:rPr>
          <w:rFonts w:ascii="Verdana" w:hAnsi="Verdana"/>
          <w:sz w:val="24"/>
          <w:szCs w:val="24"/>
        </w:rPr>
        <w:lastRenderedPageBreak/>
        <w:t xml:space="preserve">11. В приведенном ниже предложении из прочитанного текста пронумерованы все запятые. Выпишите цифры, обозначающие запятые при </w:t>
      </w:r>
      <w:r w:rsidRPr="00041CF8">
        <w:rPr>
          <w:rFonts w:ascii="Verdana" w:hAnsi="Verdana"/>
          <w:b/>
          <w:sz w:val="24"/>
          <w:szCs w:val="24"/>
        </w:rPr>
        <w:t>вводном слове.</w:t>
      </w:r>
    </w:p>
    <w:p w:rsidR="00894574" w:rsidRPr="00041CF8" w:rsidRDefault="00894574" w:rsidP="009904D3">
      <w:pPr>
        <w:spacing w:after="0" w:line="240" w:lineRule="auto"/>
        <w:ind w:left="-284"/>
        <w:jc w:val="both"/>
        <w:rPr>
          <w:rFonts w:ascii="Verdana" w:hAnsi="Verdana"/>
          <w:sz w:val="24"/>
          <w:szCs w:val="24"/>
        </w:rPr>
      </w:pPr>
      <w:r w:rsidRPr="00041CF8">
        <w:rPr>
          <w:rFonts w:ascii="Verdana" w:hAnsi="Verdana"/>
          <w:sz w:val="24"/>
          <w:szCs w:val="24"/>
        </w:rPr>
        <w:t>Люди плачут,(1) слушая музыку,(2) плачут от соприкосновения с чем-то прекрасным,(3) казалось бы,(4) умолкнувшим, (5) навсегда утраченным, (6) плачут,(7) жалея себя и то чистое, (8) дивное создание в себе, (9) что было задумано природой, (10) но в борьбе за существование человеком и погублено.</w:t>
      </w:r>
    </w:p>
    <w:p w:rsidR="00BC49E9" w:rsidRPr="00041CF8" w:rsidRDefault="009904D3" w:rsidP="009904D3">
      <w:pPr>
        <w:spacing w:after="0" w:line="240" w:lineRule="auto"/>
        <w:ind w:hanging="284"/>
        <w:rPr>
          <w:rFonts w:ascii="Verdana" w:hAnsi="Verdana"/>
          <w:sz w:val="24"/>
          <w:szCs w:val="24"/>
        </w:rPr>
      </w:pPr>
      <w:r w:rsidRPr="00041CF8">
        <w:rPr>
          <w:rFonts w:ascii="Verdana" w:hAnsi="Verdana"/>
          <w:sz w:val="24"/>
          <w:szCs w:val="24"/>
        </w:rPr>
        <w:t xml:space="preserve">12. Укажите </w:t>
      </w:r>
      <w:r w:rsidRPr="00041CF8">
        <w:rPr>
          <w:rFonts w:ascii="Verdana" w:hAnsi="Verdana"/>
          <w:b/>
          <w:sz w:val="24"/>
          <w:szCs w:val="24"/>
        </w:rPr>
        <w:t>количество грамматических основ</w:t>
      </w:r>
      <w:r w:rsidRPr="00041CF8">
        <w:rPr>
          <w:rFonts w:ascii="Verdana" w:hAnsi="Verdana"/>
          <w:sz w:val="24"/>
          <w:szCs w:val="24"/>
        </w:rPr>
        <w:t xml:space="preserve"> в предложении 4.</w:t>
      </w:r>
    </w:p>
    <w:p w:rsidR="00563971" w:rsidRPr="00041CF8" w:rsidRDefault="00563971" w:rsidP="00FB3227">
      <w:pPr>
        <w:spacing w:after="0" w:line="240" w:lineRule="auto"/>
        <w:ind w:hanging="284"/>
        <w:jc w:val="both"/>
        <w:rPr>
          <w:rFonts w:ascii="Verdana" w:hAnsi="Verdana"/>
          <w:sz w:val="24"/>
          <w:szCs w:val="24"/>
        </w:rPr>
      </w:pPr>
      <w:r w:rsidRPr="00041CF8">
        <w:rPr>
          <w:rFonts w:ascii="Verdana" w:hAnsi="Verdana"/>
          <w:sz w:val="24"/>
          <w:szCs w:val="24"/>
        </w:rPr>
        <w:t xml:space="preserve">13. Среди предложений 1-4 найдите </w:t>
      </w:r>
      <w:r w:rsidRPr="00041CF8">
        <w:rPr>
          <w:rFonts w:ascii="Verdana" w:hAnsi="Verdana"/>
          <w:b/>
          <w:sz w:val="24"/>
          <w:szCs w:val="24"/>
        </w:rPr>
        <w:t xml:space="preserve">односоставное определенно-личное предложение. </w:t>
      </w:r>
      <w:r w:rsidR="00FB3227" w:rsidRPr="00041CF8">
        <w:rPr>
          <w:rFonts w:ascii="Verdana" w:hAnsi="Verdana"/>
          <w:sz w:val="24"/>
          <w:szCs w:val="24"/>
        </w:rPr>
        <w:t>Напишите номер этого предложения.</w:t>
      </w:r>
    </w:p>
    <w:p w:rsidR="00844836" w:rsidRPr="00041CF8" w:rsidRDefault="00844836" w:rsidP="00844836">
      <w:pPr>
        <w:spacing w:after="0" w:line="240" w:lineRule="auto"/>
        <w:ind w:hanging="284"/>
        <w:jc w:val="center"/>
        <w:rPr>
          <w:rFonts w:ascii="Verdana" w:hAnsi="Verdana"/>
          <w:b/>
          <w:sz w:val="24"/>
          <w:szCs w:val="24"/>
        </w:rPr>
      </w:pPr>
      <w:r w:rsidRPr="00041CF8">
        <w:rPr>
          <w:rFonts w:ascii="Verdana" w:hAnsi="Verdana"/>
          <w:b/>
          <w:sz w:val="24"/>
          <w:szCs w:val="24"/>
        </w:rPr>
        <w:t>Часть 2</w:t>
      </w:r>
    </w:p>
    <w:p w:rsidR="00433245" w:rsidRPr="00041CF8" w:rsidRDefault="00041CF8" w:rsidP="009E4612">
      <w:pPr>
        <w:spacing w:after="0" w:line="240" w:lineRule="auto"/>
        <w:ind w:left="-567"/>
        <w:rPr>
          <w:rFonts w:ascii="Verdana" w:hAnsi="Verdana"/>
          <w:sz w:val="24"/>
          <w:szCs w:val="24"/>
        </w:rPr>
      </w:pPr>
      <w:r w:rsidRPr="00041CF8">
        <w:rPr>
          <w:rFonts w:ascii="Verdana" w:hAnsi="Verdana"/>
          <w:sz w:val="24"/>
          <w:szCs w:val="24"/>
        </w:rPr>
        <w:t>Сжатое изложение</w:t>
      </w:r>
    </w:p>
    <w:p w:rsidR="00433245" w:rsidRPr="00041CF8" w:rsidRDefault="00433245" w:rsidP="009E4612">
      <w:pPr>
        <w:spacing w:after="0" w:line="240" w:lineRule="auto"/>
        <w:ind w:left="-567"/>
        <w:rPr>
          <w:rFonts w:ascii="Verdana" w:hAnsi="Verdana"/>
          <w:sz w:val="24"/>
          <w:szCs w:val="24"/>
        </w:rPr>
      </w:pPr>
    </w:p>
    <w:p w:rsidR="00433245" w:rsidRPr="00041CF8" w:rsidRDefault="00433245" w:rsidP="009E4612">
      <w:pPr>
        <w:spacing w:after="0" w:line="240" w:lineRule="auto"/>
        <w:ind w:left="-567"/>
        <w:rPr>
          <w:rFonts w:ascii="Verdana" w:hAnsi="Verdana"/>
          <w:sz w:val="24"/>
          <w:szCs w:val="24"/>
        </w:rPr>
      </w:pPr>
    </w:p>
    <w:p w:rsidR="00433245" w:rsidRPr="00041CF8" w:rsidRDefault="00433245" w:rsidP="009E4612">
      <w:pPr>
        <w:spacing w:after="0" w:line="240" w:lineRule="auto"/>
        <w:ind w:left="-567"/>
        <w:rPr>
          <w:rFonts w:ascii="Verdana" w:hAnsi="Verdana"/>
          <w:sz w:val="24"/>
          <w:szCs w:val="24"/>
        </w:rPr>
      </w:pPr>
    </w:p>
    <w:p w:rsidR="00433245" w:rsidRPr="00041CF8" w:rsidRDefault="00433245" w:rsidP="009E4612">
      <w:pPr>
        <w:spacing w:after="0" w:line="240" w:lineRule="auto"/>
        <w:ind w:left="-567"/>
        <w:rPr>
          <w:rFonts w:ascii="Verdana" w:hAnsi="Verdana"/>
          <w:sz w:val="24"/>
          <w:szCs w:val="24"/>
        </w:rPr>
      </w:pPr>
    </w:p>
    <w:p w:rsidR="00D94CFB" w:rsidRPr="00041CF8" w:rsidRDefault="00D94CFB" w:rsidP="009E4612">
      <w:pPr>
        <w:spacing w:after="0" w:line="240" w:lineRule="auto"/>
        <w:ind w:left="-567"/>
        <w:rPr>
          <w:rFonts w:ascii="Verdana" w:hAnsi="Verdana"/>
          <w:sz w:val="24"/>
          <w:szCs w:val="24"/>
        </w:rPr>
      </w:pPr>
    </w:p>
    <w:p w:rsidR="00D94CFB" w:rsidRPr="00041CF8" w:rsidRDefault="00D94CFB" w:rsidP="009E4612">
      <w:pPr>
        <w:spacing w:after="0" w:line="240" w:lineRule="auto"/>
        <w:ind w:left="-567"/>
        <w:rPr>
          <w:rFonts w:ascii="Verdana" w:hAnsi="Verdana"/>
          <w:sz w:val="24"/>
          <w:szCs w:val="24"/>
        </w:rPr>
      </w:pPr>
    </w:p>
    <w:p w:rsidR="00D94CFB" w:rsidRPr="00041CF8" w:rsidRDefault="00D94CFB" w:rsidP="009E4612">
      <w:pPr>
        <w:spacing w:after="0" w:line="240" w:lineRule="auto"/>
        <w:ind w:left="-567"/>
        <w:rPr>
          <w:rFonts w:ascii="Verdana" w:hAnsi="Verdana"/>
          <w:sz w:val="24"/>
          <w:szCs w:val="24"/>
        </w:rPr>
      </w:pPr>
    </w:p>
    <w:p w:rsidR="00D94CFB" w:rsidRPr="00041CF8" w:rsidRDefault="00D94CFB" w:rsidP="009E4612">
      <w:pPr>
        <w:spacing w:after="0" w:line="240" w:lineRule="auto"/>
        <w:ind w:left="-567"/>
        <w:rPr>
          <w:rFonts w:ascii="Verdana" w:hAnsi="Verdana"/>
          <w:sz w:val="24"/>
          <w:szCs w:val="24"/>
        </w:rPr>
      </w:pPr>
    </w:p>
    <w:p w:rsidR="00D94CFB" w:rsidRPr="00041CF8" w:rsidRDefault="00D94CFB" w:rsidP="009E4612">
      <w:pPr>
        <w:spacing w:after="0" w:line="240" w:lineRule="auto"/>
        <w:ind w:left="-567"/>
        <w:rPr>
          <w:rFonts w:ascii="Verdana" w:hAnsi="Verdana"/>
          <w:sz w:val="24"/>
          <w:szCs w:val="24"/>
        </w:rPr>
      </w:pPr>
    </w:p>
    <w:p w:rsidR="00D94CFB" w:rsidRPr="00041CF8" w:rsidRDefault="00D94CFB" w:rsidP="009E4612">
      <w:pPr>
        <w:spacing w:after="0" w:line="240" w:lineRule="auto"/>
        <w:ind w:left="-567"/>
        <w:rPr>
          <w:rFonts w:ascii="Verdana" w:hAnsi="Verdana"/>
          <w:sz w:val="24"/>
          <w:szCs w:val="24"/>
        </w:rPr>
      </w:pPr>
    </w:p>
    <w:p w:rsidR="00D94CFB" w:rsidRPr="00041CF8" w:rsidRDefault="00D94CFB" w:rsidP="009E4612">
      <w:pPr>
        <w:spacing w:after="0" w:line="240" w:lineRule="auto"/>
        <w:ind w:left="-567"/>
        <w:rPr>
          <w:rFonts w:ascii="Verdana" w:hAnsi="Verdana"/>
          <w:sz w:val="24"/>
          <w:szCs w:val="24"/>
        </w:rPr>
      </w:pPr>
    </w:p>
    <w:p w:rsidR="00433245" w:rsidRPr="00041CF8" w:rsidRDefault="00433245" w:rsidP="00433245">
      <w:pPr>
        <w:spacing w:after="0" w:line="240" w:lineRule="auto"/>
        <w:ind w:left="-539"/>
        <w:jc w:val="center"/>
        <w:rPr>
          <w:rFonts w:ascii="Verdana" w:hAnsi="Verdana"/>
          <w:b/>
          <w:sz w:val="24"/>
          <w:szCs w:val="24"/>
        </w:rPr>
      </w:pPr>
      <w:r w:rsidRPr="00041CF8">
        <w:rPr>
          <w:rFonts w:ascii="Verdana" w:hAnsi="Verdana"/>
          <w:b/>
          <w:sz w:val="24"/>
          <w:szCs w:val="24"/>
        </w:rPr>
        <w:t>Итоговая промежуточная аттестация по русскому языку в 8 классе.</w:t>
      </w:r>
    </w:p>
    <w:p w:rsidR="00433245" w:rsidRPr="00041CF8" w:rsidRDefault="00B34370" w:rsidP="00433245">
      <w:pPr>
        <w:spacing w:after="0" w:line="240" w:lineRule="auto"/>
        <w:ind w:left="-539"/>
        <w:jc w:val="center"/>
        <w:rPr>
          <w:rFonts w:ascii="Verdana" w:hAnsi="Verdana"/>
          <w:b/>
          <w:sz w:val="24"/>
          <w:szCs w:val="24"/>
        </w:rPr>
      </w:pPr>
      <w:r w:rsidRPr="00041CF8">
        <w:rPr>
          <w:rFonts w:ascii="Verdana" w:hAnsi="Verdana"/>
          <w:b/>
          <w:sz w:val="24"/>
          <w:szCs w:val="24"/>
        </w:rPr>
        <w:t>Вариант 2</w:t>
      </w:r>
    </w:p>
    <w:p w:rsidR="00433245" w:rsidRPr="00041CF8" w:rsidRDefault="00433245" w:rsidP="00433245">
      <w:pPr>
        <w:rPr>
          <w:rFonts w:ascii="Verdana" w:hAnsi="Verdana"/>
          <w:b/>
          <w:sz w:val="24"/>
          <w:szCs w:val="24"/>
        </w:rPr>
      </w:pPr>
      <w:r w:rsidRPr="00041CF8">
        <w:rPr>
          <w:rFonts w:ascii="Verdana" w:hAnsi="Verdana"/>
          <w:b/>
          <w:sz w:val="24"/>
          <w:szCs w:val="24"/>
        </w:rPr>
        <w:t xml:space="preserve">                                                      Часть 1</w:t>
      </w:r>
    </w:p>
    <w:p w:rsidR="00433245" w:rsidRPr="00041CF8" w:rsidRDefault="00433245" w:rsidP="00433245">
      <w:pPr>
        <w:jc w:val="center"/>
        <w:rPr>
          <w:rFonts w:ascii="Verdana" w:hAnsi="Verdana"/>
          <w:b/>
          <w:sz w:val="24"/>
          <w:szCs w:val="24"/>
        </w:rPr>
      </w:pPr>
      <w:r w:rsidRPr="00041CF8">
        <w:rPr>
          <w:rFonts w:ascii="Verdana" w:hAnsi="Verdana"/>
          <w:b/>
          <w:sz w:val="24"/>
          <w:szCs w:val="24"/>
        </w:rPr>
        <w:t>Внимательно прочитайте текст и выполните задания 1-13</w:t>
      </w:r>
    </w:p>
    <w:p w:rsidR="00A40165" w:rsidRPr="00041CF8" w:rsidRDefault="00A40165" w:rsidP="00A401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rPr>
          <w:rFonts w:ascii="Verdana" w:eastAsia="Times New Roman" w:hAnsi="Verdana"/>
          <w:color w:val="226644"/>
          <w:sz w:val="24"/>
          <w:szCs w:val="24"/>
          <w:lang w:eastAsia="ru-RU"/>
        </w:rPr>
      </w:pPr>
      <w:r w:rsidRPr="00041CF8">
        <w:rPr>
          <w:rFonts w:ascii="Verdana" w:eastAsia="Times New Roman" w:hAnsi="Verdana"/>
          <w:color w:val="000000"/>
          <w:sz w:val="24"/>
          <w:szCs w:val="24"/>
          <w:lang w:eastAsia="ru-RU"/>
        </w:rPr>
        <w:t xml:space="preserve">       </w:t>
      </w:r>
      <w:r w:rsidR="00B34370" w:rsidRPr="00041CF8">
        <w:rPr>
          <w:rFonts w:ascii="Verdana" w:eastAsia="Times New Roman" w:hAnsi="Verdana"/>
          <w:color w:val="000000"/>
          <w:sz w:val="24"/>
          <w:szCs w:val="24"/>
          <w:lang w:eastAsia="ru-RU"/>
        </w:rPr>
        <w:t xml:space="preserve">(1)...  </w:t>
      </w:r>
      <w:proofErr w:type="gramStart"/>
      <w:r w:rsidR="00B34370" w:rsidRPr="00041CF8">
        <w:rPr>
          <w:rFonts w:ascii="Verdana" w:eastAsia="Times New Roman" w:hAnsi="Verdana"/>
          <w:color w:val="000000"/>
          <w:sz w:val="24"/>
          <w:szCs w:val="24"/>
          <w:lang w:eastAsia="ru-RU"/>
        </w:rPr>
        <w:t>Мама,  мама!  (2) Я  помню руки твои с  того мгновения,  как  я  стал</w:t>
      </w:r>
      <w:r w:rsidR="00B34370" w:rsidRPr="00041CF8">
        <w:rPr>
          <w:rFonts w:ascii="Verdana" w:eastAsia="Times New Roman" w:hAnsi="Verdana"/>
          <w:color w:val="226644"/>
          <w:sz w:val="24"/>
          <w:szCs w:val="24"/>
          <w:lang w:eastAsia="ru-RU"/>
        </w:rPr>
        <w:t xml:space="preserve"> </w:t>
      </w:r>
      <w:r w:rsidR="00B34370" w:rsidRPr="00041CF8">
        <w:rPr>
          <w:rFonts w:ascii="Verdana" w:eastAsia="Times New Roman" w:hAnsi="Verdana"/>
          <w:color w:val="000000"/>
          <w:sz w:val="24"/>
          <w:szCs w:val="24"/>
          <w:lang w:eastAsia="ru-RU"/>
        </w:rPr>
        <w:t>сознавать себя на свете. (3) За лето их всегда покрывал загар, он уже не отходил</w:t>
      </w:r>
      <w:r w:rsidR="00B34370" w:rsidRPr="00041CF8">
        <w:rPr>
          <w:rFonts w:ascii="Verdana" w:eastAsia="Times New Roman" w:hAnsi="Verdana"/>
          <w:color w:val="226644"/>
          <w:sz w:val="24"/>
          <w:szCs w:val="24"/>
          <w:lang w:eastAsia="ru-RU"/>
        </w:rPr>
        <w:t xml:space="preserve"> </w:t>
      </w:r>
      <w:r w:rsidR="00B34370" w:rsidRPr="00041CF8">
        <w:rPr>
          <w:rFonts w:ascii="Verdana" w:eastAsia="Times New Roman" w:hAnsi="Verdana"/>
          <w:color w:val="000000"/>
          <w:sz w:val="24"/>
          <w:szCs w:val="24"/>
          <w:lang w:eastAsia="ru-RU"/>
        </w:rPr>
        <w:t>и зимой, - он был такой нежный, ровный, только чуть-чуть темнее на жилочках.</w:t>
      </w:r>
      <w:r w:rsidR="00B34370" w:rsidRPr="00041CF8">
        <w:rPr>
          <w:rFonts w:ascii="Verdana" w:eastAsia="Times New Roman" w:hAnsi="Verdana"/>
          <w:color w:val="226644"/>
          <w:sz w:val="24"/>
          <w:szCs w:val="24"/>
          <w:lang w:eastAsia="ru-RU"/>
        </w:rPr>
        <w:t xml:space="preserve"> </w:t>
      </w:r>
      <w:r w:rsidR="00B34370" w:rsidRPr="00041CF8">
        <w:rPr>
          <w:rFonts w:ascii="Verdana" w:eastAsia="Times New Roman" w:hAnsi="Verdana"/>
          <w:sz w:val="24"/>
          <w:szCs w:val="24"/>
          <w:lang w:eastAsia="ru-RU"/>
        </w:rPr>
        <w:t>(4)</w:t>
      </w:r>
      <w:r w:rsidR="00B34370" w:rsidRPr="00041CF8">
        <w:rPr>
          <w:rFonts w:ascii="Verdana" w:eastAsia="Times New Roman" w:hAnsi="Verdana"/>
          <w:color w:val="226644"/>
          <w:sz w:val="24"/>
          <w:szCs w:val="24"/>
          <w:lang w:eastAsia="ru-RU"/>
        </w:rPr>
        <w:t xml:space="preserve"> </w:t>
      </w:r>
      <w:r w:rsidR="00B34370" w:rsidRPr="00041CF8">
        <w:rPr>
          <w:rFonts w:ascii="Verdana" w:eastAsia="Times New Roman" w:hAnsi="Verdana"/>
          <w:color w:val="000000"/>
          <w:sz w:val="24"/>
          <w:szCs w:val="24"/>
          <w:lang w:eastAsia="ru-RU"/>
        </w:rPr>
        <w:t>А может быть,  они были и грубее, руки твои, - ведь им столько выпало работы</w:t>
      </w:r>
      <w:r w:rsidRPr="00041CF8">
        <w:rPr>
          <w:rFonts w:ascii="Verdana" w:eastAsia="Times New Roman" w:hAnsi="Verdana"/>
          <w:color w:val="226644"/>
          <w:sz w:val="24"/>
          <w:szCs w:val="24"/>
          <w:lang w:eastAsia="ru-RU"/>
        </w:rPr>
        <w:t xml:space="preserve"> </w:t>
      </w:r>
      <w:r w:rsidR="00B34370" w:rsidRPr="00041CF8">
        <w:rPr>
          <w:rFonts w:ascii="Verdana" w:eastAsia="Times New Roman" w:hAnsi="Verdana"/>
          <w:color w:val="000000"/>
          <w:sz w:val="24"/>
          <w:szCs w:val="24"/>
          <w:lang w:eastAsia="ru-RU"/>
        </w:rPr>
        <w:t>в жизни, - но они всегда</w:t>
      </w:r>
      <w:proofErr w:type="gramEnd"/>
      <w:r w:rsidR="00B34370" w:rsidRPr="00041CF8">
        <w:rPr>
          <w:rFonts w:ascii="Verdana" w:eastAsia="Times New Roman" w:hAnsi="Verdana"/>
          <w:color w:val="000000"/>
          <w:sz w:val="24"/>
          <w:szCs w:val="24"/>
          <w:lang w:eastAsia="ru-RU"/>
        </w:rPr>
        <w:t xml:space="preserve"> казались мне такими нежными, и я так любил целовать</w:t>
      </w:r>
      <w:r w:rsidRPr="00041CF8">
        <w:rPr>
          <w:rFonts w:ascii="Verdana" w:eastAsia="Times New Roman" w:hAnsi="Verdana"/>
          <w:color w:val="226644"/>
          <w:sz w:val="24"/>
          <w:szCs w:val="24"/>
          <w:lang w:eastAsia="ru-RU"/>
        </w:rPr>
        <w:t xml:space="preserve"> </w:t>
      </w:r>
      <w:r w:rsidR="00B34370" w:rsidRPr="00041CF8">
        <w:rPr>
          <w:rFonts w:ascii="Verdana" w:eastAsia="Times New Roman" w:hAnsi="Verdana"/>
          <w:color w:val="000000"/>
          <w:sz w:val="24"/>
          <w:szCs w:val="24"/>
          <w:lang w:eastAsia="ru-RU"/>
        </w:rPr>
        <w:t>их прямо в темные жилочки.</w:t>
      </w:r>
    </w:p>
    <w:p w:rsidR="00A40165" w:rsidRPr="00041CF8" w:rsidRDefault="00A40165" w:rsidP="00A401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rPr>
          <w:rFonts w:ascii="Verdana" w:eastAsia="Times New Roman" w:hAnsi="Verdana"/>
          <w:color w:val="000000"/>
          <w:sz w:val="24"/>
          <w:szCs w:val="24"/>
          <w:lang w:eastAsia="ru-RU"/>
        </w:rPr>
      </w:pPr>
      <w:r w:rsidRPr="00041CF8">
        <w:rPr>
          <w:rFonts w:ascii="Verdana" w:eastAsia="Times New Roman" w:hAnsi="Verdana"/>
          <w:color w:val="000000"/>
          <w:sz w:val="24"/>
          <w:szCs w:val="24"/>
          <w:lang w:eastAsia="ru-RU"/>
        </w:rPr>
        <w:t xml:space="preserve">       (5) </w:t>
      </w:r>
      <w:r w:rsidR="00B34370" w:rsidRPr="00041CF8">
        <w:rPr>
          <w:rFonts w:ascii="Verdana" w:eastAsia="Times New Roman" w:hAnsi="Verdana"/>
          <w:color w:val="000000"/>
          <w:sz w:val="24"/>
          <w:szCs w:val="24"/>
          <w:lang w:eastAsia="ru-RU"/>
        </w:rPr>
        <w:t>Да,  с того самого мгновения, как я стал сознавать себя, и до последней</w:t>
      </w:r>
      <w:r w:rsidRPr="00041CF8">
        <w:rPr>
          <w:rFonts w:ascii="Verdana" w:eastAsia="Times New Roman" w:hAnsi="Verdana"/>
          <w:color w:val="226644"/>
          <w:sz w:val="24"/>
          <w:szCs w:val="24"/>
          <w:lang w:eastAsia="ru-RU"/>
        </w:rPr>
        <w:t xml:space="preserve"> </w:t>
      </w:r>
      <w:r w:rsidR="00B34370" w:rsidRPr="00041CF8">
        <w:rPr>
          <w:rFonts w:ascii="Verdana" w:eastAsia="Times New Roman" w:hAnsi="Verdana"/>
          <w:color w:val="000000"/>
          <w:sz w:val="24"/>
          <w:szCs w:val="24"/>
          <w:lang w:eastAsia="ru-RU"/>
        </w:rPr>
        <w:t>минуты,  когда ты в изнеможении, тихо в последний раз положила мне голову на</w:t>
      </w:r>
      <w:r w:rsidRPr="00041CF8">
        <w:rPr>
          <w:rFonts w:ascii="Verdana" w:eastAsia="Times New Roman" w:hAnsi="Verdana"/>
          <w:color w:val="226644"/>
          <w:sz w:val="24"/>
          <w:szCs w:val="24"/>
          <w:lang w:eastAsia="ru-RU"/>
        </w:rPr>
        <w:t xml:space="preserve"> </w:t>
      </w:r>
      <w:r w:rsidR="00B34370" w:rsidRPr="00041CF8">
        <w:rPr>
          <w:rFonts w:ascii="Verdana" w:eastAsia="Times New Roman" w:hAnsi="Verdana"/>
          <w:color w:val="000000"/>
          <w:sz w:val="24"/>
          <w:szCs w:val="24"/>
          <w:lang w:eastAsia="ru-RU"/>
        </w:rPr>
        <w:t>грудь,  провожая в тяжелый путь жизни,  я всегда помню руки твои в работе.</w:t>
      </w:r>
    </w:p>
    <w:p w:rsidR="00A40165" w:rsidRPr="00041CF8" w:rsidRDefault="00A40165" w:rsidP="00A401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rPr>
          <w:rFonts w:ascii="Verdana" w:eastAsia="Times New Roman" w:hAnsi="Verdana"/>
          <w:color w:val="000000"/>
          <w:sz w:val="24"/>
          <w:szCs w:val="24"/>
          <w:lang w:eastAsia="ru-RU"/>
        </w:rPr>
      </w:pPr>
      <w:r w:rsidRPr="00041CF8">
        <w:rPr>
          <w:rFonts w:ascii="Verdana" w:eastAsia="Times New Roman" w:hAnsi="Verdana"/>
          <w:color w:val="000000"/>
          <w:sz w:val="24"/>
          <w:szCs w:val="24"/>
          <w:lang w:eastAsia="ru-RU"/>
        </w:rPr>
        <w:t xml:space="preserve">       </w:t>
      </w:r>
      <w:proofErr w:type="gramStart"/>
      <w:r w:rsidRPr="00041CF8">
        <w:rPr>
          <w:rFonts w:ascii="Verdana" w:eastAsia="Times New Roman" w:hAnsi="Verdana"/>
          <w:color w:val="000000"/>
          <w:sz w:val="24"/>
          <w:szCs w:val="24"/>
          <w:lang w:eastAsia="ru-RU"/>
        </w:rPr>
        <w:t xml:space="preserve">(6) </w:t>
      </w:r>
      <w:r w:rsidR="00B34370" w:rsidRPr="00041CF8">
        <w:rPr>
          <w:rFonts w:ascii="Verdana" w:eastAsia="Times New Roman" w:hAnsi="Verdana"/>
          <w:color w:val="000000"/>
          <w:sz w:val="24"/>
          <w:szCs w:val="24"/>
          <w:lang w:eastAsia="ru-RU"/>
        </w:rPr>
        <w:t>Я  помню твои р</w:t>
      </w:r>
      <w:r w:rsidRPr="00041CF8">
        <w:rPr>
          <w:rFonts w:ascii="Verdana" w:eastAsia="Times New Roman" w:hAnsi="Verdana"/>
          <w:color w:val="000000"/>
          <w:sz w:val="24"/>
          <w:szCs w:val="24"/>
          <w:lang w:eastAsia="ru-RU"/>
        </w:rPr>
        <w:t xml:space="preserve">уки,  несгибающиеся,  красные,  </w:t>
      </w:r>
      <w:r w:rsidR="00B34370" w:rsidRPr="00041CF8">
        <w:rPr>
          <w:rFonts w:ascii="Verdana" w:eastAsia="Times New Roman" w:hAnsi="Verdana"/>
          <w:color w:val="000000"/>
          <w:sz w:val="24"/>
          <w:szCs w:val="24"/>
          <w:lang w:eastAsia="ru-RU"/>
        </w:rPr>
        <w:t>залубеневшие от студеной</w:t>
      </w:r>
      <w:r w:rsidRPr="00041CF8">
        <w:rPr>
          <w:rFonts w:ascii="Verdana" w:eastAsia="Times New Roman" w:hAnsi="Verdana"/>
          <w:color w:val="000000"/>
          <w:sz w:val="24"/>
          <w:szCs w:val="24"/>
          <w:lang w:eastAsia="ru-RU"/>
        </w:rPr>
        <w:t xml:space="preserve"> </w:t>
      </w:r>
      <w:r w:rsidR="00B34370" w:rsidRPr="00041CF8">
        <w:rPr>
          <w:rFonts w:ascii="Verdana" w:eastAsia="Times New Roman" w:hAnsi="Verdana"/>
          <w:color w:val="000000"/>
          <w:sz w:val="24"/>
          <w:szCs w:val="24"/>
          <w:lang w:eastAsia="ru-RU"/>
        </w:rPr>
        <w:t>воды в  проруби,  где ты полоскала белье,  когда мы жили одни,  -  казалось,</w:t>
      </w:r>
      <w:r w:rsidRPr="00041CF8">
        <w:rPr>
          <w:rFonts w:ascii="Verdana" w:eastAsia="Times New Roman" w:hAnsi="Verdana"/>
          <w:color w:val="000000"/>
          <w:sz w:val="24"/>
          <w:szCs w:val="24"/>
          <w:lang w:eastAsia="ru-RU"/>
        </w:rPr>
        <w:t xml:space="preserve"> </w:t>
      </w:r>
      <w:r w:rsidR="00B34370" w:rsidRPr="00041CF8">
        <w:rPr>
          <w:rFonts w:ascii="Verdana" w:eastAsia="Times New Roman" w:hAnsi="Verdana"/>
          <w:color w:val="000000"/>
          <w:sz w:val="24"/>
          <w:szCs w:val="24"/>
          <w:lang w:eastAsia="ru-RU"/>
        </w:rPr>
        <w:t>совсем одни на свете, - и помню, как незаметно могли руки твои вынуть занозу</w:t>
      </w:r>
      <w:r w:rsidRPr="00041CF8">
        <w:rPr>
          <w:rFonts w:ascii="Verdana" w:eastAsia="Times New Roman" w:hAnsi="Verdana"/>
          <w:color w:val="000000"/>
          <w:sz w:val="24"/>
          <w:szCs w:val="24"/>
          <w:lang w:eastAsia="ru-RU"/>
        </w:rPr>
        <w:t xml:space="preserve"> </w:t>
      </w:r>
      <w:r w:rsidR="00B34370" w:rsidRPr="00041CF8">
        <w:rPr>
          <w:rFonts w:ascii="Verdana" w:eastAsia="Times New Roman" w:hAnsi="Verdana"/>
          <w:color w:val="000000"/>
          <w:sz w:val="24"/>
          <w:szCs w:val="24"/>
          <w:lang w:eastAsia="ru-RU"/>
        </w:rPr>
        <w:t>из пальца у сына и как они мгновенно продевали нитку в иголку, когда ты шила</w:t>
      </w:r>
      <w:r w:rsidRPr="00041CF8">
        <w:rPr>
          <w:rFonts w:ascii="Verdana" w:eastAsia="Times New Roman" w:hAnsi="Verdana"/>
          <w:color w:val="000000"/>
          <w:sz w:val="24"/>
          <w:szCs w:val="24"/>
          <w:lang w:eastAsia="ru-RU"/>
        </w:rPr>
        <w:t xml:space="preserve"> </w:t>
      </w:r>
      <w:r w:rsidR="00B34370" w:rsidRPr="00041CF8">
        <w:rPr>
          <w:rFonts w:ascii="Verdana" w:eastAsia="Times New Roman" w:hAnsi="Verdana"/>
          <w:color w:val="000000"/>
          <w:sz w:val="24"/>
          <w:szCs w:val="24"/>
          <w:lang w:eastAsia="ru-RU"/>
        </w:rPr>
        <w:t xml:space="preserve">и  пела -  пела только для себя и для меня.  </w:t>
      </w:r>
      <w:r w:rsidRPr="00041CF8">
        <w:rPr>
          <w:rFonts w:ascii="Verdana" w:eastAsia="Times New Roman" w:hAnsi="Verdana"/>
          <w:color w:val="000000"/>
          <w:sz w:val="24"/>
          <w:szCs w:val="24"/>
          <w:lang w:eastAsia="ru-RU"/>
        </w:rPr>
        <w:t>(7</w:t>
      </w:r>
      <w:proofErr w:type="gramEnd"/>
      <w:r w:rsidRPr="00041CF8">
        <w:rPr>
          <w:rFonts w:ascii="Verdana" w:eastAsia="Times New Roman" w:hAnsi="Verdana"/>
          <w:color w:val="000000"/>
          <w:sz w:val="24"/>
          <w:szCs w:val="24"/>
          <w:lang w:eastAsia="ru-RU"/>
        </w:rPr>
        <w:t xml:space="preserve">) </w:t>
      </w:r>
      <w:r w:rsidR="00B34370" w:rsidRPr="00041CF8">
        <w:rPr>
          <w:rFonts w:ascii="Verdana" w:eastAsia="Times New Roman" w:hAnsi="Verdana"/>
          <w:color w:val="000000"/>
          <w:sz w:val="24"/>
          <w:szCs w:val="24"/>
          <w:lang w:eastAsia="ru-RU"/>
        </w:rPr>
        <w:t>Потому что нет ничего на свете,</w:t>
      </w:r>
      <w:r w:rsidRPr="00041CF8">
        <w:rPr>
          <w:rFonts w:ascii="Verdana" w:eastAsia="Times New Roman" w:hAnsi="Verdana"/>
          <w:color w:val="000000"/>
          <w:sz w:val="24"/>
          <w:szCs w:val="24"/>
          <w:lang w:eastAsia="ru-RU"/>
        </w:rPr>
        <w:t xml:space="preserve"> чего бы они </w:t>
      </w:r>
      <w:r w:rsidR="00B34370" w:rsidRPr="00041CF8">
        <w:rPr>
          <w:rFonts w:ascii="Verdana" w:eastAsia="Times New Roman" w:hAnsi="Verdana"/>
          <w:color w:val="000000"/>
          <w:sz w:val="24"/>
          <w:szCs w:val="24"/>
          <w:lang w:eastAsia="ru-RU"/>
        </w:rPr>
        <w:t xml:space="preserve">погнушались! </w:t>
      </w:r>
    </w:p>
    <w:p w:rsidR="00B34370" w:rsidRPr="00041CF8" w:rsidRDefault="00A40165" w:rsidP="00A401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rPr>
          <w:rFonts w:ascii="Verdana" w:eastAsia="Times New Roman" w:hAnsi="Verdana"/>
          <w:color w:val="000000"/>
          <w:sz w:val="24"/>
          <w:szCs w:val="24"/>
          <w:lang w:eastAsia="ru-RU"/>
        </w:rPr>
      </w:pPr>
      <w:r w:rsidRPr="00041CF8">
        <w:rPr>
          <w:rFonts w:ascii="Verdana" w:eastAsia="Times New Roman" w:hAnsi="Verdana"/>
          <w:color w:val="000000"/>
          <w:sz w:val="24"/>
          <w:szCs w:val="24"/>
          <w:lang w:eastAsia="ru-RU"/>
        </w:rPr>
        <w:t xml:space="preserve">        </w:t>
      </w:r>
      <w:proofErr w:type="gramStart"/>
      <w:r w:rsidRPr="00041CF8">
        <w:rPr>
          <w:rFonts w:ascii="Verdana" w:eastAsia="Times New Roman" w:hAnsi="Verdana"/>
          <w:color w:val="000000"/>
          <w:sz w:val="24"/>
          <w:szCs w:val="24"/>
          <w:lang w:eastAsia="ru-RU"/>
        </w:rPr>
        <w:t xml:space="preserve">(8) </w:t>
      </w:r>
      <w:r w:rsidR="00B34370" w:rsidRPr="00041CF8">
        <w:rPr>
          <w:rFonts w:ascii="Verdana" w:eastAsia="Times New Roman" w:hAnsi="Verdana"/>
          <w:color w:val="000000"/>
          <w:sz w:val="24"/>
          <w:szCs w:val="24"/>
          <w:lang w:eastAsia="ru-RU"/>
        </w:rPr>
        <w:t>Но больше всего, на веки вечные запомнил я, как нежно гладили они, руки</w:t>
      </w:r>
      <w:r w:rsidRPr="00041CF8">
        <w:rPr>
          <w:rFonts w:ascii="Verdana" w:eastAsia="Times New Roman" w:hAnsi="Verdana"/>
          <w:color w:val="000000"/>
          <w:sz w:val="24"/>
          <w:szCs w:val="24"/>
          <w:lang w:eastAsia="ru-RU"/>
        </w:rPr>
        <w:t xml:space="preserve"> </w:t>
      </w:r>
      <w:r w:rsidR="00B34370" w:rsidRPr="00041CF8">
        <w:rPr>
          <w:rFonts w:ascii="Verdana" w:eastAsia="Times New Roman" w:hAnsi="Verdana"/>
          <w:color w:val="000000"/>
          <w:sz w:val="24"/>
          <w:szCs w:val="24"/>
          <w:lang w:eastAsia="ru-RU"/>
        </w:rPr>
        <w:t>твои, чуть шершавые и такие теплые и прохладные, как они гладили мои волосы,</w:t>
      </w:r>
      <w:r w:rsidRPr="00041CF8">
        <w:rPr>
          <w:rFonts w:ascii="Verdana" w:eastAsia="Times New Roman" w:hAnsi="Verdana"/>
          <w:color w:val="000000"/>
          <w:sz w:val="24"/>
          <w:szCs w:val="24"/>
          <w:lang w:eastAsia="ru-RU"/>
        </w:rPr>
        <w:t xml:space="preserve"> </w:t>
      </w:r>
      <w:r w:rsidR="00B34370" w:rsidRPr="00041CF8">
        <w:rPr>
          <w:rFonts w:ascii="Verdana" w:eastAsia="Times New Roman" w:hAnsi="Verdana"/>
          <w:color w:val="000000"/>
          <w:sz w:val="24"/>
          <w:szCs w:val="24"/>
          <w:lang w:eastAsia="ru-RU"/>
        </w:rPr>
        <w:t xml:space="preserve">и шею,  и грудь,  когда я в полусознании лежал в постели. </w:t>
      </w:r>
      <w:r w:rsidRPr="00041CF8">
        <w:rPr>
          <w:rFonts w:ascii="Verdana" w:eastAsia="Times New Roman" w:hAnsi="Verdana"/>
          <w:color w:val="000000"/>
          <w:sz w:val="24"/>
          <w:szCs w:val="24"/>
          <w:lang w:eastAsia="ru-RU"/>
        </w:rPr>
        <w:t xml:space="preserve">(9) </w:t>
      </w:r>
      <w:r w:rsidR="00B34370" w:rsidRPr="00041CF8">
        <w:rPr>
          <w:rFonts w:ascii="Verdana" w:eastAsia="Times New Roman" w:hAnsi="Verdana"/>
          <w:color w:val="000000"/>
          <w:sz w:val="24"/>
          <w:szCs w:val="24"/>
          <w:lang w:eastAsia="ru-RU"/>
        </w:rPr>
        <w:t xml:space="preserve"> И,  когда бы я ни</w:t>
      </w:r>
      <w:r w:rsidRPr="00041CF8">
        <w:rPr>
          <w:rFonts w:ascii="Verdana" w:eastAsia="Times New Roman" w:hAnsi="Verdana"/>
          <w:color w:val="000000"/>
          <w:sz w:val="24"/>
          <w:szCs w:val="24"/>
          <w:lang w:eastAsia="ru-RU"/>
        </w:rPr>
        <w:t xml:space="preserve"> </w:t>
      </w:r>
      <w:r w:rsidR="00B34370" w:rsidRPr="00041CF8">
        <w:rPr>
          <w:rFonts w:ascii="Verdana" w:eastAsia="Times New Roman" w:hAnsi="Verdana"/>
          <w:color w:val="000000"/>
          <w:sz w:val="24"/>
          <w:szCs w:val="24"/>
          <w:lang w:eastAsia="ru-RU"/>
        </w:rPr>
        <w:t xml:space="preserve">открыл глаза,  ты была всегда возле меня,  и  </w:t>
      </w:r>
      <w:r w:rsidR="00B34370" w:rsidRPr="00041CF8">
        <w:rPr>
          <w:rFonts w:ascii="Verdana" w:eastAsia="Times New Roman" w:hAnsi="Verdana"/>
          <w:color w:val="000000"/>
          <w:sz w:val="24"/>
          <w:szCs w:val="24"/>
          <w:lang w:eastAsia="ru-RU"/>
        </w:rPr>
        <w:lastRenderedPageBreak/>
        <w:t>ночник горел в  комнате,  и ты</w:t>
      </w:r>
      <w:r w:rsidRPr="00041CF8">
        <w:rPr>
          <w:rFonts w:ascii="Verdana" w:eastAsia="Times New Roman" w:hAnsi="Verdana"/>
          <w:color w:val="000000"/>
          <w:sz w:val="24"/>
          <w:szCs w:val="24"/>
          <w:lang w:eastAsia="ru-RU"/>
        </w:rPr>
        <w:t xml:space="preserve"> </w:t>
      </w:r>
      <w:r w:rsidR="00B34370" w:rsidRPr="00041CF8">
        <w:rPr>
          <w:rFonts w:ascii="Verdana" w:eastAsia="Times New Roman" w:hAnsi="Verdana"/>
          <w:color w:val="000000"/>
          <w:sz w:val="24"/>
          <w:szCs w:val="24"/>
          <w:lang w:eastAsia="ru-RU"/>
        </w:rPr>
        <w:t>глядела на</w:t>
      </w:r>
      <w:proofErr w:type="gramEnd"/>
      <w:r w:rsidR="00B34370" w:rsidRPr="00041CF8">
        <w:rPr>
          <w:rFonts w:ascii="Verdana" w:eastAsia="Times New Roman" w:hAnsi="Verdana"/>
          <w:color w:val="000000"/>
          <w:sz w:val="24"/>
          <w:szCs w:val="24"/>
          <w:lang w:eastAsia="ru-RU"/>
        </w:rPr>
        <w:t xml:space="preserve">  меня своими запавшими очами,  будто из  тьмы,  сама вся  тихая и</w:t>
      </w:r>
      <w:r w:rsidRPr="00041CF8">
        <w:rPr>
          <w:rFonts w:ascii="Verdana" w:eastAsia="Times New Roman" w:hAnsi="Verdana"/>
          <w:color w:val="000000"/>
          <w:sz w:val="24"/>
          <w:szCs w:val="24"/>
          <w:lang w:eastAsia="ru-RU"/>
        </w:rPr>
        <w:t xml:space="preserve"> </w:t>
      </w:r>
      <w:r w:rsidR="00B34370" w:rsidRPr="00041CF8">
        <w:rPr>
          <w:rFonts w:ascii="Verdana" w:eastAsia="Times New Roman" w:hAnsi="Verdana"/>
          <w:color w:val="000000"/>
          <w:sz w:val="24"/>
          <w:szCs w:val="24"/>
          <w:lang w:eastAsia="ru-RU"/>
        </w:rPr>
        <w:t xml:space="preserve">светлая, будто в ризах. </w:t>
      </w:r>
      <w:r w:rsidRPr="00041CF8">
        <w:rPr>
          <w:rFonts w:ascii="Verdana" w:eastAsia="Times New Roman" w:hAnsi="Verdana"/>
          <w:color w:val="000000"/>
          <w:sz w:val="24"/>
          <w:szCs w:val="24"/>
          <w:lang w:eastAsia="ru-RU"/>
        </w:rPr>
        <w:t xml:space="preserve">(10) </w:t>
      </w:r>
      <w:r w:rsidR="00B34370" w:rsidRPr="00041CF8">
        <w:rPr>
          <w:rFonts w:ascii="Verdana" w:eastAsia="Times New Roman" w:hAnsi="Verdana"/>
          <w:color w:val="000000"/>
          <w:sz w:val="24"/>
          <w:szCs w:val="24"/>
          <w:lang w:eastAsia="ru-RU"/>
        </w:rPr>
        <w:t>Я целую чистые, святые руки твои!</w:t>
      </w:r>
    </w:p>
    <w:p w:rsidR="00A40165" w:rsidRPr="00041CF8" w:rsidRDefault="00A40165" w:rsidP="00A401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rPr>
          <w:rFonts w:ascii="Verdana" w:eastAsia="Times New Roman" w:hAnsi="Verdana"/>
          <w:color w:val="000000"/>
          <w:sz w:val="24"/>
          <w:szCs w:val="24"/>
          <w:lang w:eastAsia="ru-RU"/>
        </w:rPr>
      </w:pPr>
      <w:r w:rsidRPr="00041CF8">
        <w:rPr>
          <w:rFonts w:ascii="Verdana" w:eastAsia="Times New Roman" w:hAnsi="Verdana"/>
          <w:color w:val="000000"/>
          <w:sz w:val="24"/>
          <w:szCs w:val="24"/>
          <w:lang w:eastAsia="ru-RU"/>
        </w:rPr>
        <w:t xml:space="preserve">        </w:t>
      </w:r>
      <w:proofErr w:type="gramStart"/>
      <w:r w:rsidRPr="00041CF8">
        <w:rPr>
          <w:rFonts w:ascii="Verdana" w:eastAsia="Times New Roman" w:hAnsi="Verdana"/>
          <w:color w:val="000000"/>
          <w:sz w:val="24"/>
          <w:szCs w:val="24"/>
          <w:lang w:eastAsia="ru-RU"/>
        </w:rPr>
        <w:t>(11) Оглянись же и ты, юноша, мой друг, оглянись, как я, и скажи, кого ты обижал в жизни больше, чем мать, - не от меня ли, не от тебя, не от него, не от наших ли неудач, ошибок и не от нашего ли горя седеют наши матери? (12) А ведь придет час, когда мучительным упреком сердцу обернется все это у материнской</w:t>
      </w:r>
      <w:proofErr w:type="gramEnd"/>
      <w:r w:rsidRPr="00041CF8">
        <w:rPr>
          <w:rFonts w:ascii="Verdana" w:eastAsia="Times New Roman" w:hAnsi="Verdana"/>
          <w:color w:val="000000"/>
          <w:sz w:val="24"/>
          <w:szCs w:val="24"/>
          <w:lang w:eastAsia="ru-RU"/>
        </w:rPr>
        <w:t xml:space="preserve"> могилы.</w:t>
      </w:r>
    </w:p>
    <w:p w:rsidR="00A40165" w:rsidRPr="00041CF8" w:rsidRDefault="00A40165" w:rsidP="00A401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rPr>
          <w:rFonts w:ascii="Verdana" w:eastAsia="Times New Roman" w:hAnsi="Verdana"/>
          <w:color w:val="000000"/>
          <w:sz w:val="24"/>
          <w:szCs w:val="24"/>
          <w:lang w:eastAsia="ru-RU"/>
        </w:rPr>
      </w:pPr>
      <w:r w:rsidRPr="00041CF8">
        <w:rPr>
          <w:rFonts w:ascii="Verdana" w:eastAsia="Times New Roman" w:hAnsi="Verdana"/>
          <w:color w:val="000000"/>
          <w:sz w:val="24"/>
          <w:szCs w:val="24"/>
          <w:lang w:eastAsia="ru-RU"/>
        </w:rPr>
        <w:t xml:space="preserve">         (13) Мама, мама!...(14) Прости меня, потому что ты одна, только ты одна на свете можешь прощать, положи на голову руки, как в детстве, и прости…</w:t>
      </w:r>
    </w:p>
    <w:p w:rsidR="00A40165" w:rsidRPr="00041CF8" w:rsidRDefault="00A40165" w:rsidP="00A401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rPr>
          <w:rFonts w:ascii="Verdana" w:eastAsia="Times New Roman" w:hAnsi="Verdana"/>
          <w:color w:val="000000"/>
          <w:sz w:val="24"/>
          <w:szCs w:val="24"/>
          <w:lang w:eastAsia="ru-RU"/>
        </w:rPr>
      </w:pPr>
      <w:r w:rsidRPr="00041CF8">
        <w:rPr>
          <w:rFonts w:ascii="Verdana" w:eastAsia="Times New Roman" w:hAnsi="Verdana"/>
          <w:color w:val="000000"/>
          <w:sz w:val="24"/>
          <w:szCs w:val="24"/>
          <w:lang w:eastAsia="ru-RU"/>
        </w:rPr>
        <w:t xml:space="preserve">                                                                                                             (По А. Фадееву)</w:t>
      </w:r>
    </w:p>
    <w:p w:rsidR="00070868" w:rsidRPr="00041CF8" w:rsidRDefault="00070868" w:rsidP="00A401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rPr>
          <w:rFonts w:ascii="Verdana" w:eastAsia="Times New Roman" w:hAnsi="Verdana"/>
          <w:color w:val="000000"/>
          <w:sz w:val="24"/>
          <w:szCs w:val="24"/>
          <w:lang w:eastAsia="ru-RU"/>
        </w:rPr>
      </w:pPr>
    </w:p>
    <w:p w:rsidR="00070868" w:rsidRPr="00041CF8" w:rsidRDefault="00DD7BF4" w:rsidP="00DD7BF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rPr>
          <w:rFonts w:ascii="Verdana" w:eastAsia="Times New Roman" w:hAnsi="Verdana"/>
          <w:color w:val="226644"/>
          <w:sz w:val="24"/>
          <w:szCs w:val="24"/>
          <w:lang w:eastAsia="ru-RU"/>
        </w:rPr>
      </w:pPr>
      <w:r w:rsidRPr="00041CF8">
        <w:rPr>
          <w:rFonts w:ascii="Verdana" w:hAnsi="Verdana"/>
          <w:sz w:val="24"/>
          <w:szCs w:val="24"/>
        </w:rPr>
        <w:t xml:space="preserve">    </w:t>
      </w:r>
      <w:r w:rsidR="00996F07" w:rsidRPr="00041CF8">
        <w:rPr>
          <w:rFonts w:ascii="Verdana" w:hAnsi="Verdana"/>
          <w:sz w:val="24"/>
          <w:szCs w:val="24"/>
        </w:rPr>
        <w:t>1.За что автор просит прощение у своей матери?</w:t>
      </w:r>
    </w:p>
    <w:p w:rsidR="00070868" w:rsidRPr="00041CF8" w:rsidRDefault="00DD7BF4" w:rsidP="00996F07">
      <w:pPr>
        <w:pStyle w:val="a6"/>
        <w:shd w:val="clear" w:color="auto" w:fill="FFFFFF"/>
        <w:spacing w:before="0" w:beforeAutospacing="0" w:after="0" w:afterAutospacing="0"/>
        <w:ind w:left="-567" w:firstLine="283"/>
        <w:jc w:val="both"/>
        <w:rPr>
          <w:rFonts w:ascii="Verdana" w:hAnsi="Verdana"/>
        </w:rPr>
      </w:pPr>
      <w:r w:rsidRPr="00041CF8">
        <w:rPr>
          <w:rFonts w:ascii="Verdana" w:hAnsi="Verdana"/>
        </w:rPr>
        <w:t xml:space="preserve">   </w:t>
      </w:r>
      <w:r w:rsidR="00996F07" w:rsidRPr="00041CF8">
        <w:rPr>
          <w:rFonts w:ascii="Verdana" w:hAnsi="Verdana"/>
        </w:rPr>
        <w:t>1) за то, что он не помогал своей матери</w:t>
      </w:r>
    </w:p>
    <w:p w:rsidR="00996F07" w:rsidRPr="00041CF8" w:rsidRDefault="00DD7BF4" w:rsidP="00996F07">
      <w:pPr>
        <w:pStyle w:val="a6"/>
        <w:shd w:val="clear" w:color="auto" w:fill="FFFFFF"/>
        <w:spacing w:before="0" w:beforeAutospacing="0" w:after="0" w:afterAutospacing="0"/>
        <w:ind w:left="-567" w:firstLine="283"/>
        <w:jc w:val="both"/>
        <w:rPr>
          <w:rFonts w:ascii="Verdana" w:hAnsi="Verdana"/>
        </w:rPr>
      </w:pPr>
      <w:r w:rsidRPr="00041CF8">
        <w:rPr>
          <w:rFonts w:ascii="Verdana" w:hAnsi="Verdana"/>
        </w:rPr>
        <w:t xml:space="preserve">   </w:t>
      </w:r>
      <w:r w:rsidR="00996F07" w:rsidRPr="00041CF8">
        <w:rPr>
          <w:rFonts w:ascii="Verdana" w:hAnsi="Verdana"/>
        </w:rPr>
        <w:t>2) за то, что он оставил свою мать одну</w:t>
      </w:r>
    </w:p>
    <w:p w:rsidR="00996F07" w:rsidRPr="00041CF8" w:rsidRDefault="00DD7BF4" w:rsidP="00996F07">
      <w:pPr>
        <w:pStyle w:val="a6"/>
        <w:shd w:val="clear" w:color="auto" w:fill="FFFFFF"/>
        <w:spacing w:before="0" w:beforeAutospacing="0" w:after="0" w:afterAutospacing="0"/>
        <w:ind w:left="-567" w:firstLine="283"/>
        <w:jc w:val="both"/>
        <w:rPr>
          <w:rFonts w:ascii="Verdana" w:hAnsi="Verdana"/>
        </w:rPr>
      </w:pPr>
      <w:r w:rsidRPr="00041CF8">
        <w:rPr>
          <w:rFonts w:ascii="Verdana" w:hAnsi="Verdana"/>
        </w:rPr>
        <w:t xml:space="preserve">   </w:t>
      </w:r>
      <w:r w:rsidR="00996F07" w:rsidRPr="00041CF8">
        <w:rPr>
          <w:rFonts w:ascii="Verdana" w:hAnsi="Verdana"/>
        </w:rPr>
        <w:t>3) за то, что он обижал мать больше, чем других</w:t>
      </w:r>
    </w:p>
    <w:p w:rsidR="00996F07" w:rsidRPr="00041CF8" w:rsidRDefault="00DD7BF4" w:rsidP="00996F07">
      <w:pPr>
        <w:pStyle w:val="a6"/>
        <w:shd w:val="clear" w:color="auto" w:fill="FFFFFF"/>
        <w:spacing w:before="0" w:beforeAutospacing="0" w:after="0" w:afterAutospacing="0"/>
        <w:ind w:left="-567" w:firstLine="283"/>
        <w:jc w:val="both"/>
        <w:rPr>
          <w:rFonts w:ascii="Verdana" w:hAnsi="Verdana"/>
        </w:rPr>
      </w:pPr>
      <w:r w:rsidRPr="00041CF8">
        <w:rPr>
          <w:rFonts w:ascii="Verdana" w:hAnsi="Verdana"/>
        </w:rPr>
        <w:t xml:space="preserve">   </w:t>
      </w:r>
      <w:r w:rsidR="00996F07" w:rsidRPr="00041CF8">
        <w:rPr>
          <w:rFonts w:ascii="Verdana" w:hAnsi="Verdana"/>
        </w:rPr>
        <w:t>4) за то, что он не слушал советов матери</w:t>
      </w:r>
    </w:p>
    <w:p w:rsidR="00070868" w:rsidRPr="00041CF8" w:rsidRDefault="00070868" w:rsidP="00070868">
      <w:pPr>
        <w:pStyle w:val="a6"/>
        <w:shd w:val="clear" w:color="auto" w:fill="FFFFFF"/>
        <w:spacing w:before="0" w:beforeAutospacing="0" w:after="0" w:afterAutospacing="0"/>
        <w:ind w:left="-567" w:firstLine="283"/>
        <w:jc w:val="both"/>
        <w:rPr>
          <w:rFonts w:ascii="Verdana" w:hAnsi="Verdana"/>
        </w:rPr>
      </w:pPr>
    </w:p>
    <w:p w:rsidR="00070868" w:rsidRPr="00041CF8" w:rsidRDefault="00DD7BF4" w:rsidP="00070868">
      <w:pPr>
        <w:pStyle w:val="a6"/>
        <w:shd w:val="clear" w:color="auto" w:fill="FFFFFF"/>
        <w:spacing w:before="0" w:beforeAutospacing="0" w:after="0" w:afterAutospacing="0"/>
        <w:ind w:left="-567" w:firstLine="283"/>
        <w:jc w:val="both"/>
        <w:rPr>
          <w:rFonts w:ascii="Verdana" w:hAnsi="Verdana"/>
          <w:b/>
          <w:i/>
        </w:rPr>
      </w:pPr>
      <w:r w:rsidRPr="00041CF8">
        <w:rPr>
          <w:rFonts w:ascii="Verdana" w:hAnsi="Verdana"/>
        </w:rPr>
        <w:t xml:space="preserve">2. В каком значении используется в предложении 12 слово </w:t>
      </w:r>
      <w:r w:rsidRPr="00041CF8">
        <w:rPr>
          <w:rFonts w:ascii="Verdana" w:hAnsi="Verdana"/>
          <w:b/>
          <w:i/>
        </w:rPr>
        <w:t>сердце?</w:t>
      </w:r>
    </w:p>
    <w:p w:rsidR="00070868" w:rsidRPr="00041CF8" w:rsidRDefault="00EF1BB3" w:rsidP="00070868">
      <w:pPr>
        <w:spacing w:after="0" w:line="240" w:lineRule="auto"/>
        <w:jc w:val="both"/>
        <w:rPr>
          <w:rFonts w:ascii="Verdana" w:hAnsi="Verdana"/>
          <w:sz w:val="24"/>
          <w:szCs w:val="24"/>
        </w:rPr>
      </w:pPr>
      <w:r w:rsidRPr="00041CF8">
        <w:rPr>
          <w:rFonts w:ascii="Verdana" w:hAnsi="Verdana"/>
          <w:sz w:val="24"/>
          <w:szCs w:val="24"/>
        </w:rPr>
        <w:t>1) центральный орган кровеносной системы</w:t>
      </w:r>
    </w:p>
    <w:p w:rsidR="00070868" w:rsidRPr="00041CF8" w:rsidRDefault="00EF1BB3" w:rsidP="00070868">
      <w:pPr>
        <w:spacing w:after="0" w:line="240" w:lineRule="auto"/>
        <w:jc w:val="both"/>
        <w:rPr>
          <w:rFonts w:ascii="Verdana" w:hAnsi="Verdana"/>
          <w:sz w:val="24"/>
          <w:szCs w:val="24"/>
        </w:rPr>
      </w:pPr>
      <w:r w:rsidRPr="00041CF8">
        <w:rPr>
          <w:rFonts w:ascii="Verdana" w:hAnsi="Verdana"/>
          <w:sz w:val="24"/>
          <w:szCs w:val="24"/>
        </w:rPr>
        <w:t>2) этот орган как символ души, переживаний, чувств</w:t>
      </w:r>
    </w:p>
    <w:p w:rsidR="00070868" w:rsidRPr="00041CF8" w:rsidRDefault="00070868" w:rsidP="00070868">
      <w:pPr>
        <w:spacing w:after="0" w:line="240" w:lineRule="auto"/>
        <w:jc w:val="both"/>
        <w:rPr>
          <w:rFonts w:ascii="Verdana" w:hAnsi="Verdana"/>
          <w:sz w:val="24"/>
          <w:szCs w:val="24"/>
        </w:rPr>
      </w:pPr>
      <w:r w:rsidRPr="00041CF8">
        <w:rPr>
          <w:rFonts w:ascii="Verdana" w:hAnsi="Verdana"/>
          <w:sz w:val="24"/>
          <w:szCs w:val="24"/>
        </w:rPr>
        <w:t xml:space="preserve">3) </w:t>
      </w:r>
      <w:r w:rsidR="00EF1BB3" w:rsidRPr="00041CF8">
        <w:rPr>
          <w:rFonts w:ascii="Verdana" w:hAnsi="Verdana"/>
          <w:sz w:val="24"/>
          <w:szCs w:val="24"/>
        </w:rPr>
        <w:t>важнейшее место чего-нибудь, средоточие</w:t>
      </w:r>
    </w:p>
    <w:p w:rsidR="00070868" w:rsidRPr="00041CF8" w:rsidRDefault="00EF1BB3" w:rsidP="00070868">
      <w:pPr>
        <w:spacing w:after="0" w:line="240" w:lineRule="auto"/>
        <w:jc w:val="both"/>
        <w:rPr>
          <w:rFonts w:ascii="Verdana" w:hAnsi="Verdana"/>
          <w:sz w:val="24"/>
          <w:szCs w:val="24"/>
        </w:rPr>
      </w:pPr>
      <w:r w:rsidRPr="00041CF8">
        <w:rPr>
          <w:rFonts w:ascii="Verdana" w:hAnsi="Verdana"/>
          <w:sz w:val="24"/>
          <w:szCs w:val="24"/>
        </w:rPr>
        <w:t>4) символическое изображение в виде вытянутого по бокам овала, мягко раздвоенного сверху, книзу сужающегося и заостренного</w:t>
      </w:r>
    </w:p>
    <w:p w:rsidR="00070868" w:rsidRPr="00041CF8" w:rsidRDefault="00070868" w:rsidP="00070868">
      <w:pPr>
        <w:spacing w:after="0" w:line="240" w:lineRule="auto"/>
        <w:ind w:hanging="284"/>
        <w:jc w:val="both"/>
        <w:rPr>
          <w:rFonts w:ascii="Verdana" w:hAnsi="Verdana"/>
          <w:sz w:val="24"/>
          <w:szCs w:val="24"/>
        </w:rPr>
      </w:pPr>
      <w:r w:rsidRPr="00041CF8">
        <w:rPr>
          <w:rFonts w:ascii="Verdana" w:hAnsi="Verdana"/>
          <w:sz w:val="24"/>
          <w:szCs w:val="24"/>
        </w:rPr>
        <w:t xml:space="preserve">3. </w:t>
      </w:r>
      <w:proofErr w:type="gramStart"/>
      <w:r w:rsidRPr="00041CF8">
        <w:rPr>
          <w:rFonts w:ascii="Verdana" w:hAnsi="Verdana"/>
          <w:sz w:val="24"/>
          <w:szCs w:val="24"/>
        </w:rPr>
        <w:t>Заменит</w:t>
      </w:r>
      <w:r w:rsidR="00D90D6C" w:rsidRPr="00041CF8">
        <w:rPr>
          <w:rFonts w:ascii="Verdana" w:hAnsi="Verdana"/>
          <w:sz w:val="24"/>
          <w:szCs w:val="24"/>
        </w:rPr>
        <w:t xml:space="preserve">е фразеологизм </w:t>
      </w:r>
      <w:r w:rsidR="00D90D6C" w:rsidRPr="00041CF8">
        <w:rPr>
          <w:rFonts w:ascii="Verdana" w:hAnsi="Verdana"/>
          <w:b/>
          <w:sz w:val="24"/>
          <w:szCs w:val="24"/>
        </w:rPr>
        <w:t>НА ВЕКИ</w:t>
      </w:r>
      <w:proofErr w:type="gramEnd"/>
      <w:r w:rsidR="00D90D6C" w:rsidRPr="00041CF8">
        <w:rPr>
          <w:rFonts w:ascii="Verdana" w:hAnsi="Verdana"/>
          <w:b/>
          <w:sz w:val="24"/>
          <w:szCs w:val="24"/>
        </w:rPr>
        <w:t xml:space="preserve"> ВЕЧНЫЕ </w:t>
      </w:r>
      <w:r w:rsidR="00D90D6C" w:rsidRPr="00041CF8">
        <w:rPr>
          <w:rFonts w:ascii="Verdana" w:hAnsi="Verdana"/>
          <w:sz w:val="24"/>
          <w:szCs w:val="24"/>
        </w:rPr>
        <w:t>из предложения 9 стилистически-нейтральным словом-синонимом. Напишите этот синоним.</w:t>
      </w:r>
    </w:p>
    <w:p w:rsidR="00070868" w:rsidRPr="00041CF8" w:rsidRDefault="00D90D6C" w:rsidP="00070868">
      <w:pPr>
        <w:spacing w:after="0" w:line="240" w:lineRule="auto"/>
        <w:ind w:hanging="284"/>
        <w:jc w:val="both"/>
        <w:rPr>
          <w:rFonts w:ascii="Verdana" w:hAnsi="Verdana"/>
          <w:sz w:val="24"/>
          <w:szCs w:val="24"/>
        </w:rPr>
      </w:pPr>
      <w:r w:rsidRPr="00041CF8">
        <w:rPr>
          <w:rFonts w:ascii="Verdana" w:hAnsi="Verdana"/>
          <w:sz w:val="24"/>
          <w:szCs w:val="24"/>
        </w:rPr>
        <w:t>4. Из предложений 4-5</w:t>
      </w:r>
      <w:r w:rsidR="00070868" w:rsidRPr="00041CF8">
        <w:rPr>
          <w:rFonts w:ascii="Verdana" w:hAnsi="Verdana"/>
          <w:sz w:val="24"/>
          <w:szCs w:val="24"/>
        </w:rPr>
        <w:t xml:space="preserve"> выпишите слово с </w:t>
      </w:r>
      <w:r w:rsidR="00070868" w:rsidRPr="00041CF8">
        <w:rPr>
          <w:rFonts w:ascii="Verdana" w:hAnsi="Verdana"/>
          <w:b/>
          <w:sz w:val="24"/>
          <w:szCs w:val="24"/>
        </w:rPr>
        <w:t xml:space="preserve">чередующейся </w:t>
      </w:r>
      <w:r w:rsidR="00070868" w:rsidRPr="00041CF8">
        <w:rPr>
          <w:rFonts w:ascii="Verdana" w:hAnsi="Verdana"/>
          <w:sz w:val="24"/>
          <w:szCs w:val="24"/>
        </w:rPr>
        <w:t>безударной гласной в корне.</w:t>
      </w:r>
    </w:p>
    <w:p w:rsidR="00070868" w:rsidRPr="00041CF8" w:rsidRDefault="00070868" w:rsidP="00070868">
      <w:pPr>
        <w:spacing w:after="0" w:line="240" w:lineRule="auto"/>
        <w:ind w:hanging="284"/>
        <w:jc w:val="both"/>
        <w:rPr>
          <w:rFonts w:ascii="Verdana" w:hAnsi="Verdana"/>
          <w:sz w:val="24"/>
          <w:szCs w:val="24"/>
        </w:rPr>
      </w:pPr>
      <w:r w:rsidRPr="00041CF8">
        <w:rPr>
          <w:rFonts w:ascii="Verdana" w:hAnsi="Verdana"/>
          <w:sz w:val="24"/>
          <w:szCs w:val="24"/>
        </w:rPr>
        <w:t>5.</w:t>
      </w:r>
      <w:r w:rsidR="00026854" w:rsidRPr="00041CF8">
        <w:rPr>
          <w:rFonts w:ascii="Verdana" w:hAnsi="Verdana"/>
          <w:sz w:val="24"/>
          <w:szCs w:val="24"/>
        </w:rPr>
        <w:t>Среди предложений 11-14</w:t>
      </w:r>
      <w:r w:rsidRPr="00041CF8">
        <w:rPr>
          <w:rFonts w:ascii="Verdana" w:hAnsi="Verdana"/>
          <w:sz w:val="24"/>
          <w:szCs w:val="24"/>
        </w:rPr>
        <w:t xml:space="preserve"> выпишите слово, </w:t>
      </w:r>
      <w:r w:rsidRPr="00041CF8">
        <w:rPr>
          <w:rFonts w:ascii="Verdana" w:hAnsi="Verdana"/>
          <w:b/>
          <w:sz w:val="24"/>
          <w:szCs w:val="24"/>
        </w:rPr>
        <w:t>правописание приставки</w:t>
      </w:r>
      <w:r w:rsidRPr="00041CF8">
        <w:rPr>
          <w:rFonts w:ascii="Verdana" w:hAnsi="Verdana"/>
          <w:sz w:val="24"/>
          <w:szCs w:val="24"/>
        </w:rPr>
        <w:t xml:space="preserve"> </w:t>
      </w:r>
      <w:proofErr w:type="gramStart"/>
      <w:r w:rsidRPr="00041CF8">
        <w:rPr>
          <w:rFonts w:ascii="Verdana" w:hAnsi="Verdana"/>
          <w:sz w:val="24"/>
          <w:szCs w:val="24"/>
        </w:rPr>
        <w:t>в</w:t>
      </w:r>
      <w:proofErr w:type="gramEnd"/>
      <w:r w:rsidRPr="00041CF8">
        <w:rPr>
          <w:rFonts w:ascii="Verdana" w:hAnsi="Verdana"/>
          <w:sz w:val="24"/>
          <w:szCs w:val="24"/>
        </w:rPr>
        <w:t xml:space="preserve"> </w:t>
      </w:r>
      <w:proofErr w:type="gramStart"/>
      <w:r w:rsidRPr="00041CF8">
        <w:rPr>
          <w:rFonts w:ascii="Verdana" w:hAnsi="Verdana"/>
          <w:sz w:val="24"/>
          <w:szCs w:val="24"/>
        </w:rPr>
        <w:t xml:space="preserve">котором определяется значением </w:t>
      </w:r>
      <w:r w:rsidR="00026854" w:rsidRPr="00041CF8">
        <w:rPr>
          <w:rFonts w:ascii="Verdana" w:hAnsi="Verdana"/>
          <w:sz w:val="24"/>
          <w:szCs w:val="24"/>
        </w:rPr>
        <w:t>«приближение</w:t>
      </w:r>
      <w:r w:rsidRPr="00041CF8">
        <w:rPr>
          <w:rFonts w:ascii="Verdana" w:hAnsi="Verdana"/>
          <w:sz w:val="24"/>
          <w:szCs w:val="24"/>
        </w:rPr>
        <w:t>».</w:t>
      </w:r>
      <w:proofErr w:type="gramEnd"/>
    </w:p>
    <w:p w:rsidR="00070868" w:rsidRPr="00041CF8" w:rsidRDefault="009E67B3" w:rsidP="00070868">
      <w:pPr>
        <w:spacing w:after="0" w:line="240" w:lineRule="auto"/>
        <w:ind w:hanging="284"/>
        <w:jc w:val="both"/>
        <w:rPr>
          <w:rFonts w:ascii="Verdana" w:hAnsi="Verdana"/>
          <w:sz w:val="24"/>
          <w:szCs w:val="24"/>
        </w:rPr>
      </w:pPr>
      <w:r w:rsidRPr="00041CF8">
        <w:rPr>
          <w:rFonts w:ascii="Verdana" w:hAnsi="Verdana"/>
          <w:sz w:val="24"/>
          <w:szCs w:val="24"/>
        </w:rPr>
        <w:t>6. Из предложения 6</w:t>
      </w:r>
      <w:r w:rsidR="00070868" w:rsidRPr="00041CF8">
        <w:rPr>
          <w:rFonts w:ascii="Verdana" w:hAnsi="Verdana"/>
          <w:sz w:val="24"/>
          <w:szCs w:val="24"/>
        </w:rPr>
        <w:t xml:space="preserve"> выпишите слово, в котором </w:t>
      </w:r>
      <w:r w:rsidR="00070868" w:rsidRPr="00041CF8">
        <w:rPr>
          <w:rFonts w:ascii="Verdana" w:hAnsi="Verdana"/>
          <w:b/>
          <w:sz w:val="24"/>
          <w:szCs w:val="24"/>
        </w:rPr>
        <w:t xml:space="preserve">правописание Н и НН </w:t>
      </w:r>
      <w:r w:rsidR="00070868" w:rsidRPr="00041CF8">
        <w:rPr>
          <w:rFonts w:ascii="Verdana" w:hAnsi="Verdana"/>
          <w:sz w:val="24"/>
          <w:szCs w:val="24"/>
        </w:rPr>
        <w:t xml:space="preserve">определяется правилом: </w:t>
      </w:r>
      <w:r w:rsidRPr="00041CF8">
        <w:rPr>
          <w:rFonts w:ascii="Verdana" w:hAnsi="Verdana"/>
          <w:sz w:val="24"/>
          <w:szCs w:val="24"/>
        </w:rPr>
        <w:t>«В наречии пишется столько Н, сколько было в прилагательном, от которого оно образовано</w:t>
      </w:r>
      <w:r w:rsidR="00070868" w:rsidRPr="00041CF8">
        <w:rPr>
          <w:rFonts w:ascii="Verdana" w:hAnsi="Verdana"/>
          <w:sz w:val="24"/>
          <w:szCs w:val="24"/>
        </w:rPr>
        <w:t>».</w:t>
      </w:r>
    </w:p>
    <w:p w:rsidR="00070868" w:rsidRPr="00041CF8" w:rsidRDefault="00070868" w:rsidP="00070868">
      <w:pPr>
        <w:spacing w:after="0" w:line="240" w:lineRule="auto"/>
        <w:ind w:hanging="284"/>
        <w:jc w:val="both"/>
        <w:rPr>
          <w:rFonts w:ascii="Verdana" w:hAnsi="Verdana"/>
          <w:sz w:val="24"/>
          <w:szCs w:val="24"/>
        </w:rPr>
      </w:pPr>
      <w:r w:rsidRPr="00041CF8">
        <w:rPr>
          <w:rFonts w:ascii="Verdana" w:hAnsi="Verdana"/>
          <w:sz w:val="24"/>
          <w:szCs w:val="24"/>
        </w:rPr>
        <w:t>7.</w:t>
      </w:r>
      <w:r w:rsidR="009E7570" w:rsidRPr="00041CF8">
        <w:rPr>
          <w:rFonts w:ascii="Verdana" w:hAnsi="Verdana"/>
          <w:sz w:val="24"/>
          <w:szCs w:val="24"/>
        </w:rPr>
        <w:t>Среди предложений 5-11</w:t>
      </w:r>
      <w:r w:rsidRPr="00041CF8">
        <w:rPr>
          <w:rFonts w:ascii="Verdana" w:hAnsi="Verdana"/>
          <w:sz w:val="24"/>
          <w:szCs w:val="24"/>
        </w:rPr>
        <w:t xml:space="preserve"> найдите предложение с </w:t>
      </w:r>
      <w:r w:rsidR="009E7570" w:rsidRPr="00041CF8">
        <w:rPr>
          <w:rFonts w:ascii="Verdana" w:hAnsi="Verdana"/>
          <w:b/>
          <w:sz w:val="24"/>
          <w:szCs w:val="24"/>
        </w:rPr>
        <w:t>обособленным обстоятельством</w:t>
      </w:r>
      <w:r w:rsidRPr="00041CF8">
        <w:rPr>
          <w:rFonts w:ascii="Verdana" w:hAnsi="Verdana"/>
          <w:b/>
          <w:sz w:val="24"/>
          <w:szCs w:val="24"/>
        </w:rPr>
        <w:t>.</w:t>
      </w:r>
      <w:r w:rsidRPr="00041CF8">
        <w:rPr>
          <w:rFonts w:ascii="Verdana" w:hAnsi="Verdana"/>
          <w:sz w:val="24"/>
          <w:szCs w:val="24"/>
        </w:rPr>
        <w:t xml:space="preserve"> Напишите номер этого предложения.</w:t>
      </w:r>
    </w:p>
    <w:p w:rsidR="00070868" w:rsidRPr="00041CF8" w:rsidRDefault="00070868" w:rsidP="00070868">
      <w:pPr>
        <w:spacing w:after="0" w:line="240" w:lineRule="auto"/>
        <w:ind w:hanging="284"/>
        <w:jc w:val="both"/>
        <w:rPr>
          <w:rFonts w:ascii="Verdana" w:hAnsi="Verdana"/>
          <w:sz w:val="24"/>
          <w:szCs w:val="24"/>
        </w:rPr>
      </w:pPr>
      <w:r w:rsidRPr="00041CF8">
        <w:rPr>
          <w:rFonts w:ascii="Verdana" w:hAnsi="Verdana"/>
          <w:sz w:val="24"/>
          <w:szCs w:val="24"/>
        </w:rPr>
        <w:t>8.</w:t>
      </w:r>
      <w:r w:rsidR="009E7570" w:rsidRPr="00041CF8">
        <w:rPr>
          <w:rFonts w:ascii="Verdana" w:hAnsi="Verdana"/>
          <w:sz w:val="24"/>
          <w:szCs w:val="24"/>
        </w:rPr>
        <w:t>Среди предложений 7-10</w:t>
      </w:r>
      <w:r w:rsidRPr="00041CF8">
        <w:rPr>
          <w:rFonts w:ascii="Verdana" w:hAnsi="Verdana"/>
          <w:sz w:val="24"/>
          <w:szCs w:val="24"/>
        </w:rPr>
        <w:t xml:space="preserve"> найдите предложение с </w:t>
      </w:r>
      <w:r w:rsidR="009E7570" w:rsidRPr="00041CF8">
        <w:rPr>
          <w:rFonts w:ascii="Verdana" w:hAnsi="Verdana"/>
          <w:b/>
          <w:sz w:val="24"/>
          <w:szCs w:val="24"/>
        </w:rPr>
        <w:t>обособленным определением</w:t>
      </w:r>
      <w:r w:rsidRPr="00041CF8">
        <w:rPr>
          <w:rFonts w:ascii="Verdana" w:hAnsi="Verdana"/>
          <w:b/>
          <w:sz w:val="24"/>
          <w:szCs w:val="24"/>
        </w:rPr>
        <w:t>.</w:t>
      </w:r>
      <w:r w:rsidRPr="00041CF8">
        <w:rPr>
          <w:rFonts w:ascii="Verdana" w:hAnsi="Verdana"/>
          <w:sz w:val="24"/>
          <w:szCs w:val="24"/>
        </w:rPr>
        <w:t xml:space="preserve"> Напишите номер этого предложения.</w:t>
      </w:r>
    </w:p>
    <w:p w:rsidR="00070868" w:rsidRPr="00041CF8" w:rsidRDefault="00070868" w:rsidP="00070868">
      <w:pPr>
        <w:spacing w:after="0" w:line="240" w:lineRule="auto"/>
        <w:ind w:hanging="284"/>
        <w:jc w:val="both"/>
        <w:rPr>
          <w:rFonts w:ascii="Verdana" w:hAnsi="Verdana"/>
          <w:sz w:val="24"/>
          <w:szCs w:val="24"/>
        </w:rPr>
      </w:pPr>
      <w:r w:rsidRPr="00041CF8">
        <w:rPr>
          <w:rFonts w:ascii="Verdana" w:hAnsi="Verdana"/>
          <w:sz w:val="24"/>
          <w:szCs w:val="24"/>
        </w:rPr>
        <w:t xml:space="preserve">9.Из </w:t>
      </w:r>
      <w:r w:rsidR="00A161E3" w:rsidRPr="00041CF8">
        <w:rPr>
          <w:rFonts w:ascii="Verdana" w:hAnsi="Verdana"/>
          <w:sz w:val="24"/>
          <w:szCs w:val="24"/>
        </w:rPr>
        <w:t>первой части сложного предложения 3</w:t>
      </w:r>
      <w:r w:rsidRPr="00041CF8">
        <w:rPr>
          <w:rFonts w:ascii="Verdana" w:hAnsi="Verdana"/>
          <w:sz w:val="24"/>
          <w:szCs w:val="24"/>
        </w:rPr>
        <w:t xml:space="preserve"> выпишите словосочетание, построенное на основе подчинительной связи </w:t>
      </w:r>
      <w:r w:rsidRPr="00041CF8">
        <w:rPr>
          <w:rFonts w:ascii="Verdana" w:hAnsi="Verdana"/>
          <w:b/>
          <w:sz w:val="24"/>
          <w:szCs w:val="24"/>
        </w:rPr>
        <w:t>ПРИМЫКАНИЕ.</w:t>
      </w:r>
    </w:p>
    <w:p w:rsidR="00070868" w:rsidRPr="00041CF8" w:rsidRDefault="00070868" w:rsidP="00070868">
      <w:pPr>
        <w:spacing w:after="0" w:line="240" w:lineRule="auto"/>
        <w:ind w:hanging="284"/>
        <w:jc w:val="both"/>
        <w:rPr>
          <w:rFonts w:ascii="Verdana" w:hAnsi="Verdana"/>
          <w:sz w:val="24"/>
          <w:szCs w:val="24"/>
        </w:rPr>
      </w:pPr>
      <w:r w:rsidRPr="00041CF8">
        <w:rPr>
          <w:rFonts w:ascii="Verdana" w:hAnsi="Verdana"/>
          <w:sz w:val="24"/>
          <w:szCs w:val="24"/>
        </w:rPr>
        <w:t xml:space="preserve">10.Выпишите </w:t>
      </w:r>
      <w:r w:rsidRPr="00041CF8">
        <w:rPr>
          <w:rFonts w:ascii="Verdana" w:hAnsi="Verdana"/>
          <w:b/>
          <w:sz w:val="24"/>
          <w:szCs w:val="24"/>
        </w:rPr>
        <w:t>грамматическую основу</w:t>
      </w:r>
      <w:r w:rsidR="004A3594" w:rsidRPr="00041CF8">
        <w:rPr>
          <w:rFonts w:ascii="Verdana" w:hAnsi="Verdana"/>
          <w:sz w:val="24"/>
          <w:szCs w:val="24"/>
        </w:rPr>
        <w:t xml:space="preserve"> предложения 10</w:t>
      </w:r>
      <w:r w:rsidRPr="00041CF8">
        <w:rPr>
          <w:rFonts w:ascii="Verdana" w:hAnsi="Verdana"/>
          <w:sz w:val="24"/>
          <w:szCs w:val="24"/>
        </w:rPr>
        <w:t>.</w:t>
      </w:r>
    </w:p>
    <w:p w:rsidR="00070868" w:rsidRPr="00041CF8" w:rsidRDefault="00070868" w:rsidP="00070868">
      <w:pPr>
        <w:spacing w:after="0" w:line="240" w:lineRule="auto"/>
        <w:ind w:hanging="284"/>
        <w:jc w:val="both"/>
        <w:rPr>
          <w:rFonts w:ascii="Verdana" w:hAnsi="Verdana"/>
          <w:b/>
          <w:sz w:val="24"/>
          <w:szCs w:val="24"/>
        </w:rPr>
      </w:pPr>
      <w:r w:rsidRPr="00041CF8">
        <w:rPr>
          <w:rFonts w:ascii="Verdana" w:hAnsi="Verdana"/>
          <w:sz w:val="24"/>
          <w:szCs w:val="24"/>
        </w:rPr>
        <w:t xml:space="preserve">11. В приведенном ниже предложении из прочитанного текста пронумерованы все запятые. Выпишите цифры, обозначающие запятые при </w:t>
      </w:r>
      <w:r w:rsidR="004A3594" w:rsidRPr="00041CF8">
        <w:rPr>
          <w:rFonts w:ascii="Verdana" w:hAnsi="Verdana"/>
          <w:b/>
          <w:sz w:val="24"/>
          <w:szCs w:val="24"/>
        </w:rPr>
        <w:t>обращении</w:t>
      </w:r>
      <w:r w:rsidRPr="00041CF8">
        <w:rPr>
          <w:rFonts w:ascii="Verdana" w:hAnsi="Verdana"/>
          <w:b/>
          <w:sz w:val="24"/>
          <w:szCs w:val="24"/>
        </w:rPr>
        <w:t>.</w:t>
      </w:r>
    </w:p>
    <w:p w:rsidR="00070868" w:rsidRPr="00041CF8" w:rsidRDefault="006146AD" w:rsidP="00070868">
      <w:pPr>
        <w:spacing w:after="0" w:line="240" w:lineRule="auto"/>
        <w:ind w:left="-284"/>
        <w:jc w:val="both"/>
        <w:rPr>
          <w:rFonts w:ascii="Verdana" w:hAnsi="Verdana"/>
          <w:sz w:val="24"/>
          <w:szCs w:val="24"/>
        </w:rPr>
      </w:pPr>
      <w:proofErr w:type="gramStart"/>
      <w:r w:rsidRPr="00041CF8">
        <w:rPr>
          <w:rFonts w:ascii="Verdana" w:eastAsia="Times New Roman" w:hAnsi="Verdana"/>
          <w:color w:val="000000"/>
          <w:sz w:val="24"/>
          <w:szCs w:val="24"/>
          <w:lang w:eastAsia="ru-RU"/>
        </w:rPr>
        <w:t>Оглянись же и ты,(1) юноша,(2) мой друг,(3) оглянись,(4) как я,(5) и скажи,(6) кого ты обижал в жизни больше,(7) чем мать,(8) - не от меня ли,(9) не от тебя,(10) не от него,(11)  не от наших ли неудач, (12) ошибок и не от нашего ли горя седеют наши матери?</w:t>
      </w:r>
      <w:proofErr w:type="gramEnd"/>
    </w:p>
    <w:p w:rsidR="00070868" w:rsidRPr="00041CF8" w:rsidRDefault="00070868" w:rsidP="00FB3227">
      <w:pPr>
        <w:spacing w:after="0" w:line="240" w:lineRule="auto"/>
        <w:ind w:hanging="284"/>
        <w:jc w:val="both"/>
        <w:rPr>
          <w:rFonts w:ascii="Verdana" w:hAnsi="Verdana"/>
          <w:sz w:val="24"/>
          <w:szCs w:val="24"/>
        </w:rPr>
      </w:pPr>
      <w:r w:rsidRPr="00041CF8">
        <w:rPr>
          <w:rFonts w:ascii="Verdana" w:hAnsi="Verdana"/>
          <w:sz w:val="24"/>
          <w:szCs w:val="24"/>
        </w:rPr>
        <w:lastRenderedPageBreak/>
        <w:t xml:space="preserve">12. Укажите </w:t>
      </w:r>
      <w:r w:rsidRPr="00041CF8">
        <w:rPr>
          <w:rFonts w:ascii="Verdana" w:hAnsi="Verdana"/>
          <w:b/>
          <w:sz w:val="24"/>
          <w:szCs w:val="24"/>
        </w:rPr>
        <w:t>количество грамматических основ</w:t>
      </w:r>
      <w:r w:rsidR="00FB3227" w:rsidRPr="00041CF8">
        <w:rPr>
          <w:rFonts w:ascii="Verdana" w:hAnsi="Verdana"/>
          <w:sz w:val="24"/>
          <w:szCs w:val="24"/>
        </w:rPr>
        <w:t xml:space="preserve"> в предложении 8</w:t>
      </w:r>
      <w:r w:rsidRPr="00041CF8">
        <w:rPr>
          <w:rFonts w:ascii="Verdana" w:hAnsi="Verdana"/>
          <w:sz w:val="24"/>
          <w:szCs w:val="24"/>
        </w:rPr>
        <w:t>.</w:t>
      </w:r>
    </w:p>
    <w:p w:rsidR="00070868" w:rsidRPr="00041CF8" w:rsidRDefault="00FB3227" w:rsidP="00FB3227">
      <w:pPr>
        <w:spacing w:after="0" w:line="240" w:lineRule="auto"/>
        <w:ind w:hanging="284"/>
        <w:jc w:val="both"/>
        <w:rPr>
          <w:rFonts w:ascii="Verdana" w:hAnsi="Verdana"/>
          <w:b/>
          <w:sz w:val="24"/>
          <w:szCs w:val="24"/>
        </w:rPr>
      </w:pPr>
      <w:r w:rsidRPr="00041CF8">
        <w:rPr>
          <w:rFonts w:ascii="Verdana" w:hAnsi="Verdana"/>
          <w:sz w:val="24"/>
          <w:szCs w:val="24"/>
        </w:rPr>
        <w:t>13. Среди предложений 1-3</w:t>
      </w:r>
      <w:r w:rsidR="00070868" w:rsidRPr="00041CF8">
        <w:rPr>
          <w:rFonts w:ascii="Verdana" w:hAnsi="Verdana"/>
          <w:sz w:val="24"/>
          <w:szCs w:val="24"/>
        </w:rPr>
        <w:t xml:space="preserve"> найдите</w:t>
      </w:r>
      <w:r w:rsidRPr="00041CF8">
        <w:rPr>
          <w:rFonts w:ascii="Verdana" w:hAnsi="Verdana"/>
          <w:sz w:val="24"/>
          <w:szCs w:val="24"/>
        </w:rPr>
        <w:t xml:space="preserve"> предложение, в котором есть </w:t>
      </w:r>
      <w:r w:rsidR="00070868" w:rsidRPr="00041CF8">
        <w:rPr>
          <w:rFonts w:ascii="Verdana" w:hAnsi="Verdana"/>
          <w:sz w:val="24"/>
          <w:szCs w:val="24"/>
        </w:rPr>
        <w:t xml:space="preserve"> </w:t>
      </w:r>
      <w:r w:rsidRPr="00041CF8">
        <w:rPr>
          <w:rFonts w:ascii="Verdana" w:hAnsi="Verdana"/>
          <w:b/>
          <w:sz w:val="24"/>
          <w:szCs w:val="24"/>
        </w:rPr>
        <w:t xml:space="preserve">составное именное сказуемое. </w:t>
      </w:r>
      <w:r w:rsidRPr="00041CF8">
        <w:rPr>
          <w:rFonts w:ascii="Verdana" w:hAnsi="Verdana"/>
          <w:sz w:val="24"/>
          <w:szCs w:val="24"/>
        </w:rPr>
        <w:t>Напишите номер этого предложения</w:t>
      </w:r>
      <w:r w:rsidR="00070868" w:rsidRPr="00041CF8">
        <w:rPr>
          <w:rFonts w:ascii="Verdana" w:hAnsi="Verdana"/>
          <w:b/>
          <w:sz w:val="24"/>
          <w:szCs w:val="24"/>
        </w:rPr>
        <w:t xml:space="preserve">. </w:t>
      </w:r>
    </w:p>
    <w:p w:rsidR="00070868" w:rsidRPr="00041CF8" w:rsidRDefault="00070868" w:rsidP="00070868">
      <w:pPr>
        <w:spacing w:after="0" w:line="240" w:lineRule="auto"/>
        <w:ind w:hanging="284"/>
        <w:jc w:val="center"/>
        <w:rPr>
          <w:rFonts w:ascii="Verdana" w:hAnsi="Verdana"/>
          <w:b/>
          <w:sz w:val="24"/>
          <w:szCs w:val="24"/>
        </w:rPr>
      </w:pPr>
      <w:r w:rsidRPr="00041CF8">
        <w:rPr>
          <w:rFonts w:ascii="Verdana" w:hAnsi="Verdana"/>
          <w:b/>
          <w:sz w:val="24"/>
          <w:szCs w:val="24"/>
        </w:rPr>
        <w:t>Часть 2</w:t>
      </w:r>
    </w:p>
    <w:p w:rsidR="00070868" w:rsidRPr="00041CF8" w:rsidRDefault="00070868" w:rsidP="00D94CFB">
      <w:pPr>
        <w:spacing w:after="0" w:line="240" w:lineRule="auto"/>
        <w:ind w:left="-567"/>
        <w:rPr>
          <w:rFonts w:ascii="Verdana" w:hAnsi="Verdana"/>
          <w:sz w:val="24"/>
          <w:szCs w:val="24"/>
        </w:rPr>
      </w:pPr>
      <w:r w:rsidRPr="00041CF8">
        <w:rPr>
          <w:rFonts w:ascii="Verdana" w:hAnsi="Verdana"/>
          <w:sz w:val="24"/>
          <w:szCs w:val="24"/>
        </w:rPr>
        <w:t xml:space="preserve">     </w:t>
      </w:r>
    </w:p>
    <w:p w:rsidR="00D94CFB" w:rsidRPr="00041CF8" w:rsidRDefault="00D94CFB" w:rsidP="00D94CFB">
      <w:pPr>
        <w:spacing w:after="0" w:line="240" w:lineRule="auto"/>
        <w:ind w:left="-567"/>
        <w:rPr>
          <w:rFonts w:ascii="Verdana" w:hAnsi="Verdana"/>
          <w:sz w:val="24"/>
          <w:szCs w:val="24"/>
        </w:rPr>
      </w:pPr>
      <w:r w:rsidRPr="00041CF8">
        <w:rPr>
          <w:rFonts w:ascii="Verdana" w:hAnsi="Verdana"/>
          <w:sz w:val="24"/>
          <w:szCs w:val="24"/>
        </w:rPr>
        <w:t>Изложение.</w:t>
      </w:r>
    </w:p>
    <w:p w:rsidR="00070868" w:rsidRPr="00041CF8" w:rsidRDefault="00070868" w:rsidP="00070868">
      <w:pPr>
        <w:spacing w:after="0" w:line="240" w:lineRule="auto"/>
        <w:ind w:left="-567"/>
        <w:rPr>
          <w:rFonts w:ascii="Verdana" w:hAnsi="Verdana"/>
          <w:sz w:val="24"/>
          <w:szCs w:val="24"/>
        </w:rPr>
      </w:pPr>
    </w:p>
    <w:p w:rsidR="00433245" w:rsidRPr="00041CF8" w:rsidRDefault="00433245" w:rsidP="00B34370">
      <w:pPr>
        <w:spacing w:after="0" w:line="240" w:lineRule="auto"/>
        <w:ind w:left="-567"/>
        <w:rPr>
          <w:rFonts w:ascii="Verdana" w:hAnsi="Verdana"/>
          <w:sz w:val="24"/>
          <w:szCs w:val="24"/>
        </w:rPr>
      </w:pPr>
    </w:p>
    <w:sectPr w:rsidR="00433245" w:rsidRPr="00041CF8" w:rsidSect="00363D8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Open Sans">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DC248D"/>
    <w:multiLevelType w:val="hybridMultilevel"/>
    <w:tmpl w:val="307A0188"/>
    <w:lvl w:ilvl="0" w:tplc="A0D82022">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193B163F"/>
    <w:multiLevelType w:val="singleLevel"/>
    <w:tmpl w:val="AEA21DD2"/>
    <w:lvl w:ilvl="0">
      <w:start w:val="1"/>
      <w:numFmt w:val="decimal"/>
      <w:lvlText w:val="%1."/>
      <w:legacy w:legacy="1" w:legacySpace="0" w:legacyIndent="360"/>
      <w:lvlJc w:val="left"/>
      <w:pPr>
        <w:ind w:left="360" w:hanging="360"/>
      </w:pPr>
    </w:lvl>
  </w:abstractNum>
  <w:abstractNum w:abstractNumId="2">
    <w:nsid w:val="54297A91"/>
    <w:multiLevelType w:val="hybridMultilevel"/>
    <w:tmpl w:val="A2FC2B32"/>
    <w:lvl w:ilvl="0" w:tplc="9A622526">
      <w:start w:val="1"/>
      <w:numFmt w:val="bullet"/>
      <w:lvlText w:val="-"/>
      <w:lvlJc w:val="left"/>
      <w:pPr>
        <w:tabs>
          <w:tab w:val="num" w:pos="720"/>
        </w:tabs>
        <w:ind w:left="720" w:hanging="360"/>
      </w:pPr>
      <w:rPr>
        <w:rFonts w:ascii="Times New Roman" w:hAnsi="Times New Roman" w:hint="default"/>
      </w:rPr>
    </w:lvl>
    <w:lvl w:ilvl="1" w:tplc="6CE03332" w:tentative="1">
      <w:start w:val="1"/>
      <w:numFmt w:val="bullet"/>
      <w:lvlText w:val="-"/>
      <w:lvlJc w:val="left"/>
      <w:pPr>
        <w:tabs>
          <w:tab w:val="num" w:pos="1440"/>
        </w:tabs>
        <w:ind w:left="1440" w:hanging="360"/>
      </w:pPr>
      <w:rPr>
        <w:rFonts w:ascii="Times New Roman" w:hAnsi="Times New Roman" w:hint="default"/>
      </w:rPr>
    </w:lvl>
    <w:lvl w:ilvl="2" w:tplc="765C22E2" w:tentative="1">
      <w:start w:val="1"/>
      <w:numFmt w:val="bullet"/>
      <w:lvlText w:val="-"/>
      <w:lvlJc w:val="left"/>
      <w:pPr>
        <w:tabs>
          <w:tab w:val="num" w:pos="2160"/>
        </w:tabs>
        <w:ind w:left="2160" w:hanging="360"/>
      </w:pPr>
      <w:rPr>
        <w:rFonts w:ascii="Times New Roman" w:hAnsi="Times New Roman" w:hint="default"/>
      </w:rPr>
    </w:lvl>
    <w:lvl w:ilvl="3" w:tplc="814EED60" w:tentative="1">
      <w:start w:val="1"/>
      <w:numFmt w:val="bullet"/>
      <w:lvlText w:val="-"/>
      <w:lvlJc w:val="left"/>
      <w:pPr>
        <w:tabs>
          <w:tab w:val="num" w:pos="2880"/>
        </w:tabs>
        <w:ind w:left="2880" w:hanging="360"/>
      </w:pPr>
      <w:rPr>
        <w:rFonts w:ascii="Times New Roman" w:hAnsi="Times New Roman" w:hint="default"/>
      </w:rPr>
    </w:lvl>
    <w:lvl w:ilvl="4" w:tplc="FD9A9460" w:tentative="1">
      <w:start w:val="1"/>
      <w:numFmt w:val="bullet"/>
      <w:lvlText w:val="-"/>
      <w:lvlJc w:val="left"/>
      <w:pPr>
        <w:tabs>
          <w:tab w:val="num" w:pos="3600"/>
        </w:tabs>
        <w:ind w:left="3600" w:hanging="360"/>
      </w:pPr>
      <w:rPr>
        <w:rFonts w:ascii="Times New Roman" w:hAnsi="Times New Roman" w:hint="default"/>
      </w:rPr>
    </w:lvl>
    <w:lvl w:ilvl="5" w:tplc="A31C18EE" w:tentative="1">
      <w:start w:val="1"/>
      <w:numFmt w:val="bullet"/>
      <w:lvlText w:val="-"/>
      <w:lvlJc w:val="left"/>
      <w:pPr>
        <w:tabs>
          <w:tab w:val="num" w:pos="4320"/>
        </w:tabs>
        <w:ind w:left="4320" w:hanging="360"/>
      </w:pPr>
      <w:rPr>
        <w:rFonts w:ascii="Times New Roman" w:hAnsi="Times New Roman" w:hint="default"/>
      </w:rPr>
    </w:lvl>
    <w:lvl w:ilvl="6" w:tplc="A178155E" w:tentative="1">
      <w:start w:val="1"/>
      <w:numFmt w:val="bullet"/>
      <w:lvlText w:val="-"/>
      <w:lvlJc w:val="left"/>
      <w:pPr>
        <w:tabs>
          <w:tab w:val="num" w:pos="5040"/>
        </w:tabs>
        <w:ind w:left="5040" w:hanging="360"/>
      </w:pPr>
      <w:rPr>
        <w:rFonts w:ascii="Times New Roman" w:hAnsi="Times New Roman" w:hint="default"/>
      </w:rPr>
    </w:lvl>
    <w:lvl w:ilvl="7" w:tplc="33B64624" w:tentative="1">
      <w:start w:val="1"/>
      <w:numFmt w:val="bullet"/>
      <w:lvlText w:val="-"/>
      <w:lvlJc w:val="left"/>
      <w:pPr>
        <w:tabs>
          <w:tab w:val="num" w:pos="5760"/>
        </w:tabs>
        <w:ind w:left="5760" w:hanging="360"/>
      </w:pPr>
      <w:rPr>
        <w:rFonts w:ascii="Times New Roman" w:hAnsi="Times New Roman" w:hint="default"/>
      </w:rPr>
    </w:lvl>
    <w:lvl w:ilvl="8" w:tplc="2476325E" w:tentative="1">
      <w:start w:val="1"/>
      <w:numFmt w:val="bullet"/>
      <w:lvlText w:val="-"/>
      <w:lvlJc w:val="left"/>
      <w:pPr>
        <w:tabs>
          <w:tab w:val="num" w:pos="6480"/>
        </w:tabs>
        <w:ind w:left="6480" w:hanging="360"/>
      </w:pPr>
      <w:rPr>
        <w:rFonts w:ascii="Times New Roman" w:hAnsi="Times New Roman" w:hint="default"/>
      </w:rPr>
    </w:lvl>
  </w:abstractNum>
  <w:abstractNum w:abstractNumId="3">
    <w:nsid w:val="698A1780"/>
    <w:multiLevelType w:val="multilevel"/>
    <w:tmpl w:val="634CD7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 w:ilvl="0">
        <w:start w:val="1"/>
        <w:numFmt w:val="decimal"/>
        <w:lvlText w:val="%1."/>
        <w:legacy w:legacy="1" w:legacySpace="0" w:legacyIndent="360"/>
        <w:lvlJc w:val="left"/>
        <w:pPr>
          <w:ind w:left="360" w:hanging="360"/>
        </w:pPr>
        <w:rPr>
          <w:rFonts w:ascii="Times New Roman" w:eastAsiaTheme="minorHAnsi" w:hAnsi="Times New Roman" w:cs="Times New Roman"/>
        </w:rPr>
      </w:lvl>
    </w:lvlOverride>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34F7"/>
    <w:rsid w:val="00026854"/>
    <w:rsid w:val="00041CF8"/>
    <w:rsid w:val="00070868"/>
    <w:rsid w:val="000D1BC0"/>
    <w:rsid w:val="000E34F7"/>
    <w:rsid w:val="00150342"/>
    <w:rsid w:val="00170FD1"/>
    <w:rsid w:val="0024460D"/>
    <w:rsid w:val="00363D87"/>
    <w:rsid w:val="003B63B2"/>
    <w:rsid w:val="003E376F"/>
    <w:rsid w:val="00400DB0"/>
    <w:rsid w:val="0042177F"/>
    <w:rsid w:val="00433245"/>
    <w:rsid w:val="0046153F"/>
    <w:rsid w:val="004A3594"/>
    <w:rsid w:val="00514003"/>
    <w:rsid w:val="00514123"/>
    <w:rsid w:val="00523292"/>
    <w:rsid w:val="00552D8A"/>
    <w:rsid w:val="00563971"/>
    <w:rsid w:val="00565B3D"/>
    <w:rsid w:val="005C1E8D"/>
    <w:rsid w:val="005F6574"/>
    <w:rsid w:val="00601CA3"/>
    <w:rsid w:val="00605CCD"/>
    <w:rsid w:val="006146AD"/>
    <w:rsid w:val="00622299"/>
    <w:rsid w:val="00645D39"/>
    <w:rsid w:val="006C5A9C"/>
    <w:rsid w:val="0072043E"/>
    <w:rsid w:val="00722A00"/>
    <w:rsid w:val="00766E7F"/>
    <w:rsid w:val="008210FD"/>
    <w:rsid w:val="00844836"/>
    <w:rsid w:val="00855E45"/>
    <w:rsid w:val="00871B85"/>
    <w:rsid w:val="00894574"/>
    <w:rsid w:val="0095128E"/>
    <w:rsid w:val="00956E89"/>
    <w:rsid w:val="009904D3"/>
    <w:rsid w:val="00996F07"/>
    <w:rsid w:val="009E4612"/>
    <w:rsid w:val="009E67B3"/>
    <w:rsid w:val="009E7570"/>
    <w:rsid w:val="00A161E3"/>
    <w:rsid w:val="00A40165"/>
    <w:rsid w:val="00AF7C01"/>
    <w:rsid w:val="00B056CD"/>
    <w:rsid w:val="00B17049"/>
    <w:rsid w:val="00B34370"/>
    <w:rsid w:val="00B40EF8"/>
    <w:rsid w:val="00BB607D"/>
    <w:rsid w:val="00BC49E9"/>
    <w:rsid w:val="00C023D5"/>
    <w:rsid w:val="00C16BAE"/>
    <w:rsid w:val="00D14055"/>
    <w:rsid w:val="00D90D6C"/>
    <w:rsid w:val="00D94CFB"/>
    <w:rsid w:val="00D97E16"/>
    <w:rsid w:val="00DD7BF4"/>
    <w:rsid w:val="00E11721"/>
    <w:rsid w:val="00E16846"/>
    <w:rsid w:val="00E56391"/>
    <w:rsid w:val="00E60CF2"/>
    <w:rsid w:val="00E94EE5"/>
    <w:rsid w:val="00EF1BB3"/>
    <w:rsid w:val="00F273AF"/>
    <w:rsid w:val="00F42591"/>
    <w:rsid w:val="00FB32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34F7"/>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E34F7"/>
    <w:pPr>
      <w:spacing w:after="0" w:line="240" w:lineRule="auto"/>
      <w:ind w:left="720"/>
      <w:contextualSpacing/>
    </w:pPr>
    <w:rPr>
      <w:rFonts w:ascii="Times New Roman" w:eastAsia="Times New Roman" w:hAnsi="Times New Roman"/>
      <w:sz w:val="24"/>
      <w:szCs w:val="24"/>
      <w:lang w:eastAsia="ru-RU"/>
    </w:rPr>
  </w:style>
  <w:style w:type="paragraph" w:customStyle="1" w:styleId="a4">
    <w:name w:val="Стиль"/>
    <w:rsid w:val="000E34F7"/>
    <w:pPr>
      <w:widowControl w:val="0"/>
      <w:autoSpaceDE w:val="0"/>
      <w:autoSpaceDN w:val="0"/>
      <w:adjustRightInd w:val="0"/>
    </w:pPr>
    <w:rPr>
      <w:rFonts w:ascii="Times New Roman" w:eastAsia="Times New Roman" w:hAnsi="Times New Roman"/>
      <w:sz w:val="24"/>
      <w:szCs w:val="24"/>
    </w:rPr>
  </w:style>
  <w:style w:type="table" w:styleId="a5">
    <w:name w:val="Table Grid"/>
    <w:basedOn w:val="a1"/>
    <w:rsid w:val="005F657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Normal (Web)"/>
    <w:basedOn w:val="a"/>
    <w:uiPriority w:val="99"/>
    <w:unhideWhenUsed/>
    <w:rsid w:val="00BC49E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converted-space">
    <w:name w:val="apple-converted-space"/>
    <w:basedOn w:val="a0"/>
    <w:rsid w:val="00BC49E9"/>
  </w:style>
  <w:style w:type="character" w:styleId="a7">
    <w:name w:val="Hyperlink"/>
    <w:uiPriority w:val="99"/>
    <w:semiHidden/>
    <w:unhideWhenUsed/>
    <w:rsid w:val="00BC49E9"/>
    <w:rPr>
      <w:color w:val="0000FF"/>
      <w:u w:val="single"/>
    </w:rPr>
  </w:style>
  <w:style w:type="paragraph" w:styleId="HTML">
    <w:name w:val="HTML Preformatted"/>
    <w:basedOn w:val="a"/>
    <w:link w:val="HTML0"/>
    <w:uiPriority w:val="99"/>
    <w:semiHidden/>
    <w:unhideWhenUsed/>
    <w:rsid w:val="00B343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lang w:val="x-none" w:eastAsia="ru-RU"/>
    </w:rPr>
  </w:style>
  <w:style w:type="character" w:customStyle="1" w:styleId="HTML0">
    <w:name w:val="Стандартный HTML Знак"/>
    <w:link w:val="HTML"/>
    <w:uiPriority w:val="99"/>
    <w:semiHidden/>
    <w:rsid w:val="00B34370"/>
    <w:rPr>
      <w:rFonts w:ascii="Courier New" w:eastAsia="Times New Roman" w:hAnsi="Courier New" w:cs="Courier New"/>
      <w:sz w:val="20"/>
      <w:szCs w:val="20"/>
      <w:lang w:eastAsia="ru-RU"/>
    </w:rPr>
  </w:style>
  <w:style w:type="character" w:styleId="a8">
    <w:name w:val="Strong"/>
    <w:basedOn w:val="a0"/>
    <w:uiPriority w:val="22"/>
    <w:qFormat/>
    <w:rsid w:val="00AF7C01"/>
    <w:rPr>
      <w:b/>
      <w:bCs/>
    </w:rPr>
  </w:style>
  <w:style w:type="character" w:styleId="a9">
    <w:name w:val="Emphasis"/>
    <w:basedOn w:val="a0"/>
    <w:uiPriority w:val="20"/>
    <w:qFormat/>
    <w:rsid w:val="00AF7C01"/>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34F7"/>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E34F7"/>
    <w:pPr>
      <w:spacing w:after="0" w:line="240" w:lineRule="auto"/>
      <w:ind w:left="720"/>
      <w:contextualSpacing/>
    </w:pPr>
    <w:rPr>
      <w:rFonts w:ascii="Times New Roman" w:eastAsia="Times New Roman" w:hAnsi="Times New Roman"/>
      <w:sz w:val="24"/>
      <w:szCs w:val="24"/>
      <w:lang w:eastAsia="ru-RU"/>
    </w:rPr>
  </w:style>
  <w:style w:type="paragraph" w:customStyle="1" w:styleId="a4">
    <w:name w:val="Стиль"/>
    <w:rsid w:val="000E34F7"/>
    <w:pPr>
      <w:widowControl w:val="0"/>
      <w:autoSpaceDE w:val="0"/>
      <w:autoSpaceDN w:val="0"/>
      <w:adjustRightInd w:val="0"/>
    </w:pPr>
    <w:rPr>
      <w:rFonts w:ascii="Times New Roman" w:eastAsia="Times New Roman" w:hAnsi="Times New Roman"/>
      <w:sz w:val="24"/>
      <w:szCs w:val="24"/>
    </w:rPr>
  </w:style>
  <w:style w:type="table" w:styleId="a5">
    <w:name w:val="Table Grid"/>
    <w:basedOn w:val="a1"/>
    <w:rsid w:val="005F657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Normal (Web)"/>
    <w:basedOn w:val="a"/>
    <w:uiPriority w:val="99"/>
    <w:unhideWhenUsed/>
    <w:rsid w:val="00BC49E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converted-space">
    <w:name w:val="apple-converted-space"/>
    <w:basedOn w:val="a0"/>
    <w:rsid w:val="00BC49E9"/>
  </w:style>
  <w:style w:type="character" w:styleId="a7">
    <w:name w:val="Hyperlink"/>
    <w:uiPriority w:val="99"/>
    <w:semiHidden/>
    <w:unhideWhenUsed/>
    <w:rsid w:val="00BC49E9"/>
    <w:rPr>
      <w:color w:val="0000FF"/>
      <w:u w:val="single"/>
    </w:rPr>
  </w:style>
  <w:style w:type="paragraph" w:styleId="HTML">
    <w:name w:val="HTML Preformatted"/>
    <w:basedOn w:val="a"/>
    <w:link w:val="HTML0"/>
    <w:uiPriority w:val="99"/>
    <w:semiHidden/>
    <w:unhideWhenUsed/>
    <w:rsid w:val="00B343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lang w:val="x-none" w:eastAsia="ru-RU"/>
    </w:rPr>
  </w:style>
  <w:style w:type="character" w:customStyle="1" w:styleId="HTML0">
    <w:name w:val="Стандартный HTML Знак"/>
    <w:link w:val="HTML"/>
    <w:uiPriority w:val="99"/>
    <w:semiHidden/>
    <w:rsid w:val="00B34370"/>
    <w:rPr>
      <w:rFonts w:ascii="Courier New" w:eastAsia="Times New Roman" w:hAnsi="Courier New" w:cs="Courier New"/>
      <w:sz w:val="20"/>
      <w:szCs w:val="20"/>
      <w:lang w:eastAsia="ru-RU"/>
    </w:rPr>
  </w:style>
  <w:style w:type="character" w:styleId="a8">
    <w:name w:val="Strong"/>
    <w:basedOn w:val="a0"/>
    <w:uiPriority w:val="22"/>
    <w:qFormat/>
    <w:rsid w:val="00AF7C01"/>
    <w:rPr>
      <w:b/>
      <w:bCs/>
    </w:rPr>
  </w:style>
  <w:style w:type="character" w:styleId="a9">
    <w:name w:val="Emphasis"/>
    <w:basedOn w:val="a0"/>
    <w:uiPriority w:val="20"/>
    <w:qFormat/>
    <w:rsid w:val="00AF7C0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5247796">
      <w:bodyDiv w:val="1"/>
      <w:marLeft w:val="0"/>
      <w:marRight w:val="0"/>
      <w:marTop w:val="0"/>
      <w:marBottom w:val="0"/>
      <w:divBdr>
        <w:top w:val="none" w:sz="0" w:space="0" w:color="auto"/>
        <w:left w:val="none" w:sz="0" w:space="0" w:color="auto"/>
        <w:bottom w:val="none" w:sz="0" w:space="0" w:color="auto"/>
        <w:right w:val="none" w:sz="0" w:space="0" w:color="auto"/>
      </w:divBdr>
    </w:div>
    <w:div w:id="462696065">
      <w:bodyDiv w:val="1"/>
      <w:marLeft w:val="0"/>
      <w:marRight w:val="0"/>
      <w:marTop w:val="0"/>
      <w:marBottom w:val="0"/>
      <w:divBdr>
        <w:top w:val="none" w:sz="0" w:space="0" w:color="auto"/>
        <w:left w:val="none" w:sz="0" w:space="0" w:color="auto"/>
        <w:bottom w:val="none" w:sz="0" w:space="0" w:color="auto"/>
        <w:right w:val="none" w:sz="0" w:space="0" w:color="auto"/>
      </w:divBdr>
    </w:div>
    <w:div w:id="487209301">
      <w:bodyDiv w:val="1"/>
      <w:marLeft w:val="0"/>
      <w:marRight w:val="0"/>
      <w:marTop w:val="0"/>
      <w:marBottom w:val="0"/>
      <w:divBdr>
        <w:top w:val="none" w:sz="0" w:space="0" w:color="auto"/>
        <w:left w:val="none" w:sz="0" w:space="0" w:color="auto"/>
        <w:bottom w:val="none" w:sz="0" w:space="0" w:color="auto"/>
        <w:right w:val="none" w:sz="0" w:space="0" w:color="auto"/>
      </w:divBdr>
    </w:div>
    <w:div w:id="556015207">
      <w:bodyDiv w:val="1"/>
      <w:marLeft w:val="0"/>
      <w:marRight w:val="0"/>
      <w:marTop w:val="0"/>
      <w:marBottom w:val="0"/>
      <w:divBdr>
        <w:top w:val="none" w:sz="0" w:space="0" w:color="auto"/>
        <w:left w:val="none" w:sz="0" w:space="0" w:color="auto"/>
        <w:bottom w:val="none" w:sz="0" w:space="0" w:color="auto"/>
        <w:right w:val="none" w:sz="0" w:space="0" w:color="auto"/>
      </w:divBdr>
    </w:div>
    <w:div w:id="823473627">
      <w:bodyDiv w:val="1"/>
      <w:marLeft w:val="0"/>
      <w:marRight w:val="0"/>
      <w:marTop w:val="0"/>
      <w:marBottom w:val="0"/>
      <w:divBdr>
        <w:top w:val="none" w:sz="0" w:space="0" w:color="auto"/>
        <w:left w:val="none" w:sz="0" w:space="0" w:color="auto"/>
        <w:bottom w:val="none" w:sz="0" w:space="0" w:color="auto"/>
        <w:right w:val="none" w:sz="0" w:space="0" w:color="auto"/>
      </w:divBdr>
    </w:div>
    <w:div w:id="1138258757">
      <w:bodyDiv w:val="1"/>
      <w:marLeft w:val="0"/>
      <w:marRight w:val="0"/>
      <w:marTop w:val="0"/>
      <w:marBottom w:val="0"/>
      <w:divBdr>
        <w:top w:val="none" w:sz="0" w:space="0" w:color="auto"/>
        <w:left w:val="none" w:sz="0" w:space="0" w:color="auto"/>
        <w:bottom w:val="none" w:sz="0" w:space="0" w:color="auto"/>
        <w:right w:val="none" w:sz="0" w:space="0" w:color="auto"/>
      </w:divBdr>
    </w:div>
    <w:div w:id="1344625290">
      <w:bodyDiv w:val="1"/>
      <w:marLeft w:val="0"/>
      <w:marRight w:val="0"/>
      <w:marTop w:val="0"/>
      <w:marBottom w:val="0"/>
      <w:divBdr>
        <w:top w:val="none" w:sz="0" w:space="0" w:color="auto"/>
        <w:left w:val="none" w:sz="0" w:space="0" w:color="auto"/>
        <w:bottom w:val="none" w:sz="0" w:space="0" w:color="auto"/>
        <w:right w:val="none" w:sz="0" w:space="0" w:color="auto"/>
      </w:divBdr>
    </w:div>
    <w:div w:id="1377240789">
      <w:bodyDiv w:val="1"/>
      <w:marLeft w:val="0"/>
      <w:marRight w:val="0"/>
      <w:marTop w:val="0"/>
      <w:marBottom w:val="0"/>
      <w:divBdr>
        <w:top w:val="none" w:sz="0" w:space="0" w:color="auto"/>
        <w:left w:val="none" w:sz="0" w:space="0" w:color="auto"/>
        <w:bottom w:val="none" w:sz="0" w:space="0" w:color="auto"/>
        <w:right w:val="none" w:sz="0" w:space="0" w:color="auto"/>
      </w:divBdr>
    </w:div>
    <w:div w:id="1432705419">
      <w:bodyDiv w:val="1"/>
      <w:marLeft w:val="0"/>
      <w:marRight w:val="0"/>
      <w:marTop w:val="0"/>
      <w:marBottom w:val="0"/>
      <w:divBdr>
        <w:top w:val="none" w:sz="0" w:space="0" w:color="auto"/>
        <w:left w:val="none" w:sz="0" w:space="0" w:color="auto"/>
        <w:bottom w:val="none" w:sz="0" w:space="0" w:color="auto"/>
        <w:right w:val="none" w:sz="0" w:space="0" w:color="auto"/>
      </w:divBdr>
    </w:div>
    <w:div w:id="1568496404">
      <w:bodyDiv w:val="1"/>
      <w:marLeft w:val="0"/>
      <w:marRight w:val="0"/>
      <w:marTop w:val="0"/>
      <w:marBottom w:val="0"/>
      <w:divBdr>
        <w:top w:val="none" w:sz="0" w:space="0" w:color="auto"/>
        <w:left w:val="none" w:sz="0" w:space="0" w:color="auto"/>
        <w:bottom w:val="none" w:sz="0" w:space="0" w:color="auto"/>
        <w:right w:val="none" w:sz="0" w:space="0" w:color="auto"/>
      </w:divBdr>
    </w:div>
    <w:div w:id="1577275902">
      <w:bodyDiv w:val="1"/>
      <w:marLeft w:val="0"/>
      <w:marRight w:val="0"/>
      <w:marTop w:val="0"/>
      <w:marBottom w:val="0"/>
      <w:divBdr>
        <w:top w:val="none" w:sz="0" w:space="0" w:color="auto"/>
        <w:left w:val="none" w:sz="0" w:space="0" w:color="auto"/>
        <w:bottom w:val="none" w:sz="0" w:space="0" w:color="auto"/>
        <w:right w:val="none" w:sz="0" w:space="0" w:color="auto"/>
      </w:divBdr>
    </w:div>
    <w:div w:id="1597207182">
      <w:bodyDiv w:val="1"/>
      <w:marLeft w:val="0"/>
      <w:marRight w:val="0"/>
      <w:marTop w:val="0"/>
      <w:marBottom w:val="0"/>
      <w:divBdr>
        <w:top w:val="none" w:sz="0" w:space="0" w:color="auto"/>
        <w:left w:val="none" w:sz="0" w:space="0" w:color="auto"/>
        <w:bottom w:val="none" w:sz="0" w:space="0" w:color="auto"/>
        <w:right w:val="none" w:sz="0" w:space="0" w:color="auto"/>
      </w:divBdr>
    </w:div>
    <w:div w:id="1684934716">
      <w:bodyDiv w:val="1"/>
      <w:marLeft w:val="0"/>
      <w:marRight w:val="0"/>
      <w:marTop w:val="0"/>
      <w:marBottom w:val="0"/>
      <w:divBdr>
        <w:top w:val="none" w:sz="0" w:space="0" w:color="auto"/>
        <w:left w:val="none" w:sz="0" w:space="0" w:color="auto"/>
        <w:bottom w:val="none" w:sz="0" w:space="0" w:color="auto"/>
        <w:right w:val="none" w:sz="0" w:space="0" w:color="auto"/>
      </w:divBdr>
    </w:div>
    <w:div w:id="1689020751">
      <w:bodyDiv w:val="1"/>
      <w:marLeft w:val="0"/>
      <w:marRight w:val="0"/>
      <w:marTop w:val="0"/>
      <w:marBottom w:val="0"/>
      <w:divBdr>
        <w:top w:val="none" w:sz="0" w:space="0" w:color="auto"/>
        <w:left w:val="none" w:sz="0" w:space="0" w:color="auto"/>
        <w:bottom w:val="none" w:sz="0" w:space="0" w:color="auto"/>
        <w:right w:val="none" w:sz="0" w:space="0" w:color="auto"/>
      </w:divBdr>
    </w:div>
    <w:div w:id="1724518374">
      <w:bodyDiv w:val="1"/>
      <w:marLeft w:val="0"/>
      <w:marRight w:val="0"/>
      <w:marTop w:val="0"/>
      <w:marBottom w:val="0"/>
      <w:divBdr>
        <w:top w:val="none" w:sz="0" w:space="0" w:color="auto"/>
        <w:left w:val="none" w:sz="0" w:space="0" w:color="auto"/>
        <w:bottom w:val="none" w:sz="0" w:space="0" w:color="auto"/>
        <w:right w:val="none" w:sz="0" w:space="0" w:color="auto"/>
      </w:divBdr>
    </w:div>
    <w:div w:id="1910338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testsoch.net/rassuzhdenie-v-chem-zaklyuchaetsya-smysl-zhizni/" TargetMode="External"/><Relationship Id="rId3" Type="http://schemas.microsoft.com/office/2007/relationships/stylesWithEffects" Target="stylesWithEffects.xml"/><Relationship Id="rId7" Type="http://schemas.openxmlformats.org/officeDocument/2006/relationships/hyperlink" Target="http://www.testsoch.net/esli-by-ya-byl-rezhisserom-o-chem-by-snyal-fil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nsportal.ru/download/"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testsoch.net/category/sochineniya-po-russkomu-yazyku/" TargetMode="External"/><Relationship Id="rId4" Type="http://schemas.openxmlformats.org/officeDocument/2006/relationships/settings" Target="settings.xml"/><Relationship Id="rId9" Type="http://schemas.openxmlformats.org/officeDocument/2006/relationships/hyperlink" Target="http://www.testsoch.net/vydayushhijsya-chelovek-eto-sledstvie-talanta-ili-trudolyubiya-i-nastojchivost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2471</Words>
  <Characters>14087</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Computer</Company>
  <LinksUpToDate>false</LinksUpToDate>
  <CharactersWithSpaces>16525</CharactersWithSpaces>
  <SharedDoc>false</SharedDoc>
  <HLinks>
    <vt:vector size="30" baseType="variant">
      <vt:variant>
        <vt:i4>5767178</vt:i4>
      </vt:variant>
      <vt:variant>
        <vt:i4>12</vt:i4>
      </vt:variant>
      <vt:variant>
        <vt:i4>0</vt:i4>
      </vt:variant>
      <vt:variant>
        <vt:i4>5</vt:i4>
      </vt:variant>
      <vt:variant>
        <vt:lpwstr>http://www.testsoch.net/category/sochineniya-po-russkomu-yazyku/</vt:lpwstr>
      </vt:variant>
      <vt:variant>
        <vt:lpwstr/>
      </vt:variant>
      <vt:variant>
        <vt:i4>6029335</vt:i4>
      </vt:variant>
      <vt:variant>
        <vt:i4>9</vt:i4>
      </vt:variant>
      <vt:variant>
        <vt:i4>0</vt:i4>
      </vt:variant>
      <vt:variant>
        <vt:i4>5</vt:i4>
      </vt:variant>
      <vt:variant>
        <vt:lpwstr>http://www.testsoch.net/vydayushhijsya-chelovek-eto-sledstvie-talanta-ili-trudolyubiya-i-nastojchivosti/</vt:lpwstr>
      </vt:variant>
      <vt:variant>
        <vt:lpwstr/>
      </vt:variant>
      <vt:variant>
        <vt:i4>5308491</vt:i4>
      </vt:variant>
      <vt:variant>
        <vt:i4>6</vt:i4>
      </vt:variant>
      <vt:variant>
        <vt:i4>0</vt:i4>
      </vt:variant>
      <vt:variant>
        <vt:i4>5</vt:i4>
      </vt:variant>
      <vt:variant>
        <vt:lpwstr>http://www.testsoch.net/rassuzhdenie-v-chem-zaklyuchaetsya-smysl-zhizni/</vt:lpwstr>
      </vt:variant>
      <vt:variant>
        <vt:lpwstr/>
      </vt:variant>
      <vt:variant>
        <vt:i4>1114137</vt:i4>
      </vt:variant>
      <vt:variant>
        <vt:i4>3</vt:i4>
      </vt:variant>
      <vt:variant>
        <vt:i4>0</vt:i4>
      </vt:variant>
      <vt:variant>
        <vt:i4>5</vt:i4>
      </vt:variant>
      <vt:variant>
        <vt:lpwstr>http://www.testsoch.net/esli-by-ya-byl-rezhisserom-o-chem-by-snyal-film/</vt:lpwstr>
      </vt:variant>
      <vt:variant>
        <vt:lpwstr/>
      </vt:variant>
      <vt:variant>
        <vt:i4>7798873</vt:i4>
      </vt:variant>
      <vt:variant>
        <vt:i4>0</vt:i4>
      </vt:variant>
      <vt:variant>
        <vt:i4>0</vt:i4>
      </vt:variant>
      <vt:variant>
        <vt:i4>5</vt:i4>
      </vt:variant>
      <vt:variant>
        <vt:lpwstr>https://nsportal.ru/download/</vt:lpwstr>
      </vt:variant>
      <vt:variant>
        <vt:lpwstr>https://nsportal.ru/sites/default/files/audio/2020/08/esli_otnyat_u_cheloveka_sposobnost_mechtat.mp3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2</cp:revision>
  <dcterms:created xsi:type="dcterms:W3CDTF">2022-03-14T08:25:00Z</dcterms:created>
  <dcterms:modified xsi:type="dcterms:W3CDTF">2022-03-14T08:25:00Z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name="NXPowerLiteLastOptimized" pid="2">
    <vt:lpwstr>40122</vt:lpwstr>
  </property>
  <property fmtid="{D5CDD505-2E9C-101B-9397-08002B2CF9AE}" name="NXPowerLiteSettings" pid="3">
    <vt:lpwstr>F6000400038000</vt:lpwstr>
  </property>
  <property fmtid="{D5CDD505-2E9C-101B-9397-08002B2CF9AE}" name="NXPowerLiteVersion" pid="4">
    <vt:lpwstr>D4.3.1</vt:lpwstr>
  </property>
</Properties>
</file>