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5E6322">
        <w:rPr>
          <w:rFonts w:ascii="Times New Roman" w:hAnsi="Times New Roman"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E6322">
        <w:rPr>
          <w:rFonts w:ascii="Times New Roman" w:hAnsi="Times New Roman"/>
          <w:bCs/>
          <w:color w:val="000000"/>
          <w:sz w:val="28"/>
          <w:szCs w:val="28"/>
        </w:rPr>
        <w:t xml:space="preserve">Началовская средняя общеобразовательная школа 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E6322">
        <w:rPr>
          <w:rFonts w:ascii="Times New Roman" w:hAnsi="Times New Roman"/>
          <w:bCs/>
          <w:color w:val="000000"/>
          <w:sz w:val="28"/>
          <w:szCs w:val="28"/>
        </w:rPr>
        <w:t xml:space="preserve">Россошанского муниципального района 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E6322">
        <w:rPr>
          <w:rFonts w:ascii="Times New Roman" w:hAnsi="Times New Roman"/>
          <w:bCs/>
          <w:color w:val="000000"/>
          <w:sz w:val="28"/>
          <w:szCs w:val="28"/>
        </w:rPr>
        <w:t>Воронежской области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1616" w:tblpY="1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6"/>
        <w:gridCol w:w="3139"/>
        <w:gridCol w:w="3402"/>
      </w:tblGrid>
      <w:tr w:rsidR="005E6322" w:rsidRPr="005E6322" w:rsidTr="00D27439">
        <w:trPr>
          <w:trHeight w:val="353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____/Самотоенко В.А./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Pr="005E63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>1 от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«» августа 20</w:t>
            </w:r>
            <w:r w:rsidR="00FA0D15">
              <w:rPr>
                <w:rFonts w:ascii="Times New Roman" w:hAnsi="Times New Roman"/>
                <w:sz w:val="28"/>
                <w:szCs w:val="28"/>
              </w:rPr>
              <w:t>21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6322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______ /Бондарева Г.В./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«» августа 20</w:t>
            </w:r>
            <w:r w:rsidR="00FA0D15">
              <w:rPr>
                <w:rFonts w:ascii="Times New Roman" w:hAnsi="Times New Roman"/>
                <w:sz w:val="28"/>
                <w:szCs w:val="28"/>
              </w:rPr>
              <w:t>21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6322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МКОУ Началовская СОШ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>______ /Олейник А.В./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CC1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>. от</w:t>
            </w:r>
          </w:p>
          <w:p w:rsidR="005E6322" w:rsidRPr="005E6322" w:rsidRDefault="005E6322" w:rsidP="005E6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322" w:rsidRPr="005E6322" w:rsidRDefault="005E6322" w:rsidP="00CC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22">
              <w:rPr>
                <w:rFonts w:ascii="Times New Roman" w:hAnsi="Times New Roman"/>
                <w:sz w:val="28"/>
                <w:szCs w:val="28"/>
              </w:rPr>
              <w:t xml:space="preserve">«» </w:t>
            </w:r>
            <w:r w:rsidR="00CC1B56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A0D15">
              <w:rPr>
                <w:rFonts w:ascii="Times New Roman" w:hAnsi="Times New Roman"/>
                <w:sz w:val="28"/>
                <w:szCs w:val="28"/>
              </w:rPr>
              <w:t>21</w:t>
            </w:r>
            <w:r w:rsidRPr="005E63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E6322" w:rsidRPr="005E6322" w:rsidRDefault="005E6322" w:rsidP="005E6322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E6322" w:rsidRPr="005E6322" w:rsidRDefault="005E6322" w:rsidP="005E632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6322" w:rsidRPr="005E6322" w:rsidRDefault="005E6322" w:rsidP="005E632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E6322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</w:t>
      </w:r>
    </w:p>
    <w:p w:rsidR="005E6322" w:rsidRPr="005E6322" w:rsidRDefault="005E6322" w:rsidP="005E6322">
      <w:pPr>
        <w:rPr>
          <w:lang w:eastAsia="ru-RU"/>
        </w:rPr>
      </w:pPr>
    </w:p>
    <w:p w:rsidR="005E6322" w:rsidRPr="005E6322" w:rsidRDefault="005E6322" w:rsidP="005E632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632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математике</w:t>
      </w:r>
      <w:r w:rsidRPr="005E6322">
        <w:rPr>
          <w:rFonts w:ascii="Times New Roman" w:hAnsi="Times New Roman"/>
          <w:b/>
          <w:bCs/>
          <w:color w:val="000000"/>
          <w:sz w:val="28"/>
          <w:szCs w:val="28"/>
        </w:rPr>
        <w:t xml:space="preserve"> (базовый)</w:t>
      </w:r>
    </w:p>
    <w:p w:rsidR="005E6322" w:rsidRPr="005E6322" w:rsidRDefault="005E6322" w:rsidP="005E632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E6322">
        <w:rPr>
          <w:rFonts w:ascii="Times New Roman" w:hAnsi="Times New Roman"/>
          <w:b/>
          <w:sz w:val="28"/>
          <w:szCs w:val="28"/>
        </w:rPr>
        <w:t>5 класс</w:t>
      </w:r>
    </w:p>
    <w:p w:rsidR="005E6322" w:rsidRPr="005E6322" w:rsidRDefault="005E6322" w:rsidP="005E6322">
      <w:pPr>
        <w:spacing w:before="240"/>
        <w:rPr>
          <w:rFonts w:ascii="Times New Roman" w:hAnsi="Times New Roman"/>
          <w:sz w:val="28"/>
          <w:szCs w:val="28"/>
        </w:rPr>
      </w:pPr>
    </w:p>
    <w:p w:rsidR="005E6322" w:rsidRPr="005E6322" w:rsidRDefault="005E6322" w:rsidP="005E6322">
      <w:pPr>
        <w:spacing w:before="240"/>
        <w:rPr>
          <w:rFonts w:ascii="Times New Roman" w:hAnsi="Times New Roman"/>
          <w:sz w:val="28"/>
          <w:szCs w:val="28"/>
        </w:rPr>
      </w:pPr>
      <w:r w:rsidRPr="005E6322">
        <w:rPr>
          <w:rFonts w:ascii="Times New Roman" w:hAnsi="Times New Roman"/>
          <w:sz w:val="28"/>
          <w:szCs w:val="28"/>
        </w:rPr>
        <w:t>Ступень обучения: основное общее образование (5 - 9 классы)</w:t>
      </w:r>
    </w:p>
    <w:p w:rsidR="005E6322" w:rsidRPr="005E6322" w:rsidRDefault="005E6322" w:rsidP="005E6322">
      <w:pPr>
        <w:rPr>
          <w:rFonts w:ascii="Times New Roman" w:hAnsi="Times New Roman"/>
          <w:sz w:val="28"/>
          <w:szCs w:val="28"/>
        </w:rPr>
      </w:pPr>
      <w:r w:rsidRPr="005E6322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5</w:t>
      </w:r>
      <w:r w:rsidRPr="005E632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5E6322">
        <w:rPr>
          <w:rFonts w:ascii="Times New Roman" w:hAnsi="Times New Roman"/>
          <w:sz w:val="28"/>
          <w:szCs w:val="28"/>
        </w:rPr>
        <w:t xml:space="preserve"> в неделю, </w:t>
      </w:r>
      <w:r>
        <w:rPr>
          <w:rFonts w:ascii="Times New Roman" w:hAnsi="Times New Roman"/>
          <w:sz w:val="28"/>
          <w:szCs w:val="28"/>
        </w:rPr>
        <w:t>17</w:t>
      </w:r>
      <w:r w:rsidRPr="005E6322">
        <w:rPr>
          <w:rFonts w:ascii="Times New Roman" w:hAnsi="Times New Roman"/>
          <w:sz w:val="28"/>
          <w:szCs w:val="28"/>
        </w:rPr>
        <w:t xml:space="preserve">5 часов в году      </w:t>
      </w:r>
    </w:p>
    <w:p w:rsidR="005E6322" w:rsidRPr="005E6322" w:rsidRDefault="005E6322" w:rsidP="005E632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E6322">
        <w:rPr>
          <w:rFonts w:ascii="Times New Roman" w:hAnsi="Times New Roman"/>
          <w:color w:val="000000"/>
          <w:sz w:val="28"/>
          <w:szCs w:val="28"/>
        </w:rPr>
        <w:t xml:space="preserve">Составитель: </w:t>
      </w:r>
      <w:r w:rsidRPr="00896739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96739" w:rsidRPr="00896739">
        <w:rPr>
          <w:rFonts w:ascii="Times New Roman" w:hAnsi="Times New Roman"/>
          <w:b/>
          <w:color w:val="000000"/>
          <w:sz w:val="28"/>
          <w:szCs w:val="28"/>
        </w:rPr>
        <w:t>овалев Евгений Васильевич</w:t>
      </w:r>
      <w:r w:rsidRPr="005E6322">
        <w:rPr>
          <w:rFonts w:ascii="Times New Roman" w:hAnsi="Times New Roman"/>
          <w:color w:val="000000"/>
          <w:sz w:val="28"/>
          <w:szCs w:val="28"/>
        </w:rPr>
        <w:t xml:space="preserve">, учитель </w:t>
      </w:r>
      <w:r w:rsidR="0089673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КК</w:t>
      </w:r>
    </w:p>
    <w:p w:rsidR="005E6322" w:rsidRPr="005E6322" w:rsidRDefault="005E6322" w:rsidP="005E632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E6322" w:rsidRPr="005E6322" w:rsidRDefault="005E6322" w:rsidP="005E632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E6322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 w:rsidRPr="005E6322">
        <w:rPr>
          <w:rFonts w:ascii="Times New Roman" w:hAnsi="Times New Roman"/>
          <w:iCs/>
          <w:sz w:val="28"/>
          <w:szCs w:val="28"/>
        </w:rPr>
        <w:t xml:space="preserve">примерной программы по </w:t>
      </w:r>
      <w:r>
        <w:rPr>
          <w:rFonts w:ascii="Times New Roman" w:hAnsi="Times New Roman"/>
          <w:iCs/>
          <w:sz w:val="28"/>
          <w:szCs w:val="28"/>
        </w:rPr>
        <w:t>математике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E6322">
        <w:rPr>
          <w:rFonts w:ascii="Times New Roman" w:hAnsi="Times New Roman"/>
          <w:iCs/>
          <w:sz w:val="28"/>
          <w:szCs w:val="28"/>
        </w:rPr>
        <w:t xml:space="preserve">в соответствие с Федеральным государственным образовательным </w:t>
      </w:r>
    </w:p>
    <w:p w:rsidR="005E6322" w:rsidRPr="005E6322" w:rsidRDefault="005E6322" w:rsidP="005E6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E6322">
        <w:rPr>
          <w:rFonts w:ascii="Times New Roman" w:hAnsi="Times New Roman"/>
          <w:iCs/>
          <w:sz w:val="28"/>
          <w:szCs w:val="28"/>
        </w:rPr>
        <w:t>стандартом основного общего образования</w:t>
      </w:r>
    </w:p>
    <w:p w:rsidR="005E6322" w:rsidRPr="005E6322" w:rsidRDefault="005E6322" w:rsidP="005E632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E63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5E6322" w:rsidRPr="005E6322" w:rsidRDefault="005E6322" w:rsidP="005E632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6322" w:rsidRPr="005E6322" w:rsidRDefault="005E6322" w:rsidP="005E632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E6322">
        <w:rPr>
          <w:rFonts w:ascii="Times New Roman" w:hAnsi="Times New Roman"/>
          <w:sz w:val="28"/>
          <w:szCs w:val="28"/>
        </w:rPr>
        <w:t>20</w:t>
      </w:r>
      <w:r w:rsidR="00896739">
        <w:rPr>
          <w:rFonts w:ascii="Times New Roman" w:hAnsi="Times New Roman"/>
          <w:sz w:val="28"/>
          <w:szCs w:val="28"/>
        </w:rPr>
        <w:t>2</w:t>
      </w:r>
      <w:r w:rsidR="00FA0D15">
        <w:rPr>
          <w:rFonts w:ascii="Times New Roman" w:hAnsi="Times New Roman"/>
          <w:sz w:val="28"/>
          <w:szCs w:val="28"/>
        </w:rPr>
        <w:t>1</w:t>
      </w:r>
      <w:r w:rsidRPr="005E6322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FA0D15">
        <w:rPr>
          <w:rFonts w:ascii="Times New Roman" w:hAnsi="Times New Roman"/>
          <w:sz w:val="28"/>
          <w:szCs w:val="28"/>
        </w:rPr>
        <w:t>2</w:t>
      </w:r>
      <w:r w:rsidRPr="005E6322">
        <w:rPr>
          <w:rFonts w:ascii="Times New Roman" w:hAnsi="Times New Roman"/>
          <w:sz w:val="28"/>
          <w:szCs w:val="28"/>
        </w:rPr>
        <w:t xml:space="preserve"> учебный год</w:t>
      </w:r>
    </w:p>
    <w:p w:rsidR="006D413B" w:rsidRDefault="006D413B" w:rsidP="005E6322">
      <w:pPr>
        <w:spacing w:after="0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5E6322">
        <w:rPr>
          <w:rStyle w:val="FontStyle55"/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E6322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</w:t>
      </w:r>
      <w:r w:rsidRPr="005E6322">
        <w:rPr>
          <w:rStyle w:val="FontStyle55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6322" w:rsidRPr="005E6322" w:rsidRDefault="005E6322" w:rsidP="005E6322">
      <w:pPr>
        <w:spacing w:after="0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643B3D" w:rsidRPr="005E6322" w:rsidRDefault="006D413B" w:rsidP="005E632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учебного предмета «Математика» разработана и составлена на основе требований к результатам освоения основной образовательной программы основного общего образования, программы формирования универсальных учебных действий, примерной программы по математике 5-9 классы,</w:t>
      </w:r>
      <w:r w:rsidRPr="005E6322">
        <w:rPr>
          <w:rStyle w:val="FontStyle55"/>
          <w:rFonts w:ascii="Times New Roman" w:hAnsi="Times New Roman" w:cs="Times New Roman"/>
          <w:sz w:val="24"/>
          <w:szCs w:val="24"/>
        </w:rPr>
        <w:t xml:space="preserve"> разработанной А.А.Кузнецовым, М.В. Рыжаковым, А.М.Кондаковым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основного общего образования и на основании приказа Министерства образования и науки РФ </w:t>
      </w:r>
      <w:r w:rsidRPr="005E6322">
        <w:rPr>
          <w:rStyle w:val="FontStyle55"/>
          <w:rFonts w:ascii="Times New Roman" w:hAnsi="Times New Roman" w:cs="Times New Roman"/>
          <w:sz w:val="24"/>
          <w:szCs w:val="24"/>
        </w:rPr>
        <w:t>от 17.12. 2010</w:t>
      </w:r>
      <w:r w:rsidR="005E6322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5E6322">
        <w:rPr>
          <w:rStyle w:val="FontStyle55"/>
          <w:rFonts w:ascii="Times New Roman" w:hAnsi="Times New Roman" w:cs="Times New Roman"/>
          <w:sz w:val="24"/>
          <w:szCs w:val="24"/>
        </w:rPr>
        <w:t>г. №1897.</w:t>
      </w:r>
      <w:r w:rsidR="00643B3D" w:rsidRPr="005E6322">
        <w:rPr>
          <w:rStyle w:val="FontStyle55"/>
          <w:rFonts w:ascii="Times New Roman" w:hAnsi="Times New Roman" w:cs="Times New Roman"/>
          <w:sz w:val="24"/>
          <w:szCs w:val="24"/>
        </w:rPr>
        <w:t xml:space="preserve">; на основании 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3B3D"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авторской программы А.Г. Мерзляка, В.Б. Полонского, М.С. Якир, Е.В. Буцко по математике для 5-9 классов общеобразовательных учреждений, которая входит в единый реестр примерных основных образовательных программ. </w:t>
      </w:r>
    </w:p>
    <w:p w:rsidR="006D413B" w:rsidRPr="005E6322" w:rsidRDefault="006D413B" w:rsidP="005E632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перечня учебников, утвержденным приказом МОН РФ, рекомендованных (допущенных) к использованию в образовательном процессе в образовательных учреждениях,   реализующих программы общего образования.</w:t>
      </w:r>
    </w:p>
    <w:p w:rsidR="00643B3D" w:rsidRPr="005E6322" w:rsidRDefault="006D413B" w:rsidP="005E632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Учебного плана МКОУ Началовская СОШ на 20</w:t>
      </w:r>
      <w:r w:rsidR="00CC1B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FA0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FA0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год, утвержденный приказом директора школы. Приказ № </w:t>
      </w:r>
      <w:r w:rsid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="00643B3D" w:rsidRPr="005E6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D413B" w:rsidRPr="005E6322" w:rsidRDefault="006D413B" w:rsidP="005E6322">
      <w:pPr>
        <w:pStyle w:val="Style3"/>
        <w:widowControl/>
        <w:spacing w:before="154" w:line="276" w:lineRule="auto"/>
        <w:ind w:firstLine="567"/>
        <w:rPr>
          <w:rStyle w:val="FontStyle50"/>
          <w:sz w:val="24"/>
          <w:szCs w:val="24"/>
        </w:rPr>
      </w:pPr>
      <w:r w:rsidRPr="005E6322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5E6322">
        <w:rPr>
          <w:rStyle w:val="FontStyle51"/>
          <w:sz w:val="24"/>
          <w:szCs w:val="24"/>
        </w:rPr>
        <w:softHyphen/>
        <w:t>отъемлемой ча</w:t>
      </w:r>
      <w:r w:rsidRPr="005E6322">
        <w:rPr>
          <w:rStyle w:val="FontStyle51"/>
          <w:sz w:val="24"/>
          <w:szCs w:val="24"/>
        </w:rPr>
        <w:softHyphen/>
        <w:t>стью общего образова</w:t>
      </w:r>
      <w:r w:rsidRPr="005E6322">
        <w:rPr>
          <w:rStyle w:val="FontStyle51"/>
          <w:sz w:val="24"/>
          <w:szCs w:val="24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5E6322">
        <w:rPr>
          <w:rStyle w:val="FontStyle50"/>
          <w:b/>
          <w:sz w:val="24"/>
          <w:szCs w:val="24"/>
        </w:rPr>
        <w:t>целей</w:t>
      </w:r>
      <w:r w:rsidRPr="005E6322">
        <w:rPr>
          <w:rStyle w:val="FontStyle50"/>
          <w:sz w:val="24"/>
          <w:szCs w:val="24"/>
        </w:rPr>
        <w:t>:</w:t>
      </w:r>
    </w:p>
    <w:p w:rsidR="006D413B" w:rsidRPr="005E6322" w:rsidRDefault="006D413B" w:rsidP="005E6322">
      <w:pPr>
        <w:pStyle w:val="Style13"/>
        <w:widowControl/>
        <w:tabs>
          <w:tab w:val="left" w:pos="0"/>
        </w:tabs>
        <w:spacing w:line="276" w:lineRule="auto"/>
        <w:ind w:firstLine="567"/>
        <w:jc w:val="both"/>
        <w:rPr>
          <w:rStyle w:val="FontStyle50"/>
          <w:b/>
          <w:sz w:val="24"/>
          <w:szCs w:val="24"/>
        </w:rPr>
      </w:pPr>
      <w:r w:rsidRPr="005E6322">
        <w:rPr>
          <w:rStyle w:val="FontStyle51"/>
          <w:b/>
          <w:sz w:val="24"/>
          <w:szCs w:val="24"/>
          <w:lang w:val="en-US"/>
        </w:rPr>
        <w:t>I</w:t>
      </w:r>
      <w:r w:rsidR="005E6322">
        <w:rPr>
          <w:rStyle w:val="FontStyle51"/>
          <w:b/>
          <w:sz w:val="24"/>
          <w:szCs w:val="24"/>
        </w:rPr>
        <w:t>.</w:t>
      </w:r>
      <w:r w:rsidRPr="005E6322">
        <w:rPr>
          <w:rStyle w:val="FontStyle51"/>
          <w:b/>
          <w:sz w:val="24"/>
          <w:szCs w:val="24"/>
        </w:rPr>
        <w:tab/>
      </w:r>
      <w:r w:rsidRPr="005E6322">
        <w:rPr>
          <w:rStyle w:val="FontStyle51"/>
          <w:b/>
          <w:i/>
          <w:sz w:val="24"/>
          <w:szCs w:val="24"/>
        </w:rPr>
        <w:t xml:space="preserve">В </w:t>
      </w:r>
      <w:r w:rsidRPr="005E6322">
        <w:rPr>
          <w:rStyle w:val="FontStyle50"/>
          <w:b/>
          <w:sz w:val="24"/>
          <w:szCs w:val="24"/>
        </w:rPr>
        <w:t>направлении личностного развития: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формирование представлений о математике, как части общечеловече</w:t>
      </w:r>
      <w:r w:rsidRPr="005E6322">
        <w:rPr>
          <w:rStyle w:val="FontStyle51"/>
          <w:sz w:val="24"/>
          <w:szCs w:val="24"/>
        </w:rPr>
        <w:softHyphen/>
        <w:t>ской культуры, о значимости математики в раз</w:t>
      </w:r>
      <w:r w:rsidRPr="005E6322">
        <w:rPr>
          <w:rStyle w:val="FontStyle51"/>
          <w:sz w:val="24"/>
          <w:szCs w:val="24"/>
        </w:rPr>
        <w:softHyphen/>
        <w:t>витии цивилизации и современ</w:t>
      </w:r>
      <w:r w:rsidRPr="005E6322">
        <w:rPr>
          <w:rStyle w:val="FontStyle51"/>
          <w:sz w:val="24"/>
          <w:szCs w:val="24"/>
        </w:rPr>
        <w:softHyphen/>
        <w:t>ного общества;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5E6322">
        <w:rPr>
          <w:rStyle w:val="FontStyle51"/>
          <w:sz w:val="24"/>
          <w:szCs w:val="24"/>
        </w:rPr>
        <w:softHyphen/>
        <w:t>туры речи, способно</w:t>
      </w:r>
      <w:r w:rsidRPr="005E6322">
        <w:rPr>
          <w:rStyle w:val="FontStyle51"/>
          <w:sz w:val="24"/>
          <w:szCs w:val="24"/>
        </w:rPr>
        <w:softHyphen/>
        <w:t>сти к умствен</w:t>
      </w:r>
      <w:r w:rsidRPr="005E6322">
        <w:rPr>
          <w:rStyle w:val="FontStyle51"/>
          <w:sz w:val="24"/>
          <w:szCs w:val="24"/>
        </w:rPr>
        <w:softHyphen/>
        <w:t>ному эксперименту;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5E6322">
        <w:rPr>
          <w:rStyle w:val="FontStyle51"/>
          <w:sz w:val="24"/>
          <w:szCs w:val="24"/>
        </w:rPr>
        <w:softHyphen/>
        <w:t>ности, способно</w:t>
      </w:r>
      <w:r w:rsidRPr="005E6322">
        <w:rPr>
          <w:rStyle w:val="FontStyle51"/>
          <w:sz w:val="24"/>
          <w:szCs w:val="24"/>
        </w:rPr>
        <w:softHyphen/>
        <w:t>сти к преодоле</w:t>
      </w:r>
      <w:r w:rsidRPr="005E6322">
        <w:rPr>
          <w:rStyle w:val="FontStyle51"/>
          <w:sz w:val="24"/>
          <w:szCs w:val="24"/>
        </w:rPr>
        <w:softHyphen/>
        <w:t>нию мыслительных стереоти</w:t>
      </w:r>
      <w:r w:rsidRPr="005E6322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5E6322">
        <w:rPr>
          <w:rStyle w:val="FontStyle51"/>
          <w:sz w:val="24"/>
          <w:szCs w:val="24"/>
        </w:rPr>
        <w:softHyphen/>
        <w:t>альную мобиль</w:t>
      </w:r>
      <w:r w:rsidRPr="005E6322">
        <w:rPr>
          <w:rStyle w:val="FontStyle51"/>
          <w:sz w:val="24"/>
          <w:szCs w:val="24"/>
        </w:rPr>
        <w:softHyphen/>
        <w:t>ность, способ</w:t>
      </w:r>
      <w:r w:rsidRPr="005E6322">
        <w:rPr>
          <w:rStyle w:val="FontStyle51"/>
          <w:sz w:val="24"/>
          <w:szCs w:val="24"/>
        </w:rPr>
        <w:softHyphen/>
        <w:t>ность принимать самостоятель</w:t>
      </w:r>
      <w:r w:rsidRPr="005E6322">
        <w:rPr>
          <w:rStyle w:val="FontStyle51"/>
          <w:sz w:val="24"/>
          <w:szCs w:val="24"/>
        </w:rPr>
        <w:softHyphen/>
        <w:t>ные решения;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Pr="005E6322">
        <w:rPr>
          <w:rStyle w:val="FontStyle51"/>
          <w:sz w:val="24"/>
          <w:szCs w:val="24"/>
        </w:rPr>
        <w:softHyphen/>
        <w:t>ном информа</w:t>
      </w:r>
      <w:r w:rsidRPr="005E6322">
        <w:rPr>
          <w:rStyle w:val="FontStyle51"/>
          <w:sz w:val="24"/>
          <w:szCs w:val="24"/>
        </w:rPr>
        <w:softHyphen/>
        <w:t>ционном обществе;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5E6322">
        <w:rPr>
          <w:rStyle w:val="FontStyle51"/>
          <w:sz w:val="24"/>
          <w:szCs w:val="24"/>
        </w:rPr>
        <w:softHyphen/>
        <w:t>тематических способ</w:t>
      </w:r>
      <w:r w:rsidRPr="005E6322">
        <w:rPr>
          <w:rStyle w:val="FontStyle51"/>
          <w:sz w:val="24"/>
          <w:szCs w:val="24"/>
        </w:rPr>
        <w:softHyphen/>
        <w:t>ностей;</w:t>
      </w:r>
    </w:p>
    <w:p w:rsidR="006D413B" w:rsidRPr="005E6322" w:rsidRDefault="006D413B" w:rsidP="005E6322">
      <w:pPr>
        <w:pStyle w:val="Style13"/>
        <w:widowControl/>
        <w:tabs>
          <w:tab w:val="left" w:pos="0"/>
        </w:tabs>
        <w:spacing w:line="276" w:lineRule="auto"/>
        <w:ind w:firstLine="567"/>
        <w:jc w:val="both"/>
        <w:rPr>
          <w:rStyle w:val="FontStyle50"/>
          <w:b/>
          <w:sz w:val="24"/>
          <w:szCs w:val="24"/>
        </w:rPr>
      </w:pPr>
      <w:r w:rsidRPr="005E6322">
        <w:rPr>
          <w:rStyle w:val="FontStyle51"/>
          <w:b/>
          <w:sz w:val="24"/>
          <w:szCs w:val="24"/>
          <w:lang w:val="en-US"/>
        </w:rPr>
        <w:t>II</w:t>
      </w:r>
      <w:r w:rsidR="005E6322">
        <w:rPr>
          <w:rStyle w:val="FontStyle51"/>
          <w:b/>
          <w:sz w:val="24"/>
          <w:szCs w:val="24"/>
        </w:rPr>
        <w:t>.</w:t>
      </w:r>
      <w:r w:rsidRPr="005E6322">
        <w:rPr>
          <w:rStyle w:val="FontStyle51"/>
          <w:b/>
          <w:sz w:val="24"/>
          <w:szCs w:val="24"/>
          <w:lang w:val="en-US"/>
        </w:rPr>
        <w:t xml:space="preserve"> </w:t>
      </w:r>
      <w:r w:rsidRPr="005E6322">
        <w:rPr>
          <w:rStyle w:val="FontStyle51"/>
          <w:b/>
          <w:sz w:val="24"/>
          <w:szCs w:val="24"/>
        </w:rPr>
        <w:tab/>
      </w:r>
      <w:r w:rsidRPr="005E6322">
        <w:rPr>
          <w:rStyle w:val="FontStyle50"/>
          <w:b/>
          <w:sz w:val="24"/>
          <w:szCs w:val="24"/>
        </w:rPr>
        <w:t>В метапредметном направлении: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5E6322">
        <w:rPr>
          <w:rStyle w:val="FontStyle51"/>
          <w:sz w:val="24"/>
          <w:szCs w:val="24"/>
        </w:rPr>
        <w:softHyphen/>
        <w:t>сания и методе позна</w:t>
      </w:r>
      <w:r w:rsidRPr="005E6322">
        <w:rPr>
          <w:rStyle w:val="FontStyle51"/>
          <w:sz w:val="24"/>
          <w:szCs w:val="24"/>
        </w:rPr>
        <w:softHyphen/>
        <w:t>ния действи</w:t>
      </w:r>
      <w:r w:rsidRPr="005E6322">
        <w:rPr>
          <w:rStyle w:val="FontStyle51"/>
          <w:sz w:val="24"/>
          <w:szCs w:val="24"/>
        </w:rPr>
        <w:softHyphen/>
        <w:t>тельности, создание условий для приобретения первоначаль</w:t>
      </w:r>
      <w:r w:rsidRPr="005E6322">
        <w:rPr>
          <w:rStyle w:val="FontStyle51"/>
          <w:sz w:val="24"/>
          <w:szCs w:val="24"/>
        </w:rPr>
        <w:softHyphen/>
        <w:t>ного опыта математиче</w:t>
      </w:r>
      <w:r w:rsidRPr="005E6322">
        <w:rPr>
          <w:rStyle w:val="FontStyle51"/>
          <w:sz w:val="24"/>
          <w:szCs w:val="24"/>
        </w:rPr>
        <w:softHyphen/>
        <w:t>ского моделирования;</w:t>
      </w:r>
    </w:p>
    <w:p w:rsidR="006D413B" w:rsidRPr="005E6322" w:rsidRDefault="006D413B" w:rsidP="005E6322">
      <w:pPr>
        <w:pStyle w:val="Style19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формирование общих способов интеллектуальной дея</w:t>
      </w:r>
      <w:r w:rsidRPr="005E6322">
        <w:rPr>
          <w:rStyle w:val="FontStyle51"/>
          <w:sz w:val="24"/>
          <w:szCs w:val="24"/>
        </w:rPr>
        <w:softHyphen/>
        <w:t>тельности, характер</w:t>
      </w:r>
      <w:r w:rsidRPr="005E6322">
        <w:rPr>
          <w:rStyle w:val="FontStyle51"/>
          <w:sz w:val="24"/>
          <w:szCs w:val="24"/>
        </w:rPr>
        <w:softHyphen/>
        <w:t>ных для мате</w:t>
      </w:r>
      <w:r w:rsidRPr="005E6322">
        <w:rPr>
          <w:rStyle w:val="FontStyle51"/>
          <w:sz w:val="24"/>
          <w:szCs w:val="24"/>
        </w:rPr>
        <w:softHyphen/>
        <w:t>матики и являющихся осно</w:t>
      </w:r>
      <w:r w:rsidRPr="005E6322">
        <w:rPr>
          <w:rStyle w:val="FontStyle51"/>
          <w:sz w:val="24"/>
          <w:szCs w:val="24"/>
        </w:rPr>
        <w:softHyphen/>
        <w:t>вой познавательной куль</w:t>
      </w:r>
      <w:r w:rsidRPr="005E6322">
        <w:rPr>
          <w:rStyle w:val="FontStyle51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6D413B" w:rsidRPr="005E6322" w:rsidRDefault="006D413B" w:rsidP="005E6322">
      <w:pPr>
        <w:pStyle w:val="Style13"/>
        <w:widowControl/>
        <w:tabs>
          <w:tab w:val="left" w:pos="0"/>
        </w:tabs>
        <w:spacing w:line="276" w:lineRule="auto"/>
        <w:ind w:firstLine="567"/>
        <w:jc w:val="both"/>
        <w:rPr>
          <w:rStyle w:val="FontStyle50"/>
          <w:b/>
          <w:sz w:val="24"/>
          <w:szCs w:val="24"/>
        </w:rPr>
      </w:pPr>
      <w:r w:rsidRPr="005E6322">
        <w:rPr>
          <w:rStyle w:val="FontStyle51"/>
          <w:b/>
          <w:sz w:val="24"/>
          <w:szCs w:val="24"/>
          <w:lang w:val="en-US"/>
        </w:rPr>
        <w:t>III</w:t>
      </w:r>
      <w:r w:rsidR="005E6322">
        <w:rPr>
          <w:rStyle w:val="FontStyle51"/>
          <w:b/>
          <w:sz w:val="24"/>
          <w:szCs w:val="24"/>
        </w:rPr>
        <w:t>.</w:t>
      </w:r>
      <w:r w:rsidRPr="005E6322">
        <w:rPr>
          <w:rStyle w:val="FontStyle51"/>
          <w:b/>
          <w:sz w:val="24"/>
          <w:szCs w:val="24"/>
        </w:rPr>
        <w:t xml:space="preserve">     </w:t>
      </w:r>
      <w:r w:rsidRPr="005E6322">
        <w:rPr>
          <w:rStyle w:val="FontStyle51"/>
          <w:b/>
          <w:i/>
          <w:sz w:val="24"/>
          <w:szCs w:val="24"/>
        </w:rPr>
        <w:t>В</w:t>
      </w:r>
      <w:r w:rsidRPr="005E6322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6D413B" w:rsidRPr="005E6322" w:rsidRDefault="006D413B" w:rsidP="005E6322">
      <w:pPr>
        <w:pStyle w:val="Style19"/>
        <w:widowControl/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•</w:t>
      </w:r>
      <w:r w:rsidRPr="005E6322">
        <w:rPr>
          <w:rStyle w:val="FontStyle51"/>
          <w:sz w:val="24"/>
          <w:szCs w:val="24"/>
        </w:rPr>
        <w:tab/>
        <w:t>овладение математическими знаниями и умениями, не</w:t>
      </w:r>
      <w:r w:rsidRPr="005E6322">
        <w:rPr>
          <w:rStyle w:val="FontStyle51"/>
          <w:sz w:val="24"/>
          <w:szCs w:val="24"/>
        </w:rPr>
        <w:softHyphen/>
        <w:t>обходимыми для про</w:t>
      </w:r>
      <w:r w:rsidRPr="005E6322">
        <w:rPr>
          <w:rStyle w:val="FontStyle51"/>
          <w:sz w:val="24"/>
          <w:szCs w:val="24"/>
        </w:rPr>
        <w:softHyphen/>
        <w:t>долже</w:t>
      </w:r>
      <w:r w:rsidRPr="005E6322">
        <w:rPr>
          <w:rStyle w:val="FontStyle51"/>
          <w:sz w:val="24"/>
          <w:szCs w:val="24"/>
        </w:rPr>
        <w:softHyphen/>
        <w:t>ния образования, изучения смеж</w:t>
      </w:r>
      <w:r w:rsidRPr="005E6322">
        <w:rPr>
          <w:rStyle w:val="FontStyle51"/>
          <w:sz w:val="24"/>
          <w:szCs w:val="24"/>
        </w:rPr>
        <w:softHyphen/>
        <w:t>ных дисциплин, применения в повсе</w:t>
      </w:r>
      <w:r w:rsidRPr="005E6322">
        <w:rPr>
          <w:rStyle w:val="FontStyle51"/>
          <w:sz w:val="24"/>
          <w:szCs w:val="24"/>
        </w:rPr>
        <w:softHyphen/>
        <w:t>дневной жизни;</w:t>
      </w:r>
    </w:p>
    <w:p w:rsidR="006D413B" w:rsidRPr="005E6322" w:rsidRDefault="006D413B" w:rsidP="005E6322">
      <w:pPr>
        <w:pStyle w:val="Style19"/>
        <w:widowControl/>
        <w:tabs>
          <w:tab w:val="left" w:pos="0"/>
        </w:tabs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• создание фундамента для математического развития, формирования меха</w:t>
      </w:r>
      <w:r w:rsidRPr="005E6322">
        <w:rPr>
          <w:rStyle w:val="FontStyle51"/>
          <w:sz w:val="24"/>
          <w:szCs w:val="24"/>
        </w:rPr>
        <w:softHyphen/>
        <w:t>низмов мышле</w:t>
      </w:r>
      <w:r w:rsidRPr="005E6322">
        <w:rPr>
          <w:rStyle w:val="FontStyle51"/>
          <w:sz w:val="24"/>
          <w:szCs w:val="24"/>
        </w:rPr>
        <w:softHyphen/>
        <w:t>ния, характерных для мате</w:t>
      </w:r>
      <w:r w:rsidRPr="005E6322">
        <w:rPr>
          <w:rStyle w:val="FontStyle51"/>
          <w:sz w:val="24"/>
          <w:szCs w:val="24"/>
        </w:rPr>
        <w:softHyphen/>
        <w:t>матической деятельности.</w:t>
      </w:r>
    </w:p>
    <w:p w:rsidR="005E6322" w:rsidRDefault="005E6322" w:rsidP="005E63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D413B" w:rsidRPr="005E6322" w:rsidRDefault="006D413B" w:rsidP="005E63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Задачи</w:t>
      </w:r>
      <w:r w:rsidRPr="005E6322">
        <w:rPr>
          <w:rFonts w:ascii="Times New Roman" w:hAnsi="Times New Roman"/>
          <w:color w:val="000000"/>
          <w:sz w:val="24"/>
          <w:szCs w:val="24"/>
        </w:rPr>
        <w:t>:</w:t>
      </w:r>
    </w:p>
    <w:p w:rsidR="006D413B" w:rsidRPr="005E6322" w:rsidRDefault="006D413B" w:rsidP="005E6322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D413B" w:rsidRPr="005E6322" w:rsidRDefault="006D413B" w:rsidP="005E6322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D413B" w:rsidRPr="005E6322" w:rsidRDefault="006D413B" w:rsidP="005E6322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D413B" w:rsidRPr="005E6322" w:rsidRDefault="006D413B" w:rsidP="005E6322">
      <w:pPr>
        <w:numPr>
          <w:ilvl w:val="0"/>
          <w:numId w:val="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воспитывать культуру личности, отношение к математике как части общечеловеческой культуры, играющей особую роль в общественном развитии.</w:t>
      </w:r>
    </w:p>
    <w:p w:rsidR="006D413B" w:rsidRPr="005E6322" w:rsidRDefault="006D413B" w:rsidP="005E6322">
      <w:pPr>
        <w:pStyle w:val="Style3"/>
        <w:widowControl/>
        <w:spacing w:before="154" w:line="276" w:lineRule="auto"/>
        <w:ind w:firstLine="567"/>
        <w:rPr>
          <w:rStyle w:val="FontStyle50"/>
          <w:i w:val="0"/>
          <w:sz w:val="24"/>
          <w:szCs w:val="24"/>
        </w:rPr>
      </w:pPr>
    </w:p>
    <w:p w:rsidR="006D413B" w:rsidRPr="005E6322" w:rsidRDefault="006D413B" w:rsidP="004E2D3B">
      <w:pPr>
        <w:pStyle w:val="Style27"/>
        <w:widowControl/>
        <w:spacing w:line="276" w:lineRule="auto"/>
        <w:ind w:firstLine="567"/>
        <w:jc w:val="center"/>
        <w:rPr>
          <w:rStyle w:val="FontStyle52"/>
          <w:b/>
          <w:sz w:val="24"/>
          <w:szCs w:val="24"/>
        </w:rPr>
      </w:pPr>
      <w:r w:rsidRPr="005E6322">
        <w:rPr>
          <w:rStyle w:val="FontStyle52"/>
          <w:b/>
          <w:sz w:val="24"/>
          <w:szCs w:val="24"/>
        </w:rPr>
        <w:t xml:space="preserve">Место учебного предмета в </w:t>
      </w:r>
      <w:r w:rsidR="005E6322">
        <w:rPr>
          <w:rStyle w:val="FontStyle52"/>
          <w:b/>
          <w:sz w:val="24"/>
          <w:szCs w:val="24"/>
        </w:rPr>
        <w:t>б</w:t>
      </w:r>
      <w:r w:rsidRPr="005E6322">
        <w:rPr>
          <w:rStyle w:val="FontStyle52"/>
          <w:b/>
          <w:sz w:val="24"/>
          <w:szCs w:val="24"/>
        </w:rPr>
        <w:t>азисном учебном</w:t>
      </w:r>
      <w:r w:rsidR="004E2D3B">
        <w:rPr>
          <w:rStyle w:val="FontStyle52"/>
          <w:b/>
          <w:sz w:val="24"/>
          <w:szCs w:val="24"/>
        </w:rPr>
        <w:t xml:space="preserve"> </w:t>
      </w:r>
      <w:r w:rsidRPr="005E6322">
        <w:rPr>
          <w:rStyle w:val="FontStyle52"/>
          <w:b/>
          <w:sz w:val="24"/>
          <w:szCs w:val="24"/>
        </w:rPr>
        <w:t>(образовательном) плане</w:t>
      </w:r>
    </w:p>
    <w:p w:rsidR="006D413B" w:rsidRPr="005E6322" w:rsidRDefault="006D413B" w:rsidP="005E6322">
      <w:pPr>
        <w:pStyle w:val="Style3"/>
        <w:widowControl/>
        <w:spacing w:line="276" w:lineRule="auto"/>
        <w:ind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 xml:space="preserve">Базисный учебный (образовательный) план на изучение математики в </w:t>
      </w:r>
      <w:r w:rsidR="00643B3D" w:rsidRPr="005E6322">
        <w:rPr>
          <w:rStyle w:val="FontStyle51"/>
          <w:sz w:val="24"/>
          <w:szCs w:val="24"/>
        </w:rPr>
        <w:t xml:space="preserve">5-6 классах </w:t>
      </w:r>
      <w:r w:rsidRPr="005E6322">
        <w:rPr>
          <w:rStyle w:val="FontStyle51"/>
          <w:sz w:val="24"/>
          <w:szCs w:val="24"/>
        </w:rPr>
        <w:t>отводит 5 учебных часов в не</w:t>
      </w:r>
      <w:r w:rsidRPr="005E6322">
        <w:rPr>
          <w:rStyle w:val="FontStyle51"/>
          <w:sz w:val="24"/>
          <w:szCs w:val="24"/>
        </w:rPr>
        <w:softHyphen/>
        <w:t xml:space="preserve">делю в течение каждого года обучения, всего </w:t>
      </w:r>
      <w:r w:rsidR="00643B3D" w:rsidRPr="005E6322">
        <w:rPr>
          <w:rStyle w:val="FontStyle51"/>
          <w:sz w:val="24"/>
          <w:szCs w:val="24"/>
        </w:rPr>
        <w:t>350</w:t>
      </w:r>
      <w:r w:rsidRPr="005E6322">
        <w:rPr>
          <w:rStyle w:val="FontStyle51"/>
          <w:sz w:val="24"/>
          <w:szCs w:val="24"/>
        </w:rPr>
        <w:t xml:space="preserve"> уроков.  </w:t>
      </w:r>
    </w:p>
    <w:p w:rsidR="006D413B" w:rsidRPr="005E6322" w:rsidRDefault="006D413B" w:rsidP="005E6322">
      <w:pPr>
        <w:pStyle w:val="Style3"/>
        <w:widowControl/>
        <w:spacing w:line="276" w:lineRule="auto"/>
        <w:ind w:firstLine="567"/>
        <w:rPr>
          <w:rStyle w:val="FontStyle51"/>
          <w:sz w:val="24"/>
          <w:szCs w:val="24"/>
        </w:rPr>
      </w:pPr>
    </w:p>
    <w:p w:rsidR="006D413B" w:rsidRPr="005E6322" w:rsidRDefault="006D413B" w:rsidP="005E6322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6322">
        <w:rPr>
          <w:rFonts w:ascii="Times New Roman" w:hAnsi="Times New Roman"/>
          <w:b/>
          <w:bCs/>
          <w:sz w:val="24"/>
          <w:szCs w:val="24"/>
        </w:rPr>
        <w:t>Описание учебно-методического комплекта образователь</w:t>
      </w:r>
      <w:r w:rsidRPr="005E6322">
        <w:rPr>
          <w:rFonts w:ascii="Times New Roman" w:hAnsi="Times New Roman"/>
          <w:b/>
          <w:bCs/>
          <w:sz w:val="24"/>
          <w:szCs w:val="24"/>
        </w:rPr>
        <w:softHyphen/>
        <w:t>ного процесса</w:t>
      </w:r>
    </w:p>
    <w:p w:rsidR="006D413B" w:rsidRPr="005E6322" w:rsidRDefault="006D413B" w:rsidP="005E6322">
      <w:pPr>
        <w:pStyle w:val="Style3"/>
        <w:widowControl/>
        <w:spacing w:line="276" w:lineRule="auto"/>
        <w:ind w:firstLine="567"/>
      </w:pPr>
      <w:r w:rsidRPr="005E6322">
        <w:rPr>
          <w:rStyle w:val="FontStyle51"/>
          <w:sz w:val="24"/>
          <w:szCs w:val="24"/>
        </w:rPr>
        <w:t>1.</w:t>
      </w:r>
      <w:r w:rsidRPr="005E6322">
        <w:t xml:space="preserve"> А.Г.Мерзляк, В.Б.Полонский, М.С.Якир, Е.В.Буцко</w:t>
      </w:r>
      <w:r w:rsidR="005E6322">
        <w:t>.</w:t>
      </w:r>
      <w:r w:rsidRPr="005E6322">
        <w:t xml:space="preserve"> Математика 5 класс, изд. М.: </w:t>
      </w:r>
      <w:r w:rsidR="00326872" w:rsidRPr="005E6322">
        <w:t>«</w:t>
      </w:r>
      <w:r w:rsidRPr="005E6322">
        <w:t>Вентана-Граф</w:t>
      </w:r>
      <w:r w:rsidR="00326872" w:rsidRPr="005E6322">
        <w:t>»</w:t>
      </w:r>
      <w:r w:rsidRPr="005E6322">
        <w:t>,2019.</w:t>
      </w:r>
    </w:p>
    <w:p w:rsidR="006D413B" w:rsidRPr="005E6322" w:rsidRDefault="006D413B" w:rsidP="005E6322">
      <w:pPr>
        <w:pStyle w:val="Style3"/>
        <w:widowControl/>
        <w:spacing w:line="276" w:lineRule="auto"/>
        <w:ind w:firstLine="567"/>
      </w:pPr>
      <w:r w:rsidRPr="005E6322">
        <w:t>2. А.Г.Мерзляк, В.Б.Полонский, М.С.Якир, Е.В.Буцко</w:t>
      </w:r>
      <w:r w:rsidR="005E6322">
        <w:t>.</w:t>
      </w:r>
      <w:r w:rsidRPr="005E6322">
        <w:t xml:space="preserve"> Математика 6 класс, изд. М.: </w:t>
      </w:r>
      <w:r w:rsidR="00326872" w:rsidRPr="005E6322">
        <w:t>«</w:t>
      </w:r>
      <w:r w:rsidRPr="005E6322">
        <w:t>Вентана-Граф</w:t>
      </w:r>
      <w:r w:rsidR="00326872" w:rsidRPr="005E6322">
        <w:t>»</w:t>
      </w:r>
      <w:r w:rsidRPr="005E6322">
        <w:t>,2019.</w:t>
      </w:r>
    </w:p>
    <w:p w:rsidR="006D413B" w:rsidRPr="005E6322" w:rsidRDefault="006D413B" w:rsidP="005E6322">
      <w:pPr>
        <w:pStyle w:val="Style3"/>
        <w:widowControl/>
        <w:spacing w:line="276" w:lineRule="auto"/>
        <w:ind w:firstLine="567"/>
      </w:pPr>
      <w:r w:rsidRPr="005E6322">
        <w:t>3.</w:t>
      </w:r>
      <w:r w:rsidR="00643B3D" w:rsidRPr="005E6322">
        <w:t xml:space="preserve"> А.Г.Мерзляк, В.Б.Полонский, М.С.Якир</w:t>
      </w:r>
      <w:r w:rsidRPr="005E6322">
        <w:t>.</w:t>
      </w:r>
      <w:r w:rsidR="005E6322">
        <w:t xml:space="preserve"> </w:t>
      </w:r>
      <w:r w:rsidRPr="005E6322">
        <w:t>Дидактические материалы по математик</w:t>
      </w:r>
      <w:r w:rsidR="00326872" w:rsidRPr="005E6322">
        <w:t>е для 5</w:t>
      </w:r>
      <w:r w:rsidRPr="005E6322">
        <w:t xml:space="preserve"> класса, - М.</w:t>
      </w:r>
      <w:r w:rsidR="00326872" w:rsidRPr="005E6322">
        <w:t>, «Вентана-Граф»,2019.</w:t>
      </w:r>
      <w:r w:rsidRPr="005E6322">
        <w:t xml:space="preserve"> </w:t>
      </w:r>
    </w:p>
    <w:p w:rsidR="00326872" w:rsidRPr="005E6322" w:rsidRDefault="00326872" w:rsidP="005E6322">
      <w:pPr>
        <w:pStyle w:val="Style3"/>
        <w:widowControl/>
        <w:spacing w:line="276" w:lineRule="auto"/>
        <w:ind w:firstLine="567"/>
      </w:pPr>
      <w:r w:rsidRPr="005E6322">
        <w:t>4. А.Г.Мерзляк, В.Б.Полонский, М.С.Якир.</w:t>
      </w:r>
      <w:r w:rsidR="005E6322">
        <w:t xml:space="preserve"> </w:t>
      </w:r>
      <w:r w:rsidRPr="005E6322">
        <w:t xml:space="preserve">Дидактические материалы по математике для 6 класса, - М., «Вентана-Граф»,2019. </w:t>
      </w:r>
    </w:p>
    <w:p w:rsidR="00326872" w:rsidRPr="005E6322" w:rsidRDefault="00326872" w:rsidP="005E6322">
      <w:pPr>
        <w:pStyle w:val="Style3"/>
        <w:widowControl/>
        <w:spacing w:line="276" w:lineRule="auto"/>
        <w:ind w:firstLine="567"/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4E2D3B" w:rsidRDefault="004E2D3B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</w:p>
    <w:p w:rsidR="00326872" w:rsidRPr="005E6322" w:rsidRDefault="00326872" w:rsidP="005E6322">
      <w:pPr>
        <w:pStyle w:val="Style3"/>
        <w:widowControl/>
        <w:spacing w:line="276" w:lineRule="auto"/>
        <w:ind w:firstLine="567"/>
        <w:jc w:val="center"/>
        <w:rPr>
          <w:rStyle w:val="FontStyle51"/>
          <w:b/>
          <w:sz w:val="24"/>
          <w:szCs w:val="24"/>
        </w:rPr>
      </w:pPr>
      <w:r w:rsidRPr="005E6322">
        <w:rPr>
          <w:rStyle w:val="FontStyle51"/>
          <w:b/>
          <w:sz w:val="24"/>
          <w:szCs w:val="24"/>
        </w:rPr>
        <w:t>2.</w:t>
      </w:r>
      <w:r w:rsidR="005E6322">
        <w:rPr>
          <w:rStyle w:val="FontStyle51"/>
          <w:b/>
          <w:sz w:val="24"/>
          <w:szCs w:val="24"/>
        </w:rPr>
        <w:t xml:space="preserve"> </w:t>
      </w:r>
      <w:r w:rsidRPr="005E6322">
        <w:rPr>
          <w:rStyle w:val="FontStyle51"/>
          <w:b/>
          <w:sz w:val="24"/>
          <w:szCs w:val="24"/>
        </w:rPr>
        <w:t>Планируемые результаты изучения учебного предмета</w:t>
      </w:r>
    </w:p>
    <w:p w:rsidR="00326872" w:rsidRPr="005E6322" w:rsidRDefault="00326872" w:rsidP="005E6322">
      <w:pPr>
        <w:pStyle w:val="Style27"/>
        <w:widowControl/>
        <w:spacing w:before="120" w:line="276" w:lineRule="auto"/>
        <w:ind w:firstLine="567"/>
        <w:rPr>
          <w:rStyle w:val="FontStyle52"/>
          <w:sz w:val="24"/>
          <w:szCs w:val="24"/>
        </w:rPr>
      </w:pPr>
      <w:r w:rsidRPr="005E6322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5E6322">
        <w:rPr>
          <w:rStyle w:val="FontStyle52"/>
          <w:sz w:val="24"/>
          <w:szCs w:val="24"/>
        </w:rPr>
        <w:softHyphen/>
        <w:t>тичь следую</w:t>
      </w:r>
      <w:r w:rsidRPr="005E6322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:rsidR="00326872" w:rsidRPr="005E6322" w:rsidRDefault="00326872" w:rsidP="005E6322">
      <w:pPr>
        <w:pStyle w:val="Style27"/>
        <w:widowControl/>
        <w:spacing w:before="120" w:line="276" w:lineRule="auto"/>
        <w:ind w:firstLine="567"/>
        <w:rPr>
          <w:rStyle w:val="FontStyle52"/>
          <w:b/>
          <w:i/>
          <w:iCs/>
          <w:sz w:val="24"/>
          <w:szCs w:val="24"/>
        </w:rPr>
      </w:pPr>
      <w:r w:rsidRPr="005E6322">
        <w:rPr>
          <w:rStyle w:val="FontStyle51"/>
          <w:b/>
          <w:sz w:val="24"/>
          <w:szCs w:val="24"/>
          <w:lang w:val="en-US"/>
        </w:rPr>
        <w:t>I</w:t>
      </w:r>
      <w:r w:rsidRPr="005E6322">
        <w:rPr>
          <w:rStyle w:val="FontStyle51"/>
          <w:b/>
          <w:sz w:val="24"/>
          <w:szCs w:val="24"/>
        </w:rPr>
        <w:tab/>
        <w:t xml:space="preserve">    </w:t>
      </w:r>
      <w:r w:rsidRPr="005E6322">
        <w:rPr>
          <w:rStyle w:val="FontStyle51"/>
          <w:b/>
          <w:i/>
          <w:sz w:val="24"/>
          <w:szCs w:val="24"/>
        </w:rPr>
        <w:t>В</w:t>
      </w:r>
      <w:r w:rsidRPr="005E6322">
        <w:rPr>
          <w:rStyle w:val="FontStyle50"/>
          <w:b/>
          <w:sz w:val="24"/>
          <w:szCs w:val="24"/>
        </w:rPr>
        <w:t xml:space="preserve"> личностном направлении:</w:t>
      </w:r>
    </w:p>
    <w:p w:rsidR="00326872" w:rsidRPr="005E6322" w:rsidRDefault="005E6322" w:rsidP="005E6322">
      <w:pPr>
        <w:tabs>
          <w:tab w:val="left" w:pos="0"/>
        </w:tabs>
        <w:spacing w:after="0"/>
        <w:ind w:firstLine="567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•</w:t>
      </w:r>
      <w:r w:rsidR="00326872" w:rsidRPr="005E6322">
        <w:rPr>
          <w:rStyle w:val="FontStyle52"/>
          <w:sz w:val="24"/>
          <w:szCs w:val="24"/>
        </w:rPr>
        <w:t>умение ясно, точно, грамотно излагать свои мысли в устной и письменной</w:t>
      </w:r>
      <w:r>
        <w:rPr>
          <w:rStyle w:val="FontStyle52"/>
          <w:sz w:val="24"/>
          <w:szCs w:val="24"/>
        </w:rPr>
        <w:t xml:space="preserve"> </w:t>
      </w:r>
      <w:r w:rsidR="00326872" w:rsidRPr="005E6322">
        <w:rPr>
          <w:rStyle w:val="FontStyle52"/>
          <w:sz w:val="24"/>
          <w:szCs w:val="24"/>
        </w:rPr>
        <w:t>речи, пони</w:t>
      </w:r>
      <w:r w:rsidR="00326872" w:rsidRPr="005E6322">
        <w:rPr>
          <w:rStyle w:val="FontStyle52"/>
          <w:sz w:val="24"/>
          <w:szCs w:val="24"/>
        </w:rPr>
        <w:softHyphen/>
        <w:t>мать смысл поставленной задачи, выстраивать аргументацию, приво</w:t>
      </w:r>
      <w:r w:rsidR="00326872" w:rsidRPr="005E6322">
        <w:rPr>
          <w:rStyle w:val="FontStyle52"/>
          <w:sz w:val="24"/>
          <w:szCs w:val="24"/>
        </w:rPr>
        <w:softHyphen/>
        <w:t>дить примеры и контрпримеры;</w:t>
      </w:r>
    </w:p>
    <w:p w:rsidR="00326872" w:rsidRPr="005E6322" w:rsidRDefault="00326872" w:rsidP="005E6322">
      <w:pPr>
        <w:pStyle w:val="Style19"/>
        <w:widowControl/>
        <w:numPr>
          <w:ilvl w:val="0"/>
          <w:numId w:val="4"/>
        </w:numPr>
        <w:tabs>
          <w:tab w:val="left" w:pos="0"/>
          <w:tab w:val="left" w:pos="662"/>
        </w:tabs>
        <w:spacing w:before="29" w:line="276" w:lineRule="auto"/>
        <w:ind w:left="0"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критичность мышления, умение распознавать логически некорректные вы</w:t>
      </w:r>
      <w:r w:rsidRPr="005E6322">
        <w:rPr>
          <w:rStyle w:val="FontStyle51"/>
          <w:sz w:val="24"/>
          <w:szCs w:val="24"/>
        </w:rPr>
        <w:softHyphen/>
        <w:t>сказы</w:t>
      </w:r>
      <w:r w:rsidRPr="005E6322">
        <w:rPr>
          <w:rStyle w:val="FontStyle51"/>
          <w:sz w:val="24"/>
          <w:szCs w:val="24"/>
        </w:rPr>
        <w:softHyphen/>
        <w:t>вания, отличать гипотезу от факта;</w:t>
      </w:r>
    </w:p>
    <w:p w:rsidR="00326872" w:rsidRPr="005E6322" w:rsidRDefault="00326872" w:rsidP="005E6322">
      <w:pPr>
        <w:pStyle w:val="Style19"/>
        <w:widowControl/>
        <w:numPr>
          <w:ilvl w:val="0"/>
          <w:numId w:val="4"/>
        </w:numPr>
        <w:tabs>
          <w:tab w:val="left" w:pos="0"/>
          <w:tab w:val="left" w:pos="662"/>
        </w:tabs>
        <w:spacing w:line="276" w:lineRule="auto"/>
        <w:ind w:left="0"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5E6322">
        <w:rPr>
          <w:rStyle w:val="FontStyle51"/>
          <w:sz w:val="24"/>
          <w:szCs w:val="24"/>
        </w:rPr>
        <w:softHyphen/>
        <w:t>веческой деятельно</w:t>
      </w:r>
      <w:r w:rsidRPr="005E6322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5E6322">
        <w:rPr>
          <w:rStyle w:val="FontStyle51"/>
          <w:sz w:val="24"/>
          <w:szCs w:val="24"/>
        </w:rPr>
        <w:softHyphen/>
        <w:t>сти для развития цивилиза</w:t>
      </w:r>
      <w:r w:rsidRPr="005E6322">
        <w:rPr>
          <w:rStyle w:val="FontStyle51"/>
          <w:sz w:val="24"/>
          <w:szCs w:val="24"/>
        </w:rPr>
        <w:softHyphen/>
        <w:t>ции;</w:t>
      </w:r>
    </w:p>
    <w:p w:rsidR="00326872" w:rsidRPr="005E6322" w:rsidRDefault="00326872" w:rsidP="005E6322">
      <w:pPr>
        <w:pStyle w:val="Style19"/>
        <w:widowControl/>
        <w:numPr>
          <w:ilvl w:val="0"/>
          <w:numId w:val="4"/>
        </w:numPr>
        <w:tabs>
          <w:tab w:val="left" w:pos="0"/>
          <w:tab w:val="left" w:pos="662"/>
        </w:tabs>
        <w:spacing w:before="5" w:line="276" w:lineRule="auto"/>
        <w:ind w:left="0"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Pr="005E6322">
        <w:rPr>
          <w:rStyle w:val="FontStyle51"/>
          <w:sz w:val="24"/>
          <w:szCs w:val="24"/>
        </w:rPr>
        <w:softHyphen/>
        <w:t>нии математических задач;</w:t>
      </w:r>
    </w:p>
    <w:p w:rsidR="00326872" w:rsidRPr="005E6322" w:rsidRDefault="00326872" w:rsidP="005E6322">
      <w:pPr>
        <w:pStyle w:val="Style19"/>
        <w:widowControl/>
        <w:numPr>
          <w:ilvl w:val="0"/>
          <w:numId w:val="4"/>
        </w:numPr>
        <w:tabs>
          <w:tab w:val="left" w:pos="0"/>
          <w:tab w:val="left" w:pos="662"/>
        </w:tabs>
        <w:spacing w:line="276" w:lineRule="auto"/>
        <w:ind w:left="0"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Pr="005E6322">
        <w:rPr>
          <w:rStyle w:val="FontStyle51"/>
          <w:sz w:val="24"/>
          <w:szCs w:val="24"/>
        </w:rPr>
        <w:softHyphen/>
        <w:t>тельно</w:t>
      </w:r>
      <w:r w:rsidRPr="005E6322">
        <w:rPr>
          <w:rStyle w:val="FontStyle51"/>
          <w:sz w:val="24"/>
          <w:szCs w:val="24"/>
        </w:rPr>
        <w:softHyphen/>
        <w:t>сти;</w:t>
      </w:r>
    </w:p>
    <w:p w:rsidR="00326872" w:rsidRPr="005E6322" w:rsidRDefault="00326872" w:rsidP="005E6322">
      <w:pPr>
        <w:pStyle w:val="Style19"/>
        <w:widowControl/>
        <w:numPr>
          <w:ilvl w:val="0"/>
          <w:numId w:val="4"/>
        </w:numPr>
        <w:tabs>
          <w:tab w:val="left" w:pos="0"/>
          <w:tab w:val="left" w:pos="662"/>
        </w:tabs>
        <w:spacing w:before="10" w:line="276" w:lineRule="auto"/>
        <w:ind w:left="0" w:firstLine="567"/>
        <w:rPr>
          <w:rStyle w:val="FontStyle51"/>
          <w:sz w:val="24"/>
          <w:szCs w:val="24"/>
        </w:rPr>
      </w:pPr>
      <w:r w:rsidRPr="005E6322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5E6322">
        <w:rPr>
          <w:rStyle w:val="FontStyle51"/>
          <w:sz w:val="24"/>
          <w:szCs w:val="24"/>
        </w:rPr>
        <w:softHyphen/>
        <w:t>ческих объектов, за</w:t>
      </w:r>
      <w:r w:rsidRPr="005E6322">
        <w:rPr>
          <w:rStyle w:val="FontStyle51"/>
          <w:sz w:val="24"/>
          <w:szCs w:val="24"/>
        </w:rPr>
        <w:softHyphen/>
        <w:t>дач, решений, рассуждений;</w:t>
      </w:r>
    </w:p>
    <w:p w:rsidR="00326872" w:rsidRPr="005E6322" w:rsidRDefault="00326872" w:rsidP="005E6322">
      <w:pPr>
        <w:pStyle w:val="Style13"/>
        <w:widowControl/>
        <w:tabs>
          <w:tab w:val="left" w:pos="648"/>
        </w:tabs>
        <w:spacing w:before="5" w:line="276" w:lineRule="auto"/>
        <w:ind w:firstLine="567"/>
        <w:jc w:val="both"/>
        <w:rPr>
          <w:rStyle w:val="FontStyle50"/>
          <w:b/>
          <w:sz w:val="24"/>
          <w:szCs w:val="24"/>
        </w:rPr>
      </w:pPr>
      <w:r w:rsidRPr="005E6322">
        <w:rPr>
          <w:rStyle w:val="FontStyle51"/>
          <w:b/>
          <w:sz w:val="24"/>
          <w:szCs w:val="24"/>
          <w:lang w:val="en-US"/>
        </w:rPr>
        <w:t>II</w:t>
      </w:r>
      <w:r w:rsidRPr="005E6322">
        <w:rPr>
          <w:rStyle w:val="FontStyle51"/>
          <w:b/>
          <w:sz w:val="24"/>
          <w:szCs w:val="24"/>
        </w:rPr>
        <w:tab/>
      </w:r>
      <w:r w:rsidRPr="005E6322">
        <w:rPr>
          <w:rStyle w:val="FontStyle51"/>
          <w:b/>
          <w:i/>
          <w:sz w:val="24"/>
          <w:szCs w:val="24"/>
        </w:rPr>
        <w:t>В м</w:t>
      </w:r>
      <w:r w:rsidRPr="005E6322">
        <w:rPr>
          <w:rStyle w:val="FontStyle50"/>
          <w:b/>
          <w:sz w:val="24"/>
          <w:szCs w:val="24"/>
        </w:rPr>
        <w:t>етапредметном направлении:</w:t>
      </w:r>
    </w:p>
    <w:p w:rsidR="00326872" w:rsidRPr="005E6322" w:rsidRDefault="0032687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результатами изучения курса «Математика» является формирование универсальных учебных действий (УУД).</w:t>
      </w:r>
    </w:p>
    <w:p w:rsidR="005E6322" w:rsidRDefault="005E632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6872" w:rsidRPr="005E6322" w:rsidRDefault="0032687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E6322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5E6322">
        <w:rPr>
          <w:rFonts w:ascii="Times New Roman" w:hAnsi="Times New Roman"/>
          <w:b/>
          <w:sz w:val="24"/>
          <w:szCs w:val="24"/>
        </w:rPr>
        <w:t>:</w:t>
      </w:r>
    </w:p>
    <w:p w:rsidR="00326872" w:rsidRPr="005E6322" w:rsidRDefault="00326872" w:rsidP="005E6322">
      <w:pPr>
        <w:pStyle w:val="ac"/>
        <w:widowControl w:val="0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322">
        <w:rPr>
          <w:rFonts w:ascii="Times New Roman" w:hAnsi="Times New Roman"/>
          <w:b/>
          <w:i/>
          <w:sz w:val="24"/>
          <w:szCs w:val="24"/>
        </w:rPr>
        <w:t>5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5E6322">
        <w:rPr>
          <w:rFonts w:ascii="Times New Roman" w:hAnsi="Times New Roman"/>
          <w:b/>
          <w:i/>
          <w:sz w:val="24"/>
          <w:szCs w:val="24"/>
        </w:rPr>
        <w:t>6-й классы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самостоятельно </w:t>
      </w:r>
      <w:r w:rsidRPr="005E6322">
        <w:rPr>
          <w:b w:val="0"/>
          <w:bCs w:val="0"/>
          <w:i/>
        </w:rPr>
        <w:t>обнаруживать</w:t>
      </w:r>
      <w:r w:rsidRPr="005E6322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выдвигать</w:t>
      </w:r>
      <w:r w:rsidRPr="005E6322">
        <w:rPr>
          <w:b w:val="0"/>
          <w:bCs w:val="0"/>
        </w:rPr>
        <w:t xml:space="preserve"> версии решения проблемы, осознавать </w:t>
      </w:r>
      <w:r w:rsidRPr="005E6322">
        <w:rPr>
          <w:color w:val="000000"/>
        </w:rPr>
        <w:t xml:space="preserve"> </w:t>
      </w:r>
      <w:r w:rsidRPr="005E6322">
        <w:rPr>
          <w:b w:val="0"/>
          <w:color w:val="000000"/>
        </w:rPr>
        <w:t>(</w:t>
      </w:r>
      <w:r w:rsidRPr="005E6322">
        <w:rPr>
          <w:b w:val="0"/>
        </w:rPr>
        <w:t>и интерпретировать в случае необходимости)</w:t>
      </w:r>
      <w:r w:rsidRPr="005E6322">
        <w:t xml:space="preserve"> </w:t>
      </w:r>
      <w:r w:rsidRPr="005E6322">
        <w:rPr>
          <w:b w:val="0"/>
          <w:bCs w:val="0"/>
        </w:rPr>
        <w:t>конечный результат, выбирать средства достижения цели из предложенных, а также искать их самостоятельно;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составлять</w:t>
      </w:r>
      <w:r w:rsidRPr="005E6322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работая по плану, </w:t>
      </w:r>
      <w:r w:rsidRPr="005E6322">
        <w:rPr>
          <w:b w:val="0"/>
          <w:bCs w:val="0"/>
          <w:i/>
        </w:rPr>
        <w:t>сверять</w:t>
      </w:r>
      <w:r w:rsidRPr="005E6322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5E6322">
        <w:rPr>
          <w:b w:val="0"/>
          <w:i/>
        </w:rPr>
        <w:t>и корректировать план</w:t>
      </w:r>
      <w:r w:rsidRPr="005E6322">
        <w:t>)</w:t>
      </w:r>
      <w:r w:rsidRPr="005E6322">
        <w:rPr>
          <w:b w:val="0"/>
        </w:rPr>
        <w:t>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в диалоге с учителем </w:t>
      </w:r>
      <w:r w:rsidRPr="005E6322">
        <w:rPr>
          <w:b w:val="0"/>
          <w:bCs w:val="0"/>
          <w:i/>
        </w:rPr>
        <w:t>совершенствовать</w:t>
      </w:r>
      <w:r w:rsidRPr="005E6322">
        <w:rPr>
          <w:b w:val="0"/>
          <w:bCs w:val="0"/>
        </w:rPr>
        <w:t xml:space="preserve"> самостоятельно выработанные критерии оценки.</w:t>
      </w:r>
    </w:p>
    <w:p w:rsidR="00326872" w:rsidRPr="005E6322" w:rsidRDefault="00326872" w:rsidP="005E6322">
      <w:pPr>
        <w:pStyle w:val="a9"/>
        <w:spacing w:line="276" w:lineRule="auto"/>
        <w:ind w:left="567"/>
        <w:jc w:val="both"/>
        <w:rPr>
          <w:b w:val="0"/>
          <w:bCs w:val="0"/>
        </w:rPr>
      </w:pPr>
    </w:p>
    <w:p w:rsidR="00326872" w:rsidRPr="005E6322" w:rsidRDefault="0032687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E6322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326872" w:rsidRPr="005E6322" w:rsidRDefault="00326872" w:rsidP="005E6322">
      <w:pPr>
        <w:pStyle w:val="ac"/>
        <w:widowControl w:val="0"/>
        <w:spacing w:after="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322">
        <w:rPr>
          <w:rFonts w:ascii="Times New Roman" w:hAnsi="Times New Roman"/>
          <w:b/>
          <w:i/>
          <w:sz w:val="24"/>
          <w:szCs w:val="24"/>
        </w:rPr>
        <w:t>5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5E6322">
        <w:rPr>
          <w:rFonts w:ascii="Times New Roman" w:hAnsi="Times New Roman"/>
          <w:b/>
          <w:i/>
          <w:sz w:val="24"/>
          <w:szCs w:val="24"/>
        </w:rPr>
        <w:t>6-й классы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анализировать, сравнивать, классифицировать и обобщать</w:t>
      </w:r>
      <w:r w:rsidRPr="005E6322">
        <w:rPr>
          <w:b w:val="0"/>
          <w:bCs w:val="0"/>
        </w:rPr>
        <w:t xml:space="preserve"> факты и явления;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осуществлять</w:t>
      </w:r>
      <w:r w:rsidRPr="005E6322">
        <w:rPr>
          <w:b w:val="0"/>
          <w:bCs w:val="0"/>
        </w:rPr>
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строить</w:t>
      </w:r>
      <w:r w:rsidRPr="005E6322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создавать</w:t>
      </w:r>
      <w:r w:rsidRPr="005E6322">
        <w:rPr>
          <w:b w:val="0"/>
          <w:bCs w:val="0"/>
        </w:rPr>
        <w:t xml:space="preserve"> математические модели;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color w:val="000000"/>
        </w:rPr>
        <w:t>– с</w:t>
      </w:r>
      <w:r w:rsidRPr="005E6322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color w:val="000000"/>
        </w:rPr>
        <w:t xml:space="preserve">– </w:t>
      </w:r>
      <w:r w:rsidRPr="005E6322">
        <w:rPr>
          <w:b w:val="0"/>
          <w:i/>
          <w:color w:val="000000"/>
        </w:rPr>
        <w:t>в</w:t>
      </w:r>
      <w:r w:rsidRPr="005E6322">
        <w:rPr>
          <w:b w:val="0"/>
          <w:bCs w:val="0"/>
          <w:i/>
        </w:rPr>
        <w:t>ычитывать</w:t>
      </w:r>
      <w:r w:rsidRPr="005E6322">
        <w:rPr>
          <w:b w:val="0"/>
          <w:bCs w:val="0"/>
        </w:rPr>
        <w:t xml:space="preserve"> все уровни текстовой информации. 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color w:val="000000"/>
        </w:rPr>
        <w:t xml:space="preserve">– </w:t>
      </w:r>
      <w:r w:rsidRPr="005E6322">
        <w:rPr>
          <w:b w:val="0"/>
          <w:bCs w:val="0"/>
          <w:i/>
        </w:rPr>
        <w:t>уметь определять</w:t>
      </w:r>
      <w:r w:rsidRPr="005E6322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color w:val="000000"/>
        </w:rPr>
        <w:t xml:space="preserve">– </w:t>
      </w:r>
      <w:r w:rsidRPr="005E6322">
        <w:rPr>
          <w:b w:val="0"/>
          <w:bCs w:val="0"/>
        </w:rPr>
        <w:t xml:space="preserve">понимая позицию другого </w:t>
      </w:r>
      <w:r w:rsidRPr="005E6322">
        <w:rPr>
          <w:b w:val="0"/>
        </w:rPr>
        <w:t>человека</w:t>
      </w:r>
      <w:r w:rsidRPr="005E6322">
        <w:rPr>
          <w:b w:val="0"/>
          <w:bCs w:val="0"/>
        </w:rPr>
        <w:t xml:space="preserve">, </w:t>
      </w:r>
      <w:r w:rsidRPr="005E6322">
        <w:rPr>
          <w:b w:val="0"/>
          <w:bCs w:val="0"/>
          <w:i/>
        </w:rPr>
        <w:t>различать</w:t>
      </w:r>
      <w:r w:rsidRPr="005E6322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color w:val="000000"/>
        </w:rPr>
        <w:t xml:space="preserve">– </w:t>
      </w:r>
      <w:r w:rsidRPr="005E6322">
        <w:rPr>
          <w:b w:val="0"/>
          <w:bCs w:val="0"/>
        </w:rPr>
        <w:t xml:space="preserve">самому </w:t>
      </w:r>
      <w:r w:rsidRPr="005E6322">
        <w:rPr>
          <w:b w:val="0"/>
          <w:bCs w:val="0"/>
          <w:i/>
        </w:rPr>
        <w:t>создавать</w:t>
      </w:r>
      <w:r w:rsidRPr="005E6322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contextualSpacing/>
        <w:jc w:val="both"/>
        <w:rPr>
          <w:b w:val="0"/>
          <w:bCs w:val="0"/>
        </w:rPr>
      </w:pPr>
      <w:r w:rsidRPr="005E6322">
        <w:rPr>
          <w:b w:val="0"/>
          <w:color w:val="000000"/>
        </w:rPr>
        <w:t xml:space="preserve">– </w:t>
      </w:r>
      <w:r w:rsidRPr="005E6322">
        <w:rPr>
          <w:b w:val="0"/>
          <w:bCs w:val="0"/>
          <w:i/>
        </w:rPr>
        <w:t>уметь</w:t>
      </w:r>
      <w:r w:rsidRPr="005E6322">
        <w:rPr>
          <w:b w:val="0"/>
          <w:bCs w:val="0"/>
        </w:rPr>
        <w:t xml:space="preserve"> </w:t>
      </w:r>
      <w:r w:rsidRPr="005E6322">
        <w:rPr>
          <w:b w:val="0"/>
          <w:bCs w:val="0"/>
          <w:i/>
        </w:rPr>
        <w:t>использовать</w:t>
      </w:r>
      <w:r w:rsidRPr="005E6322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5E6322">
        <w:rPr>
          <w:rFonts w:ascii="Times New Roman" w:hAnsi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326872" w:rsidRPr="005E6322" w:rsidRDefault="005E632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1-я </w:t>
      </w:r>
      <w:r w:rsidR="00326872" w:rsidRPr="005E6322">
        <w:rPr>
          <w:rFonts w:ascii="Times New Roman" w:hAnsi="Times New Roman"/>
          <w:sz w:val="24"/>
          <w:szCs w:val="24"/>
        </w:rPr>
        <w:t>ЛР – Использование математических знаний для решения различных математических задач и оценки полученных</w:t>
      </w:r>
      <w:r w:rsidR="00326872" w:rsidRPr="005E63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6872" w:rsidRPr="005E6322">
        <w:rPr>
          <w:rFonts w:ascii="Times New Roman" w:hAnsi="Times New Roman"/>
          <w:sz w:val="24"/>
          <w:szCs w:val="24"/>
        </w:rPr>
        <w:t>результатов.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2-я ЛР – Совокупность умений по использованию доказательной математической речи.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3-я ЛР – Совокупность умений по работе с информацией, в том числе и с различными математическими текстами.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 xml:space="preserve">4-я ЛР 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5E6322">
        <w:rPr>
          <w:rFonts w:ascii="Times New Roman" w:hAnsi="Times New Roman"/>
          <w:sz w:val="24"/>
          <w:szCs w:val="24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sz w:val="24"/>
          <w:szCs w:val="24"/>
        </w:rPr>
        <w:t>5-я ЛР</w:t>
      </w:r>
      <w:r w:rsidRPr="005E63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5E6322">
        <w:rPr>
          <w:rFonts w:ascii="Times New Roman" w:hAnsi="Times New Roman"/>
          <w:color w:val="000000"/>
          <w:sz w:val="24"/>
          <w:szCs w:val="24"/>
        </w:rPr>
        <w:t>Независимость и критичность мышления.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 xml:space="preserve">6-я ЛР 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5E6322">
        <w:rPr>
          <w:rFonts w:ascii="Times New Roman" w:hAnsi="Times New Roman"/>
          <w:color w:val="000000"/>
          <w:sz w:val="24"/>
          <w:szCs w:val="24"/>
        </w:rPr>
        <w:t>Воля и настойчивость в достижении цели.</w:t>
      </w:r>
    </w:p>
    <w:p w:rsidR="005E6322" w:rsidRDefault="005E632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6872" w:rsidRPr="005E6322" w:rsidRDefault="00326872" w:rsidP="005E6322">
      <w:pPr>
        <w:pStyle w:val="ac"/>
        <w:widowControl w:val="0"/>
        <w:spacing w:before="120"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E6322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326872" w:rsidRPr="005E6322" w:rsidRDefault="00326872" w:rsidP="005E6322">
      <w:pPr>
        <w:pStyle w:val="ac"/>
        <w:widowControl w:val="0"/>
        <w:spacing w:after="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322">
        <w:rPr>
          <w:rFonts w:ascii="Times New Roman" w:hAnsi="Times New Roman"/>
          <w:b/>
          <w:i/>
          <w:sz w:val="24"/>
          <w:szCs w:val="24"/>
        </w:rPr>
        <w:t>5</w:t>
      </w:r>
      <w:r w:rsidRPr="005E6322">
        <w:rPr>
          <w:rFonts w:ascii="Times New Roman" w:hAnsi="Times New Roman"/>
          <w:b/>
          <w:color w:val="000000"/>
          <w:sz w:val="24"/>
          <w:szCs w:val="24"/>
        </w:rPr>
        <w:t>–6</w:t>
      </w:r>
      <w:r w:rsidRPr="005E6322">
        <w:rPr>
          <w:rFonts w:ascii="Times New Roman" w:hAnsi="Times New Roman"/>
          <w:b/>
          <w:i/>
          <w:sz w:val="24"/>
          <w:szCs w:val="24"/>
        </w:rPr>
        <w:t>-й классы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самостоятельно </w:t>
      </w:r>
      <w:r w:rsidRPr="005E6322">
        <w:rPr>
          <w:b w:val="0"/>
          <w:bCs w:val="0"/>
          <w:i/>
        </w:rPr>
        <w:t>организовывать</w:t>
      </w:r>
      <w:r w:rsidRPr="005E6322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отстаивая свою точку зрения, </w:t>
      </w:r>
      <w:r w:rsidRPr="005E6322">
        <w:rPr>
          <w:b w:val="0"/>
          <w:bCs w:val="0"/>
          <w:i/>
        </w:rPr>
        <w:t>приводить аргументы</w:t>
      </w:r>
      <w:r w:rsidRPr="005E6322">
        <w:rPr>
          <w:b w:val="0"/>
          <w:bCs w:val="0"/>
        </w:rPr>
        <w:t xml:space="preserve">, подтверждая их фактами; 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в дискуссии </w:t>
      </w:r>
      <w:r w:rsidRPr="005E6322">
        <w:rPr>
          <w:b w:val="0"/>
          <w:bCs w:val="0"/>
          <w:i/>
        </w:rPr>
        <w:t>уметь</w:t>
      </w:r>
      <w:r w:rsidRPr="005E6322">
        <w:rPr>
          <w:b w:val="0"/>
          <w:bCs w:val="0"/>
        </w:rPr>
        <w:t xml:space="preserve"> </w:t>
      </w:r>
      <w:r w:rsidRPr="005E6322">
        <w:rPr>
          <w:b w:val="0"/>
          <w:bCs w:val="0"/>
          <w:i/>
        </w:rPr>
        <w:t>выдвинуть</w:t>
      </w:r>
      <w:r w:rsidRPr="005E6322">
        <w:rPr>
          <w:b w:val="0"/>
          <w:bCs w:val="0"/>
        </w:rPr>
        <w:t xml:space="preserve"> контраргументы;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учиться </w:t>
      </w:r>
      <w:r w:rsidRPr="005E6322">
        <w:rPr>
          <w:b w:val="0"/>
          <w:bCs w:val="0"/>
          <w:i/>
        </w:rPr>
        <w:t>критично относиться</w:t>
      </w:r>
      <w:r w:rsidRPr="005E6322">
        <w:rPr>
          <w:b w:val="0"/>
          <w:bCs w:val="0"/>
        </w:rPr>
        <w:t xml:space="preserve"> к своему мнению, с достоинством </w:t>
      </w:r>
      <w:r w:rsidRPr="005E6322">
        <w:rPr>
          <w:b w:val="0"/>
          <w:bCs w:val="0"/>
          <w:i/>
        </w:rPr>
        <w:t>признавать</w:t>
      </w:r>
      <w:r w:rsidRPr="005E6322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понимая позицию другого, </w:t>
      </w:r>
      <w:r w:rsidRPr="005E6322">
        <w:rPr>
          <w:b w:val="0"/>
          <w:bCs w:val="0"/>
          <w:i/>
        </w:rPr>
        <w:t>различать</w:t>
      </w:r>
      <w:r w:rsidRPr="005E6322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</w:p>
    <w:p w:rsidR="00326872" w:rsidRPr="005E6322" w:rsidRDefault="00326872" w:rsidP="005E6322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b w:val="0"/>
          <w:bCs w:val="0"/>
        </w:rPr>
      </w:pPr>
      <w:r w:rsidRPr="005E6322">
        <w:rPr>
          <w:b w:val="0"/>
          <w:bCs w:val="0"/>
        </w:rPr>
        <w:t xml:space="preserve">– </w:t>
      </w:r>
      <w:r w:rsidRPr="005E6322">
        <w:rPr>
          <w:b w:val="0"/>
          <w:bCs w:val="0"/>
          <w:i/>
        </w:rPr>
        <w:t>уметь</w:t>
      </w:r>
      <w:r w:rsidRPr="005E6322">
        <w:rPr>
          <w:b w:val="0"/>
          <w:bCs w:val="0"/>
        </w:rPr>
        <w:t xml:space="preserve"> взглянуть на ситуацию с иной позиции и </w:t>
      </w:r>
      <w:r w:rsidRPr="005E6322">
        <w:rPr>
          <w:b w:val="0"/>
          <w:bCs w:val="0"/>
          <w:i/>
        </w:rPr>
        <w:t>договариваться</w:t>
      </w:r>
      <w:r w:rsidRPr="005E6322">
        <w:rPr>
          <w:b w:val="0"/>
          <w:bCs w:val="0"/>
        </w:rPr>
        <w:t xml:space="preserve"> с людьми иных позиций.</w:t>
      </w:r>
    </w:p>
    <w:p w:rsidR="00326872" w:rsidRPr="005E6322" w:rsidRDefault="00326872" w:rsidP="005E6322">
      <w:pPr>
        <w:pStyle w:val="ac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22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5E6322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</w:p>
    <w:p w:rsidR="009F3E81" w:rsidRPr="005E6322" w:rsidRDefault="009F3E81" w:rsidP="005E6322">
      <w:pPr>
        <w:pStyle w:val="ac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3E81" w:rsidRPr="005E6322" w:rsidRDefault="009F3E81" w:rsidP="00914D82">
      <w:pPr>
        <w:pStyle w:val="ac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322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326872" w:rsidRPr="005E6322" w:rsidRDefault="00326872" w:rsidP="005E6322">
      <w:pPr>
        <w:widowControl w:val="0"/>
        <w:numPr>
          <w:ilvl w:val="0"/>
          <w:numId w:val="1"/>
        </w:numPr>
        <w:spacing w:before="240"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E6322">
        <w:rPr>
          <w:rFonts w:ascii="Times New Roman" w:hAnsi="Times New Roman"/>
          <w:b/>
          <w:sz w:val="24"/>
          <w:szCs w:val="24"/>
        </w:rPr>
        <w:t>Арифметика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rPr>
          <w:i/>
        </w:rPr>
        <w:t xml:space="preserve">                    По окончании изучения курса учащийся научится: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понимать особенности десятичной системы счисления;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использовать понятия, связанные с делимостью натуральных чисел;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выражать числа в эквивалентных формах, выбирая наиболее подходящую в зависимости от конкретной ситуации;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сравнить и упорядочить рациональные числа;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выполнять вычисления с рациональными числами, сочетая устные и письменные приемы вычислений, применять калькулятор;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анализировать графики зависимости между величинами ( расстояние, время, температура и т. п.)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t xml:space="preserve">                  </w:t>
      </w:r>
      <w:r w:rsidRPr="005E6322">
        <w:rPr>
          <w:i/>
        </w:rPr>
        <w:t>Учащийся получит возможность: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познакомиться с позиционными системами счисления с основаниями, отличными от 10;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углубить и развить представление о натуральных числах и свойствах делимости;</w:t>
      </w:r>
    </w:p>
    <w:p w:rsidR="00326872" w:rsidRDefault="00326872" w:rsidP="005E6322">
      <w:pPr>
        <w:pStyle w:val="ab"/>
        <w:spacing w:line="276" w:lineRule="auto"/>
        <w:ind w:firstLine="567"/>
        <w:jc w:val="both"/>
      </w:pPr>
      <w:r w:rsidRPr="005E6322">
        <w:t>- научить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914D82" w:rsidRPr="005E6322" w:rsidRDefault="00914D82" w:rsidP="005E6322">
      <w:pPr>
        <w:pStyle w:val="ab"/>
        <w:spacing w:line="276" w:lineRule="auto"/>
        <w:ind w:firstLine="567"/>
        <w:jc w:val="both"/>
      </w:pPr>
    </w:p>
    <w:p w:rsidR="00326872" w:rsidRPr="005E6322" w:rsidRDefault="00326872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Числовые и буквенные выражения. Уравнения.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rPr>
          <w:i/>
        </w:rPr>
        <w:t>По окончании изучения курса учащихся научится: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выполнять операции с числовыми выражениями;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выполнять преобразования буквенных выражений ( раскрытие скобок, приведение подобных слагаемых);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решать линейные уравнения, решать текстовые задачи алгебраическим методом.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t xml:space="preserve">                </w:t>
      </w:r>
      <w:r w:rsidRPr="005E6322">
        <w:rPr>
          <w:i/>
        </w:rPr>
        <w:t>Учащиеся получат возможность: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развивать представления о буквенных выражениях и их преобразованиях;</w:t>
      </w:r>
    </w:p>
    <w:p w:rsidR="00326872" w:rsidRDefault="00326872" w:rsidP="005E6322">
      <w:pPr>
        <w:pStyle w:val="ab"/>
        <w:spacing w:line="276" w:lineRule="auto"/>
        <w:ind w:firstLine="567"/>
        <w:jc w:val="both"/>
      </w:pPr>
      <w:r w:rsidRPr="005E6322">
        <w:t>- 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914D82" w:rsidRPr="005E6322" w:rsidRDefault="00914D82" w:rsidP="005E6322">
      <w:pPr>
        <w:pStyle w:val="ab"/>
        <w:spacing w:line="276" w:lineRule="auto"/>
        <w:ind w:firstLine="567"/>
        <w:jc w:val="both"/>
      </w:pPr>
    </w:p>
    <w:p w:rsidR="00326872" w:rsidRPr="005E6322" w:rsidRDefault="00326872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Геометрические фигуры. Измерение геометрических фигур.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rPr>
          <w:i/>
        </w:rPr>
        <w:t>По окончании изучения курса учащийся научится: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распознавать на чертежах, рисунки, моделях и в окружающем мире плоские и пространственные геометрические фигуры и их элементы;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строить углы, определять её градусную меру;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распознавать и изображать развертки куба, прямоугольного параллелепипеда, правильной пирамиды, цилиндра и конуса;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определять по линейным размерам развёртки фигуры линейные размеры самой фигуры и наоборот;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вычислять объём прямоугольного параллелепипеда и куба.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t xml:space="preserve">                </w:t>
      </w:r>
      <w:r w:rsidRPr="005E6322">
        <w:rPr>
          <w:i/>
        </w:rPr>
        <w:t>Учащийся получит возможность: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научиться вычислять объём пространственных геометрических фигур, составленных из прямоугольных параллелепипедов;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углубить и развить представление о пространственных геометрических фигурах;</w:t>
      </w:r>
    </w:p>
    <w:p w:rsidR="00326872" w:rsidRDefault="00326872" w:rsidP="005E6322">
      <w:pPr>
        <w:pStyle w:val="ab"/>
        <w:spacing w:line="276" w:lineRule="auto"/>
        <w:ind w:firstLine="567"/>
        <w:jc w:val="both"/>
      </w:pPr>
      <w:r w:rsidRPr="005E6322">
        <w:t>- научиться применять понятие развёртки для выполнения практических расчётов.</w:t>
      </w:r>
    </w:p>
    <w:p w:rsidR="00914D82" w:rsidRPr="005E6322" w:rsidRDefault="00914D82" w:rsidP="005E6322">
      <w:pPr>
        <w:pStyle w:val="ab"/>
        <w:spacing w:line="276" w:lineRule="auto"/>
        <w:ind w:firstLine="567"/>
        <w:jc w:val="both"/>
      </w:pPr>
    </w:p>
    <w:p w:rsidR="00326872" w:rsidRPr="005E6322" w:rsidRDefault="00326872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Элементы статистики, вероятности. Комбинаторные задачи.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t xml:space="preserve">                      </w:t>
      </w:r>
      <w:r w:rsidRPr="005E6322">
        <w:rPr>
          <w:i/>
        </w:rPr>
        <w:t>По окончании изучения курса учащийся научится: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использовать простейшие способы представления и анализа статистических данных;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решать комбинаторные задачи на нахождение количества объектов или комбинаций.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  <w:rPr>
          <w:i/>
        </w:rPr>
      </w:pPr>
      <w:r w:rsidRPr="005E6322">
        <w:t xml:space="preserve">                      </w:t>
      </w:r>
      <w:r w:rsidRPr="005E6322">
        <w:rPr>
          <w:i/>
        </w:rPr>
        <w:t>Учащи</w:t>
      </w:r>
      <w:r w:rsidR="004E2D3B">
        <w:rPr>
          <w:i/>
        </w:rPr>
        <w:t>й</w:t>
      </w:r>
      <w:r w:rsidRPr="005E6322">
        <w:rPr>
          <w:i/>
        </w:rPr>
        <w:t>ся получит возможность:</w:t>
      </w:r>
    </w:p>
    <w:p w:rsidR="00326872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6D413B" w:rsidRPr="005E6322" w:rsidRDefault="00326872" w:rsidP="005E6322">
      <w:pPr>
        <w:pStyle w:val="ab"/>
        <w:spacing w:line="276" w:lineRule="auto"/>
        <w:ind w:firstLine="567"/>
        <w:jc w:val="both"/>
      </w:pPr>
      <w:r w:rsidRPr="005E6322">
        <w:t>- научится некоторым специальным приёмом решения комбинаторных задач.</w:t>
      </w: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4E2D3B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9F3E81" w:rsidRDefault="009F3E81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5E6322">
        <w:rPr>
          <w:rStyle w:val="FontStyle55"/>
          <w:rFonts w:ascii="Times New Roman" w:hAnsi="Times New Roman" w:cs="Times New Roman"/>
          <w:b/>
          <w:sz w:val="24"/>
          <w:szCs w:val="24"/>
        </w:rPr>
        <w:t>3.</w:t>
      </w:r>
      <w:r w:rsidR="00914D82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</w:t>
      </w:r>
      <w:r w:rsidRPr="005E6322">
        <w:rPr>
          <w:rStyle w:val="FontStyle55"/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учебному предмету</w:t>
      </w:r>
    </w:p>
    <w:p w:rsidR="004E2D3B" w:rsidRPr="005E6322" w:rsidRDefault="004E2D3B" w:rsidP="00914D82">
      <w:pPr>
        <w:pStyle w:val="Style41"/>
        <w:widowControl/>
        <w:spacing w:before="182" w:line="276" w:lineRule="auto"/>
        <w:ind w:firstLine="567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9F3E81" w:rsidRPr="005E6322" w:rsidRDefault="009F3E81" w:rsidP="005E6322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b/>
          <w:color w:val="000000"/>
          <w:sz w:val="24"/>
          <w:szCs w:val="24"/>
        </w:rPr>
        <w:t>Арифметика</w:t>
      </w:r>
    </w:p>
    <w:p w:rsidR="009F3E81" w:rsidRPr="00914D8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632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914D82">
        <w:rPr>
          <w:rFonts w:ascii="Times New Roman" w:hAnsi="Times New Roman"/>
          <w:color w:val="000000"/>
          <w:sz w:val="24"/>
          <w:szCs w:val="24"/>
          <w:u w:val="single"/>
        </w:rPr>
        <w:t>Натуральные числа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Ряд натуральных чисел. Десятичная запись натуральных чисел. Округление натуральных чисел.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Координатный луч.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Сравнение натуральных чисел. Сложение и вычитание натуральных чисел. Свойства сложения.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Умножение и деление натуральных чисел. Свойства умножения. Деление с остатком. Степень числа с натуральным показателем.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Делители и кратные натурального числа. Наибольший общий делитель. Наименьшее общее кратное. Признаки делимости на</w:t>
      </w:r>
      <w:r w:rsidR="00914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</w:rPr>
        <w:t>2, на</w:t>
      </w:r>
      <w:r w:rsidR="00914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</w:rPr>
        <w:t>3, на</w:t>
      </w:r>
      <w:r w:rsidR="00914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</w:rPr>
        <w:t>5, на</w:t>
      </w:r>
      <w:r w:rsidR="00914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</w:rPr>
        <w:t>9, на</w:t>
      </w:r>
      <w:r w:rsidR="00914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22">
        <w:rPr>
          <w:rFonts w:ascii="Times New Roman" w:hAnsi="Times New Roman"/>
          <w:color w:val="000000"/>
          <w:sz w:val="24"/>
          <w:szCs w:val="24"/>
        </w:rPr>
        <w:t>10.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Простые и составные числа. Разложение чисел на простые множители.</w:t>
      </w:r>
    </w:p>
    <w:p w:rsidR="009F3E81" w:rsidRPr="00914D8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4D82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914D8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14D82">
        <w:rPr>
          <w:rFonts w:ascii="Times New Roman" w:hAnsi="Times New Roman"/>
          <w:color w:val="000000"/>
          <w:sz w:val="24"/>
          <w:szCs w:val="24"/>
          <w:u w:val="single"/>
        </w:rPr>
        <w:t>Дроби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Сравнение обыкновенных дробей и смешанных чисел. Арифметические числа с обыкновенными дробями и смешанными числами.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Десятичные дроби. Сравнение и округление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Отношение. Процентное отношение двух чисел. Деление числа в данном отношении. Масштаб.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Пропорция. Основное свойство пропорции. Прямая и обратная пропорциональные зависимости.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Проценты. Нахождение процентов от числа. Нахождение числа по его процентам.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Решение текстовых задач арифметическими способами.</w:t>
      </w:r>
    </w:p>
    <w:p w:rsidR="009F3E81" w:rsidRPr="00914D8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914D82">
        <w:rPr>
          <w:rFonts w:ascii="Times New Roman" w:hAnsi="Times New Roman"/>
          <w:color w:val="000000"/>
          <w:sz w:val="24"/>
          <w:szCs w:val="24"/>
          <w:u w:val="single"/>
        </w:rPr>
        <w:t>Рациональные числа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Положительные, отрицательные числа и число 0.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Противоположные числа. Модуль числа.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Координатная прямая. Координатная плоскость.</w:t>
      </w:r>
    </w:p>
    <w:p w:rsidR="009F3E81" w:rsidRPr="00914D8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914D82">
        <w:rPr>
          <w:rFonts w:ascii="Times New Roman" w:hAnsi="Times New Roman"/>
          <w:color w:val="000000"/>
          <w:sz w:val="24"/>
          <w:szCs w:val="24"/>
          <w:u w:val="single"/>
        </w:rPr>
        <w:t>Величины. Зависимости между величинами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Единицы длины, площади, объёма, массы, времени, скорости.</w:t>
      </w:r>
    </w:p>
    <w:p w:rsidR="009F3E81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Примеры зависимости между величинами. Представление зависимостей в виде формул. Вычисления по формулам.</w:t>
      </w:r>
    </w:p>
    <w:p w:rsidR="00914D82" w:rsidRPr="005E6322" w:rsidRDefault="00914D82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E81" w:rsidRPr="005E6322" w:rsidRDefault="009F3E81" w:rsidP="005E6322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выражения. Уравнения.</w:t>
      </w:r>
    </w:p>
    <w:p w:rsidR="009F3E81" w:rsidRPr="005E6322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Числовые выражения. Значение числового выражения. Порядок действий в числовых выражениях. Буквенные выражения. Раскрытия скобок. Подобные слагаемые, приведение подобных слагаемых. Формулы.</w:t>
      </w:r>
    </w:p>
    <w:p w:rsidR="009F3E81" w:rsidRDefault="009F3E81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6322">
        <w:rPr>
          <w:rFonts w:ascii="Times New Roman" w:hAnsi="Times New Roman"/>
          <w:color w:val="000000"/>
          <w:sz w:val="24"/>
          <w:szCs w:val="24"/>
        </w:rPr>
        <w:t>- Уравнение. Корень уравнения. Основные свойства уравнений. Решение текстовых задач с помощью уравнений.</w:t>
      </w:r>
    </w:p>
    <w:p w:rsidR="00914D82" w:rsidRPr="005E6322" w:rsidRDefault="00914D82" w:rsidP="005E6322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E81" w:rsidRPr="005E6322" w:rsidRDefault="009F3E81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Элементы статистики, вероятности. Комбинаторные задачи.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Представление данных в виде таблиц, круговых и столбчатых диаграмм, графиков.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Среднее арифметическое. Среднее значение величины.</w:t>
      </w:r>
    </w:p>
    <w:p w:rsidR="009F3E81" w:rsidRDefault="009F3E81" w:rsidP="005E6322">
      <w:pPr>
        <w:pStyle w:val="ab"/>
        <w:spacing w:line="276" w:lineRule="auto"/>
        <w:ind w:firstLine="567"/>
        <w:jc w:val="both"/>
      </w:pPr>
      <w:r w:rsidRPr="005E6322">
        <w:t>- Случайное событие. Достоверное и невозможное события. Вероятность случайного события. Решение комбинаторных задач.</w:t>
      </w:r>
    </w:p>
    <w:p w:rsidR="00914D82" w:rsidRPr="005E6322" w:rsidRDefault="00914D82" w:rsidP="005E6322">
      <w:pPr>
        <w:pStyle w:val="ab"/>
        <w:spacing w:line="276" w:lineRule="auto"/>
        <w:ind w:firstLine="567"/>
        <w:jc w:val="both"/>
      </w:pPr>
    </w:p>
    <w:p w:rsidR="009F3E81" w:rsidRPr="005E6322" w:rsidRDefault="009F3E81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Геометрические фигуры. Измерения геометрических величин.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Угол. Виды углов. Градусная мера угла. Измерение и построение углов с помощью транспортира.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Прямоугольник. Квадрат. Треугольник. Виды треугольников. Окружность и круг. Длина окружности.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Равенство фигур. Понятие и свойства площади. Площадь прямоугольника и квадрата. Площадь круга. Ось симметрии фигуры.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Понятия и свойства объёма. Объём прямоугольного параллелепипеда и куба.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Взаимное расположение двух прямых. Перпендикулярные прямые. Параллельные прямые.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- Осевая и центральная симметрии.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</w:p>
    <w:p w:rsidR="009F3E81" w:rsidRPr="005E6322" w:rsidRDefault="009F3E81" w:rsidP="005E6322">
      <w:pPr>
        <w:pStyle w:val="ab"/>
        <w:numPr>
          <w:ilvl w:val="0"/>
          <w:numId w:val="1"/>
        </w:numPr>
        <w:spacing w:line="276" w:lineRule="auto"/>
        <w:ind w:left="0" w:firstLine="567"/>
        <w:jc w:val="both"/>
      </w:pPr>
      <w:r w:rsidRPr="005E6322">
        <w:rPr>
          <w:b/>
        </w:rPr>
        <w:t>Математика в историческом развитии.</w:t>
      </w:r>
    </w:p>
    <w:p w:rsidR="009F3E81" w:rsidRPr="005E6322" w:rsidRDefault="009F3E81" w:rsidP="005E6322">
      <w:pPr>
        <w:pStyle w:val="ab"/>
        <w:spacing w:line="276" w:lineRule="auto"/>
        <w:ind w:firstLine="567"/>
        <w:jc w:val="both"/>
      </w:pPr>
      <w:r w:rsidRPr="005E6322">
        <w:t>Римская система счисления. Позиционные системы счисления. Обозначение цифр в Древней Руси. Старинные меры длины. Введение метра как единицу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9F3E81" w:rsidRPr="005E6322" w:rsidRDefault="009F3E81" w:rsidP="005E6322">
      <w:pPr>
        <w:pStyle w:val="Style40"/>
        <w:widowControl/>
        <w:spacing w:line="276" w:lineRule="auto"/>
        <w:ind w:firstLine="567"/>
        <w:jc w:val="both"/>
        <w:rPr>
          <w:b/>
          <w:bCs/>
          <w:lang w:val="en-US"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4E2D3B" w:rsidRDefault="004E2D3B" w:rsidP="00914D82">
      <w:pPr>
        <w:pStyle w:val="Style40"/>
        <w:widowControl/>
        <w:spacing w:line="276" w:lineRule="auto"/>
        <w:ind w:firstLine="567"/>
        <w:jc w:val="center"/>
        <w:rPr>
          <w:b/>
          <w:bCs/>
        </w:rPr>
      </w:pPr>
    </w:p>
    <w:p w:rsidR="009F3E81" w:rsidRPr="005E6322" w:rsidRDefault="009F3E81" w:rsidP="00914D82">
      <w:pPr>
        <w:pStyle w:val="Style40"/>
        <w:widowControl/>
        <w:spacing w:line="276" w:lineRule="auto"/>
        <w:ind w:firstLine="567"/>
        <w:jc w:val="center"/>
        <w:rPr>
          <w:b/>
          <w:iCs/>
        </w:rPr>
      </w:pPr>
      <w:r w:rsidRPr="005E6322">
        <w:rPr>
          <w:b/>
          <w:bCs/>
        </w:rPr>
        <w:t>4.</w:t>
      </w:r>
      <w:r w:rsidR="00914D82">
        <w:rPr>
          <w:b/>
          <w:bCs/>
        </w:rPr>
        <w:t xml:space="preserve"> </w:t>
      </w:r>
      <w:r w:rsidRPr="005E6322">
        <w:rPr>
          <w:b/>
          <w:bCs/>
        </w:rPr>
        <w:t>Тематическое планирование</w:t>
      </w:r>
    </w:p>
    <w:p w:rsidR="006D413B" w:rsidRDefault="009F3E81" w:rsidP="004B652C">
      <w:pPr>
        <w:pStyle w:val="Style17"/>
        <w:widowControl/>
        <w:spacing w:before="230" w:line="276" w:lineRule="auto"/>
        <w:ind w:firstLine="567"/>
        <w:jc w:val="center"/>
        <w:rPr>
          <w:rFonts w:eastAsia="+mn-ea"/>
          <w:b/>
          <w:bCs/>
          <w:color w:val="000000"/>
        </w:rPr>
      </w:pPr>
      <w:r w:rsidRPr="005E6322">
        <w:rPr>
          <w:rFonts w:eastAsia="+mn-ea"/>
          <w:b/>
          <w:bCs/>
          <w:color w:val="000000"/>
        </w:rPr>
        <w:t>Математика 5-6 классы</w:t>
      </w:r>
    </w:p>
    <w:p w:rsidR="004B652C" w:rsidRPr="005E6322" w:rsidRDefault="004B652C" w:rsidP="004B652C">
      <w:pPr>
        <w:pStyle w:val="Style17"/>
        <w:widowControl/>
        <w:spacing w:before="230" w:line="276" w:lineRule="auto"/>
        <w:ind w:firstLine="567"/>
        <w:jc w:val="center"/>
        <w:rPr>
          <w:rFonts w:eastAsia="+mn-ea"/>
          <w:b/>
          <w:bCs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253"/>
        <w:gridCol w:w="1681"/>
        <w:gridCol w:w="1419"/>
      </w:tblGrid>
      <w:tr w:rsidR="006D413B" w:rsidRPr="005E6322" w:rsidTr="000A1C24">
        <w:trPr>
          <w:trHeight w:val="419"/>
        </w:trPr>
        <w:tc>
          <w:tcPr>
            <w:tcW w:w="792" w:type="dxa"/>
          </w:tcPr>
          <w:p w:rsidR="006D413B" w:rsidRPr="004E2D3B" w:rsidRDefault="006D413B" w:rsidP="004E2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D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3" w:type="dxa"/>
          </w:tcPr>
          <w:p w:rsidR="006D413B" w:rsidRPr="004E2D3B" w:rsidRDefault="006D413B" w:rsidP="004E2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D3B">
              <w:rPr>
                <w:rFonts w:ascii="Times New Roman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681" w:type="dxa"/>
          </w:tcPr>
          <w:p w:rsidR="006D413B" w:rsidRPr="004E2D3B" w:rsidRDefault="006D413B" w:rsidP="004E2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D3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9" w:type="dxa"/>
          </w:tcPr>
          <w:p w:rsidR="006D413B" w:rsidRPr="004E2D3B" w:rsidRDefault="006D413B" w:rsidP="004E2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D3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4B652C" w:rsidRPr="005E6322" w:rsidTr="000A1C24">
        <w:trPr>
          <w:trHeight w:val="419"/>
        </w:trPr>
        <w:tc>
          <w:tcPr>
            <w:tcW w:w="792" w:type="dxa"/>
          </w:tcPr>
          <w:p w:rsidR="004B652C" w:rsidRPr="004E2D3B" w:rsidRDefault="004B652C" w:rsidP="004E2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4B652C" w:rsidRPr="004B652C" w:rsidRDefault="004B652C" w:rsidP="004B6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52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81" w:type="dxa"/>
          </w:tcPr>
          <w:p w:rsidR="004B652C" w:rsidRPr="00232697" w:rsidRDefault="00232697" w:rsidP="004E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4B652C" w:rsidRPr="00232697" w:rsidRDefault="004B652C" w:rsidP="004E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3B" w:rsidRPr="005E6322" w:rsidTr="009F3E81">
        <w:trPr>
          <w:trHeight w:val="513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681" w:type="dxa"/>
          </w:tcPr>
          <w:p w:rsidR="006D413B" w:rsidRPr="00232697" w:rsidRDefault="00232697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3B" w:rsidRPr="005E6322" w:rsidTr="000A1C24">
        <w:trPr>
          <w:trHeight w:val="505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3</w:t>
            </w:r>
            <w:r w:rsidR="002326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3B" w:rsidRPr="005E6322" w:rsidTr="000A1C24">
        <w:trPr>
          <w:trHeight w:val="504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3</w:t>
            </w:r>
            <w:r w:rsidR="002326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3B" w:rsidRPr="005E6322" w:rsidTr="009F3E81">
        <w:trPr>
          <w:trHeight w:val="513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D413B" w:rsidRPr="00232697" w:rsidRDefault="000A1C24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1</w:t>
            </w:r>
            <w:r w:rsidRPr="0023269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D413B" w:rsidRPr="005E6322" w:rsidTr="009F3E81">
        <w:trPr>
          <w:trHeight w:val="528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81" w:type="dxa"/>
          </w:tcPr>
          <w:p w:rsidR="006D413B" w:rsidRPr="00232697" w:rsidRDefault="009F3E81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1</w:t>
            </w:r>
            <w:r w:rsidRPr="0023269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9" w:type="dxa"/>
          </w:tcPr>
          <w:p w:rsidR="006D413B" w:rsidRPr="00232697" w:rsidRDefault="000A1C24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3</w:t>
            </w:r>
            <w:r w:rsidRPr="0023269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D413B" w:rsidRPr="005E6322" w:rsidTr="009F3E81">
        <w:trPr>
          <w:trHeight w:val="528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681" w:type="dxa"/>
          </w:tcPr>
          <w:p w:rsidR="006D413B" w:rsidRPr="00232697" w:rsidRDefault="009F3E81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3B" w:rsidRPr="005E6322" w:rsidTr="009F3E81">
        <w:trPr>
          <w:trHeight w:val="543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2</w:t>
            </w:r>
            <w:r w:rsidR="000A1C24" w:rsidRPr="0023269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D413B" w:rsidRPr="005E6322" w:rsidTr="000A1C24">
        <w:trPr>
          <w:trHeight w:val="461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D413B" w:rsidRPr="00232697" w:rsidRDefault="000A1C24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7</w:t>
            </w:r>
            <w:r w:rsidRPr="002326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D413B" w:rsidRPr="005E6322" w:rsidTr="009F3E81">
        <w:trPr>
          <w:trHeight w:val="513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81" w:type="dxa"/>
          </w:tcPr>
          <w:p w:rsidR="006D413B" w:rsidRPr="00232697" w:rsidRDefault="00232697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413B" w:rsidRPr="005E6322" w:rsidTr="009F3E81">
        <w:trPr>
          <w:trHeight w:val="543"/>
        </w:trPr>
        <w:tc>
          <w:tcPr>
            <w:tcW w:w="792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6D413B" w:rsidRPr="005E6322" w:rsidRDefault="006D413B" w:rsidP="004E2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17</w:t>
            </w:r>
            <w:r w:rsidR="000A1C24" w:rsidRPr="002326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6D413B" w:rsidRPr="00232697" w:rsidRDefault="006D413B" w:rsidP="00232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697">
              <w:rPr>
                <w:rFonts w:ascii="Times New Roman" w:hAnsi="Times New Roman"/>
                <w:sz w:val="24"/>
                <w:szCs w:val="24"/>
              </w:rPr>
              <w:t>17</w:t>
            </w:r>
            <w:r w:rsidR="000A1C24" w:rsidRPr="002326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D413B" w:rsidRPr="005E6322" w:rsidRDefault="006D413B" w:rsidP="005E63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D413B" w:rsidRPr="005E6322" w:rsidSect="005E632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F3" w:rsidRDefault="00C325F3" w:rsidP="006D413B">
      <w:pPr>
        <w:spacing w:after="0" w:line="240" w:lineRule="auto"/>
      </w:pPr>
      <w:r>
        <w:separator/>
      </w:r>
    </w:p>
  </w:endnote>
  <w:endnote w:type="continuationSeparator" w:id="0">
    <w:p w:rsidR="00C325F3" w:rsidRDefault="00C325F3" w:rsidP="006D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22" w:rsidRDefault="005E632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662F5">
      <w:rPr>
        <w:noProof/>
      </w:rPr>
      <w:t>2</w:t>
    </w:r>
    <w:r>
      <w:fldChar w:fldCharType="end"/>
    </w:r>
  </w:p>
  <w:p w:rsidR="000A1C24" w:rsidRDefault="000A1C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F3" w:rsidRDefault="00C325F3" w:rsidP="006D413B">
      <w:pPr>
        <w:spacing w:after="0" w:line="240" w:lineRule="auto"/>
      </w:pPr>
      <w:r>
        <w:separator/>
      </w:r>
    </w:p>
  </w:footnote>
  <w:footnote w:type="continuationSeparator" w:id="0">
    <w:p w:rsidR="00C325F3" w:rsidRDefault="00C325F3" w:rsidP="006D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3B"/>
    <w:rsid w:val="000A1C24"/>
    <w:rsid w:val="00232697"/>
    <w:rsid w:val="00326872"/>
    <w:rsid w:val="00375137"/>
    <w:rsid w:val="004662F5"/>
    <w:rsid w:val="004B652C"/>
    <w:rsid w:val="004E2D3B"/>
    <w:rsid w:val="005E6322"/>
    <w:rsid w:val="00643B3D"/>
    <w:rsid w:val="00691CEF"/>
    <w:rsid w:val="006D413B"/>
    <w:rsid w:val="007D6CF2"/>
    <w:rsid w:val="00896739"/>
    <w:rsid w:val="00914D82"/>
    <w:rsid w:val="009F3E81"/>
    <w:rsid w:val="00B23EC3"/>
    <w:rsid w:val="00C325F3"/>
    <w:rsid w:val="00CC0BC6"/>
    <w:rsid w:val="00CC1B56"/>
    <w:rsid w:val="00D27439"/>
    <w:rsid w:val="00D90DAA"/>
    <w:rsid w:val="00DD1905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D41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rsid w:val="006D4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6D41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link w:val="a6"/>
    <w:semiHidden/>
    <w:rsid w:val="006D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D413B"/>
    <w:rPr>
      <w:vertAlign w:val="superscript"/>
    </w:rPr>
  </w:style>
  <w:style w:type="paragraph" w:customStyle="1" w:styleId="3">
    <w:name w:val="Заголовок 3+"/>
    <w:basedOn w:val="a"/>
    <w:rsid w:val="006D41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D41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a">
    <w:name w:val="Название Знак"/>
    <w:link w:val="a9"/>
    <w:rsid w:val="006D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6D413B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D413B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D4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D41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6D413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13B"/>
    <w:rPr>
      <w:rFonts w:ascii="Segoe UI" w:hAnsi="Segoe UI" w:cs="Segoe UI"/>
      <w:sz w:val="26"/>
      <w:szCs w:val="26"/>
    </w:rPr>
  </w:style>
  <w:style w:type="paragraph" w:styleId="ac">
    <w:name w:val="List Paragraph"/>
    <w:basedOn w:val="a"/>
    <w:uiPriority w:val="34"/>
    <w:qFormat/>
    <w:rsid w:val="006D413B"/>
    <w:pPr>
      <w:ind w:left="720"/>
      <w:contextualSpacing/>
    </w:pPr>
    <w:rPr>
      <w:rFonts w:eastAsia="Times New Roman"/>
      <w:lang w:eastAsia="ru-RU"/>
    </w:rPr>
  </w:style>
  <w:style w:type="paragraph" w:customStyle="1" w:styleId="Style13">
    <w:name w:val="Style13"/>
    <w:basedOn w:val="a"/>
    <w:uiPriority w:val="99"/>
    <w:rsid w:val="006D4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D413B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D413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D413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D413B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2">
    <w:name w:val="Font Style12"/>
    <w:uiPriority w:val="99"/>
    <w:rsid w:val="006D413B"/>
    <w:rPr>
      <w:rFonts w:ascii="Trebuchet MS" w:hAnsi="Trebuchet MS" w:cs="Trebuchet MS"/>
      <w:sz w:val="16"/>
      <w:szCs w:val="16"/>
    </w:rPr>
  </w:style>
  <w:style w:type="paragraph" w:customStyle="1" w:styleId="Default">
    <w:name w:val="Default"/>
    <w:uiPriority w:val="99"/>
    <w:rsid w:val="006D41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1">
    <w:name w:val="Style41"/>
    <w:basedOn w:val="a"/>
    <w:uiPriority w:val="99"/>
    <w:rsid w:val="009F3E81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F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1C24"/>
  </w:style>
  <w:style w:type="paragraph" w:styleId="af">
    <w:name w:val="footer"/>
    <w:basedOn w:val="a"/>
    <w:link w:val="af0"/>
    <w:uiPriority w:val="99"/>
    <w:unhideWhenUsed/>
    <w:rsid w:val="000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D41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rsid w:val="006D4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6D41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link w:val="a6"/>
    <w:semiHidden/>
    <w:rsid w:val="006D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D413B"/>
    <w:rPr>
      <w:vertAlign w:val="superscript"/>
    </w:rPr>
  </w:style>
  <w:style w:type="paragraph" w:customStyle="1" w:styleId="3">
    <w:name w:val="Заголовок 3+"/>
    <w:basedOn w:val="a"/>
    <w:rsid w:val="006D41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D41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a">
    <w:name w:val="Название Знак"/>
    <w:link w:val="a9"/>
    <w:rsid w:val="006D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6D413B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D413B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D4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D41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6D413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13B"/>
    <w:rPr>
      <w:rFonts w:ascii="Segoe UI" w:hAnsi="Segoe UI" w:cs="Segoe UI"/>
      <w:sz w:val="26"/>
      <w:szCs w:val="26"/>
    </w:rPr>
  </w:style>
  <w:style w:type="paragraph" w:styleId="ac">
    <w:name w:val="List Paragraph"/>
    <w:basedOn w:val="a"/>
    <w:uiPriority w:val="34"/>
    <w:qFormat/>
    <w:rsid w:val="006D413B"/>
    <w:pPr>
      <w:ind w:left="720"/>
      <w:contextualSpacing/>
    </w:pPr>
    <w:rPr>
      <w:rFonts w:eastAsia="Times New Roman"/>
      <w:lang w:eastAsia="ru-RU"/>
    </w:rPr>
  </w:style>
  <w:style w:type="paragraph" w:customStyle="1" w:styleId="Style13">
    <w:name w:val="Style13"/>
    <w:basedOn w:val="a"/>
    <w:uiPriority w:val="99"/>
    <w:rsid w:val="006D4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D413B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D413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D413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D413B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2">
    <w:name w:val="Font Style12"/>
    <w:uiPriority w:val="99"/>
    <w:rsid w:val="006D413B"/>
    <w:rPr>
      <w:rFonts w:ascii="Trebuchet MS" w:hAnsi="Trebuchet MS" w:cs="Trebuchet MS"/>
      <w:sz w:val="16"/>
      <w:szCs w:val="16"/>
    </w:rPr>
  </w:style>
  <w:style w:type="paragraph" w:customStyle="1" w:styleId="Default">
    <w:name w:val="Default"/>
    <w:uiPriority w:val="99"/>
    <w:rsid w:val="006D41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1">
    <w:name w:val="Style41"/>
    <w:basedOn w:val="a"/>
    <w:uiPriority w:val="99"/>
    <w:rsid w:val="009F3E81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F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1C24"/>
  </w:style>
  <w:style w:type="paragraph" w:styleId="af">
    <w:name w:val="footer"/>
    <w:basedOn w:val="a"/>
    <w:link w:val="af0"/>
    <w:uiPriority w:val="99"/>
    <w:unhideWhenUsed/>
    <w:rsid w:val="000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1AA9-FC02-4C31-9FEF-378BAE38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Ивановна</dc:creator>
  <cp:lastModifiedBy>Admin</cp:lastModifiedBy>
  <cp:revision>2</cp:revision>
  <cp:lastPrinted>2018-10-30T07:31:00Z</cp:lastPrinted>
  <dcterms:created xsi:type="dcterms:W3CDTF">2021-08-24T05:20:00Z</dcterms:created>
  <dcterms:modified xsi:type="dcterms:W3CDTF">2021-08-24T05:20:00Z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40401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